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4E658A5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5A9FC28F10A8478FB26736998E607AAB"/>
        </w:placeholder>
        <w15:appearance w15:val="hidden"/>
        <w:text/>
      </w:sdtPr>
      <w:sdtEndPr/>
      <w:sdtContent>
        <w:p w:rsidR="00AF30DD" w:rsidP="00CC4C93" w:rsidRDefault="00AF30DD" w14:paraId="04E658A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16f84ba5-7aa0-402d-9e74-c50431210461"/>
        <w:id w:val="14271616"/>
        <w:lock w:val="sdtLocked"/>
      </w:sdtPr>
      <w:sdtEndPr/>
      <w:sdtContent>
        <w:p w:rsidR="00E90D9A" w:rsidRDefault="00917887" w14:paraId="04E658A7" w14:textId="77777777">
          <w:pPr>
            <w:pStyle w:val="Frslagstext"/>
          </w:pPr>
          <w:r>
            <w:t>Riksdagen tillkännager för regeringen som sin mening vad som anförs i motionen om att utreda hur skattetrycket – inte minst skatterna på arbete och konsumtion – bättre kan synliggöras för skattebetalarna.</w:t>
          </w:r>
        </w:p>
      </w:sdtContent>
    </w:sdt>
    <w:bookmarkStart w:name="MotionsStart" w:displacedByCustomXml="prev" w:id="0"/>
    <w:bookmarkEnd w:displacedByCustomXml="prev" w:id="0"/>
    <w:p w:rsidR="00AF30DD" w:rsidP="00AF30DD" w:rsidRDefault="000156D9" w14:paraId="04E658A8" w14:textId="77777777">
      <w:pPr>
        <w:pStyle w:val="Rubrik1"/>
      </w:pPr>
      <w:r>
        <w:t>Motivering</w:t>
      </w:r>
    </w:p>
    <w:p w:rsidR="002E6B64" w:rsidP="002E6B64" w:rsidRDefault="00696DF5" w14:paraId="04E658A9" w14:textId="1F9642FC">
      <w:pPr>
        <w:pStyle w:val="Normalutanindragellerluft"/>
      </w:pPr>
      <w:r>
        <w:t xml:space="preserve">Under alliansregeringen </w:t>
      </w:r>
      <w:r w:rsidR="001750EE">
        <w:t xml:space="preserve">sjönk skattetrycket </w:t>
      </w:r>
      <w:r w:rsidR="00903C3F">
        <w:t>– kvoten mellan de</w:t>
      </w:r>
      <w:r w:rsidR="00656DA5">
        <w:t xml:space="preserve"> totala skatteintäkterna och bnp</w:t>
      </w:r>
      <w:bookmarkStart w:name="_GoBack" w:id="1"/>
      <w:bookmarkEnd w:id="1"/>
      <w:r w:rsidR="00903C3F">
        <w:t xml:space="preserve"> – </w:t>
      </w:r>
      <w:r w:rsidR="001750EE">
        <w:t>i</w:t>
      </w:r>
      <w:r w:rsidR="00903C3F">
        <w:t xml:space="preserve"> </w:t>
      </w:r>
      <w:r w:rsidR="001750EE">
        <w:t xml:space="preserve">Sverige något, men fortfarande ligger det bland de allra högsta i världen. </w:t>
      </w:r>
      <w:r w:rsidR="002E6B64">
        <w:t>Ändå är det för få svenskar som är medvetna om hur hög nivån på det svenska skattetrycket verkligen är.</w:t>
      </w:r>
    </w:p>
    <w:p w:rsidR="002E6B64" w:rsidP="002E6B64" w:rsidRDefault="002E6B64" w14:paraId="04E658AA" w14:textId="77777777">
      <w:pPr>
        <w:pStyle w:val="Normalutanindragellerluft"/>
      </w:pPr>
    </w:p>
    <w:p w:rsidR="002E6B64" w:rsidP="002E6B64" w:rsidRDefault="002E6B64" w14:paraId="04E658AB" w14:textId="77777777">
      <w:pPr>
        <w:pStyle w:val="Normalutanindragellerluft"/>
      </w:pPr>
      <w:r>
        <w:t xml:space="preserve">En anledning till detta är att flera viktiga skatter </w:t>
      </w:r>
      <w:r w:rsidR="00C54C9A">
        <w:t xml:space="preserve">är dolda. Arbetsgivaravgifterna </w:t>
      </w:r>
      <w:r>
        <w:t>är ett sådant exempel. Utöver arbetsgivarna, som ju administrera</w:t>
      </w:r>
      <w:r w:rsidR="00E96BAF">
        <w:t>r</w:t>
      </w:r>
      <w:r>
        <w:t xml:space="preserve"> och betala</w:t>
      </w:r>
      <w:r w:rsidR="00E96BAF">
        <w:t>r</w:t>
      </w:r>
      <w:r>
        <w:t xml:space="preserve"> in skatten, är det </w:t>
      </w:r>
      <w:r w:rsidR="00E96BAF">
        <w:t xml:space="preserve">inte så många som tänker på dem, trots </w:t>
      </w:r>
      <w:r>
        <w:t>att nästan en tredjedel av arbetsgivaravgiften utgörs av en allmän löneavgift</w:t>
      </w:r>
      <w:r w:rsidR="00E96BAF">
        <w:t xml:space="preserve">. En </w:t>
      </w:r>
      <w:r>
        <w:t xml:space="preserve">de facto </w:t>
      </w:r>
      <w:r w:rsidR="00117478">
        <w:t xml:space="preserve">ren skatt på arbete och lön, utan någon direkt koppling till pensions- eller försäkringssystemen. </w:t>
      </w:r>
      <w:r w:rsidR="00E75BBD">
        <w:t>Momsen är ett annat exempel där inte många reflekterar över vad priset på prislappen egentligen inkluderar.</w:t>
      </w:r>
    </w:p>
    <w:p w:rsidRPr="002E6B64" w:rsidR="002E6B64" w:rsidP="00CD086C" w:rsidRDefault="002E6B64" w14:paraId="04E658AC" w14:textId="77777777">
      <w:pPr>
        <w:ind w:firstLine="0"/>
      </w:pPr>
    </w:p>
    <w:p w:rsidRPr="00911F74" w:rsidR="00911F74" w:rsidP="00E75BBD" w:rsidRDefault="00E75BBD" w14:paraId="04E658AD" w14:textId="77777777">
      <w:pPr>
        <w:pStyle w:val="Normalutanindragellerluft"/>
      </w:pPr>
      <w:r>
        <w:t xml:space="preserve">Det faktum att </w:t>
      </w:r>
      <w:r w:rsidR="00CD086C">
        <w:t xml:space="preserve">vi </w:t>
      </w:r>
      <w:r w:rsidR="002E6B64">
        <w:t xml:space="preserve">betalar väldigt mycket i skatt </w:t>
      </w:r>
      <w:r w:rsidR="00CD086C">
        <w:t>men u</w:t>
      </w:r>
      <w:r w:rsidR="002E6B64">
        <w:t xml:space="preserve">tan </w:t>
      </w:r>
      <w:r>
        <w:t>att veta om det är ett problem.</w:t>
      </w:r>
      <w:r w:rsidR="00CD086C">
        <w:t xml:space="preserve"> </w:t>
      </w:r>
      <w:r>
        <w:t>I</w:t>
      </w:r>
      <w:r w:rsidR="00CD086C">
        <w:t>nte minst av skälet att skatterna</w:t>
      </w:r>
      <w:r w:rsidR="002E6B64">
        <w:t xml:space="preserve"> </w:t>
      </w:r>
      <w:r w:rsidR="00CD086C">
        <w:t>r</w:t>
      </w:r>
      <w:r w:rsidR="002E6B64">
        <w:t xml:space="preserve">imligtvis behöver vara synliga för att </w:t>
      </w:r>
      <w:r w:rsidR="00CD086C">
        <w:t xml:space="preserve">medborgarna </w:t>
      </w:r>
      <w:r w:rsidR="002E6B64">
        <w:t xml:space="preserve">ska kunna utvärdera vilken service </w:t>
      </w:r>
      <w:r w:rsidR="00CD086C">
        <w:t xml:space="preserve">de </w:t>
      </w:r>
      <w:r w:rsidR="002E6B64">
        <w:t xml:space="preserve">egentligen får för </w:t>
      </w:r>
      <w:r>
        <w:t>de surt förvärvade medlen</w:t>
      </w:r>
      <w:r w:rsidR="002E6B64">
        <w:t>.</w:t>
      </w:r>
    </w:p>
    <w:p w:rsidR="00E75BBD" w:rsidP="00AD2CC3" w:rsidRDefault="00E75BBD" w14:paraId="04E658AE" w14:textId="77777777">
      <w:pPr>
        <w:ind w:firstLine="0"/>
      </w:pPr>
    </w:p>
    <w:p w:rsidR="00AF30DD" w:rsidP="0044003E" w:rsidRDefault="00E75BBD" w14:paraId="04E658AF" w14:textId="77777777">
      <w:pPr>
        <w:ind w:firstLine="0"/>
      </w:pPr>
      <w:r>
        <w:t xml:space="preserve">Så vad kan man då göra? </w:t>
      </w:r>
      <w:r w:rsidR="0044003E">
        <w:t>Kanske kan o</w:t>
      </w:r>
      <w:r>
        <w:t xml:space="preserve">ffentliga arbetsgivare visa vägen genom att tydligare redovisa samtliga skatter och avgifter på lönebeskedet. </w:t>
      </w:r>
      <w:r w:rsidR="0044003E">
        <w:t xml:space="preserve">Kanske kan vi ha ett </w:t>
      </w:r>
      <w:r w:rsidR="0044003E">
        <w:lastRenderedPageBreak/>
        <w:t>system där en arbetstagares lön, skatt och arbetsgivaravgift</w:t>
      </w:r>
      <w:r w:rsidR="00236C2A">
        <w:t xml:space="preserve"> för </w:t>
      </w:r>
      <w:r w:rsidR="00E96BAF">
        <w:t xml:space="preserve">ett ögonblick </w:t>
      </w:r>
      <w:r w:rsidR="0044003E">
        <w:t xml:space="preserve">läggs på löntagarens bankkonto men där skatten och avgifterna lika snabbt försvinner därifrån. </w:t>
      </w:r>
      <w:r w:rsidR="005D6AD3">
        <w:t xml:space="preserve">Kanske kan vi i butikerna skylta priserna utan moms men att dessa sedan läggs på i kassan. </w:t>
      </w:r>
    </w:p>
    <w:p w:rsidRPr="00236C2A" w:rsidR="00236C2A" w:rsidP="00236C2A" w:rsidRDefault="00236C2A" w14:paraId="04E658B0" w14:textId="77777777"/>
    <w:p w:rsidR="00153726" w:rsidP="00236C2A" w:rsidRDefault="00653B09" w14:paraId="04E658B1" w14:textId="77777777">
      <w:pPr>
        <w:ind w:firstLine="0"/>
      </w:pPr>
      <w:r>
        <w:t xml:space="preserve">Det är inte mer än rätt att vi politiker kontinuerligt arbetar med att belysa och informera om hur vårt samhällssystem fungerar och </w:t>
      </w:r>
      <w:r w:rsidR="00E96BAF">
        <w:t xml:space="preserve">vilka fundament </w:t>
      </w:r>
      <w:r>
        <w:t>det vilar på. En sådan viktig faktor är skattesystemet</w:t>
      </w:r>
      <w:r w:rsidR="00E96BAF">
        <w:t xml:space="preserve"> och medborgarnas vilja att betala skatt</w:t>
      </w:r>
      <w:r>
        <w:t xml:space="preserve">. För att förtroende framöver ska vara fortsatt stort för skattesystemet </w:t>
      </w:r>
      <w:r w:rsidR="002656EB">
        <w:t>behöver vi göra vad vi kan för att informera om hur det fungerar och hur mycket skatt som egentligen tas in.</w:t>
      </w:r>
    </w:p>
    <w:p w:rsidRPr="00236C2A" w:rsidR="00153726" w:rsidP="00236C2A" w:rsidRDefault="00153726" w14:paraId="04E658B2" w14:textId="77777777">
      <w:pPr>
        <w:ind w:firstLine="0"/>
      </w:pPr>
    </w:p>
    <w:p w:rsidR="00EF6DF3" w:rsidP="00EF6DF3" w:rsidRDefault="00EF6DF3" w14:paraId="04E658B3" w14:textId="77777777"/>
    <w:p w:rsidRPr="00EF6DF3" w:rsidR="00EF6DF3" w:rsidP="00EF6DF3" w:rsidRDefault="00EF6DF3" w14:paraId="04E658B4" w14:textId="77777777"/>
    <w:p w:rsidRPr="004051C0" w:rsidR="004051C0" w:rsidP="004051C0" w:rsidRDefault="004051C0" w14:paraId="04E658B5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B51DC47406848DA940A12B595974674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3B6ADF" w:rsidRDefault="003B6ADF" w14:paraId="04E658B6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Modig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67545" w:rsidRDefault="00367545" w14:paraId="04E658BA" w14:textId="77777777"/>
    <w:sectPr w:rsidR="00367545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658BC" w14:textId="77777777" w:rsidR="005A06DA" w:rsidRDefault="005A06DA" w:rsidP="000C1CAD">
      <w:pPr>
        <w:spacing w:line="240" w:lineRule="auto"/>
      </w:pPr>
      <w:r>
        <w:separator/>
      </w:r>
    </w:p>
  </w:endnote>
  <w:endnote w:type="continuationSeparator" w:id="0">
    <w:p w14:paraId="04E658BD" w14:textId="77777777" w:rsidR="005A06DA" w:rsidRDefault="005A06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658C1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56DA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658C8" w14:textId="77777777" w:rsidR="00F74236" w:rsidRDefault="00F7423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14:59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658BA" w14:textId="77777777" w:rsidR="005A06DA" w:rsidRDefault="005A06DA" w:rsidP="000C1CAD">
      <w:pPr>
        <w:spacing w:line="240" w:lineRule="auto"/>
      </w:pPr>
      <w:r>
        <w:separator/>
      </w:r>
    </w:p>
  </w:footnote>
  <w:footnote w:type="continuationSeparator" w:id="0">
    <w:p w14:paraId="04E658BB" w14:textId="77777777" w:rsidR="005A06DA" w:rsidRDefault="005A06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4E658C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656DA5" w14:paraId="04E658C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2391</w:t>
        </w:r>
      </w:sdtContent>
    </w:sdt>
  </w:p>
  <w:p w:rsidR="00467151" w:rsidP="00283E0F" w:rsidRDefault="00656DA5" w14:paraId="04E658C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Aron Modig (KD)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CB7768" w14:paraId="04E658C6" w14:textId="6EF8A524">
        <w:pPr>
          <w:pStyle w:val="FSHRub2"/>
        </w:pPr>
        <w:r>
          <w:t>Synliggörande av skattetrycket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4E658C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586154D5-F084-4964-A8EA-B1B5C2C8BDA5}"/>
  </w:docVars>
  <w:rsids>
    <w:rsidRoot w:val="00E72AF9"/>
    <w:rsid w:val="00003CCB"/>
    <w:rsid w:val="00006BF0"/>
    <w:rsid w:val="00010168"/>
    <w:rsid w:val="00010DF8"/>
    <w:rsid w:val="00011724"/>
    <w:rsid w:val="00011F33"/>
    <w:rsid w:val="000156D9"/>
    <w:rsid w:val="00020147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478"/>
    <w:rsid w:val="00117500"/>
    <w:rsid w:val="001247ED"/>
    <w:rsid w:val="0013783E"/>
    <w:rsid w:val="0014285A"/>
    <w:rsid w:val="00143D44"/>
    <w:rsid w:val="0014776C"/>
    <w:rsid w:val="001500C1"/>
    <w:rsid w:val="00153726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0EE"/>
    <w:rsid w:val="00175F8E"/>
    <w:rsid w:val="00177678"/>
    <w:rsid w:val="00186660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0CF6"/>
    <w:rsid w:val="00223328"/>
    <w:rsid w:val="002257F5"/>
    <w:rsid w:val="0023042C"/>
    <w:rsid w:val="00233501"/>
    <w:rsid w:val="00236C2A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656EB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2E6B64"/>
    <w:rsid w:val="00303C09"/>
    <w:rsid w:val="00310241"/>
    <w:rsid w:val="00313374"/>
    <w:rsid w:val="00314099"/>
    <w:rsid w:val="0031417D"/>
    <w:rsid w:val="00317813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67545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6ADF"/>
    <w:rsid w:val="003C0D8C"/>
    <w:rsid w:val="003C1239"/>
    <w:rsid w:val="003C1A2D"/>
    <w:rsid w:val="003C3343"/>
    <w:rsid w:val="003D2A8C"/>
    <w:rsid w:val="003E1AAD"/>
    <w:rsid w:val="003E247C"/>
    <w:rsid w:val="003E2B4F"/>
    <w:rsid w:val="003E7028"/>
    <w:rsid w:val="003F0DD3"/>
    <w:rsid w:val="003F4B69"/>
    <w:rsid w:val="003F72C9"/>
    <w:rsid w:val="0040265C"/>
    <w:rsid w:val="00402AA0"/>
    <w:rsid w:val="004051C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003E"/>
    <w:rsid w:val="00444FE1"/>
    <w:rsid w:val="0044506D"/>
    <w:rsid w:val="00453DF4"/>
    <w:rsid w:val="00454102"/>
    <w:rsid w:val="00460C75"/>
    <w:rsid w:val="0046107B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1EC7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06DA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0DE8"/>
    <w:rsid w:val="005D2AEC"/>
    <w:rsid w:val="005D4C03"/>
    <w:rsid w:val="005D60F6"/>
    <w:rsid w:val="005D6AD3"/>
    <w:rsid w:val="005E00CF"/>
    <w:rsid w:val="005E1161"/>
    <w:rsid w:val="005E1482"/>
    <w:rsid w:val="005E3559"/>
    <w:rsid w:val="005E6719"/>
    <w:rsid w:val="005E7DAA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116C"/>
    <w:rsid w:val="00652080"/>
    <w:rsid w:val="00653781"/>
    <w:rsid w:val="00653B09"/>
    <w:rsid w:val="00656DA5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6DF5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401F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07EF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A7C29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C3F"/>
    <w:rsid w:val="00903FEE"/>
    <w:rsid w:val="0090574E"/>
    <w:rsid w:val="00910F3C"/>
    <w:rsid w:val="009115D1"/>
    <w:rsid w:val="00911F74"/>
    <w:rsid w:val="00917887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B669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1A69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C3"/>
    <w:rsid w:val="00AD2CD8"/>
    <w:rsid w:val="00AD66A9"/>
    <w:rsid w:val="00AD6D44"/>
    <w:rsid w:val="00AD75CE"/>
    <w:rsid w:val="00AD7D2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6C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16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D0E7B"/>
    <w:rsid w:val="00BE03D5"/>
    <w:rsid w:val="00BE130C"/>
    <w:rsid w:val="00BE358C"/>
    <w:rsid w:val="00BF01CE"/>
    <w:rsid w:val="00BF3A79"/>
    <w:rsid w:val="00BF48A2"/>
    <w:rsid w:val="00BF676C"/>
    <w:rsid w:val="00BF7149"/>
    <w:rsid w:val="00C0070D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4C9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B776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86C"/>
    <w:rsid w:val="00CD0CB6"/>
    <w:rsid w:val="00CD0DCB"/>
    <w:rsid w:val="00CD7157"/>
    <w:rsid w:val="00CE13F3"/>
    <w:rsid w:val="00CE172B"/>
    <w:rsid w:val="00CE35E9"/>
    <w:rsid w:val="00CE5421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4F87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089"/>
    <w:rsid w:val="00E71E88"/>
    <w:rsid w:val="00E72AF9"/>
    <w:rsid w:val="00E72B6F"/>
    <w:rsid w:val="00E75807"/>
    <w:rsid w:val="00E7597A"/>
    <w:rsid w:val="00E75BBD"/>
    <w:rsid w:val="00E75CE2"/>
    <w:rsid w:val="00E83DD2"/>
    <w:rsid w:val="00E90D9A"/>
    <w:rsid w:val="00E94538"/>
    <w:rsid w:val="00E95883"/>
    <w:rsid w:val="00E96BAF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DF3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4236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9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2D5D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E658A5"/>
  <w15:chartTrackingRefBased/>
  <w15:docId w15:val="{555C4E75-8008-4217-81C3-4F40338C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9FC28F10A8478FB26736998E607A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5A7EB-086C-4822-BCA3-A27999ACB1F0}"/>
      </w:docPartPr>
      <w:docPartBody>
        <w:p w:rsidR="00713D75" w:rsidRDefault="0095656A">
          <w:pPr>
            <w:pStyle w:val="5A9FC28F10A8478FB26736998E607AA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B51DC47406848DA940A12B595974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F6700D-A62B-44A1-B88F-25B9B4AA1CDC}"/>
      </w:docPartPr>
      <w:docPartBody>
        <w:p w:rsidR="00713D75" w:rsidRDefault="0095656A">
          <w:pPr>
            <w:pStyle w:val="8B51DC47406848DA940A12B59597467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A9"/>
    <w:rsid w:val="00572406"/>
    <w:rsid w:val="00713D75"/>
    <w:rsid w:val="0095656A"/>
    <w:rsid w:val="009C6BA9"/>
    <w:rsid w:val="00C304CF"/>
    <w:rsid w:val="00D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C6BA9"/>
    <w:rPr>
      <w:color w:val="808080"/>
    </w:rPr>
  </w:style>
  <w:style w:type="paragraph" w:customStyle="1" w:styleId="5A9FC28F10A8478FB26736998E607AAB">
    <w:name w:val="5A9FC28F10A8478FB26736998E607AAB"/>
  </w:style>
  <w:style w:type="paragraph" w:customStyle="1" w:styleId="62E94E2D19034793BEF4ADC03A9C52C5">
    <w:name w:val="62E94E2D19034793BEF4ADC03A9C52C5"/>
  </w:style>
  <w:style w:type="paragraph" w:customStyle="1" w:styleId="8B51DC47406848DA940A12B595974674">
    <w:name w:val="8B51DC47406848DA940A12B595974674"/>
  </w:style>
  <w:style w:type="paragraph" w:customStyle="1" w:styleId="398F2890F89B4F168B88C98DA2B0FB60">
    <w:name w:val="398F2890F89B4F168B88C98DA2B0FB60"/>
    <w:rsid w:val="009C6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2427</RubrikLookup>
    <MotionGuid xmlns="00d11361-0b92-4bae-a181-288d6a55b763">ad52879e-a76a-4d8b-bc5a-76faabda16f8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6C13-9952-4027-956C-F88D5F192FFF}"/>
</file>

<file path=customXml/itemProps2.xml><?xml version="1.0" encoding="utf-8"?>
<ds:datastoreItem xmlns:ds="http://schemas.openxmlformats.org/officeDocument/2006/customXml" ds:itemID="{A4A9C6D0-F58C-4FD0-933E-913D019289DF}"/>
</file>

<file path=customXml/itemProps3.xml><?xml version="1.0" encoding="utf-8"?>
<ds:datastoreItem xmlns:ds="http://schemas.openxmlformats.org/officeDocument/2006/customXml" ds:itemID="{C40CE580-155C-4AC9-BABE-CC32DA04BED8}"/>
</file>

<file path=customXml/itemProps4.xml><?xml version="1.0" encoding="utf-8"?>
<ds:datastoreItem xmlns:ds="http://schemas.openxmlformats.org/officeDocument/2006/customXml" ds:itemID="{12DB16DD-CB60-4726-BB13-4A4A02D7D1C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2</Pages>
  <Words>345</Words>
  <Characters>1849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201415KD Synliggör skattetrycket</vt:lpstr>
      <vt:lpstr/>
    </vt:vector>
  </TitlesOfParts>
  <Company>Riksdagen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201415KD674 Synliggör skattetrycket</dc:title>
  <dc:subject/>
  <dc:creator>It-avdelningen</dc:creator>
  <cp:keywords/>
  <dc:description/>
  <cp:lastModifiedBy>Kerstin Carlqvist</cp:lastModifiedBy>
  <cp:revision>15</cp:revision>
  <cp:lastPrinted>2014-11-10T13:59:00Z</cp:lastPrinted>
  <dcterms:created xsi:type="dcterms:W3CDTF">2014-11-10T10:37:00Z</dcterms:created>
  <dcterms:modified xsi:type="dcterms:W3CDTF">2015-07-16T08:32:00Z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*TA85710256A0C*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http://filur.riksdagen.se/drop/DropOffLibrary/TA85710256A0C.docx</vt:lpwstr>
  </property>
</Properties>
</file>