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463A4" w14:textId="7F4A4C11" w:rsidR="00977485" w:rsidRDefault="00977485" w:rsidP="00DA0661">
      <w:pPr>
        <w:pStyle w:val="Rubrik"/>
      </w:pPr>
      <w:bookmarkStart w:id="0" w:name="Start"/>
      <w:bookmarkEnd w:id="0"/>
      <w:r>
        <w:t>Svar på fråga 2019/20:</w:t>
      </w:r>
      <w:r w:rsidR="00447275">
        <w:t>1</w:t>
      </w:r>
      <w:r>
        <w:t>859 av Julia Kronlid (SD)</w:t>
      </w:r>
      <w:r>
        <w:br/>
        <w:t xml:space="preserve">Tillfällig smittskyddspeng </w:t>
      </w:r>
      <w:r w:rsidR="003347BA">
        <w:t>till</w:t>
      </w:r>
      <w:r>
        <w:t xml:space="preserve"> riskgru</w:t>
      </w:r>
      <w:bookmarkStart w:id="1" w:name="_GoBack"/>
      <w:bookmarkEnd w:id="1"/>
      <w:r>
        <w:t>pper</w:t>
      </w:r>
    </w:p>
    <w:p w14:paraId="3F2F4BD7" w14:textId="77777777" w:rsidR="00977485" w:rsidRDefault="00977485" w:rsidP="002749F7">
      <w:pPr>
        <w:pStyle w:val="Brdtext"/>
      </w:pPr>
      <w:r>
        <w:t xml:space="preserve">Julia Kronlid har frågat mig </w:t>
      </w:r>
      <w:r w:rsidR="0028369F">
        <w:t>om medborgare som omfattas av den tillfälliga utökade rätten till förebyggande sjukpenning</w:t>
      </w:r>
      <w:r w:rsidR="001430B7">
        <w:t>, förutsatt att smittspridningen fortfarande pågår i september,</w:t>
      </w:r>
      <w:r w:rsidR="0028369F">
        <w:t xml:space="preserve"> </w:t>
      </w:r>
      <w:r w:rsidR="003C12BA">
        <w:t>kan räkna med att regeringen förlänger den tillfälliga utökade rätten till förebyggande sjukpenning för att de inte ska behöva återvända till arbetet om det innebär allvarlig risk för liv och hälsa att smittas av covid-19.</w:t>
      </w:r>
    </w:p>
    <w:p w14:paraId="147D58F7" w14:textId="77777777" w:rsidR="0099451C" w:rsidRDefault="0099451C" w:rsidP="0099451C">
      <w:pPr>
        <w:pStyle w:val="Brdtext"/>
      </w:pPr>
      <w:r>
        <w:t xml:space="preserve">Det är en prioriterad fråga för regeringen att skydda sårbara grupper i arbetsför ålder som riskerar ett allvarligt sjukdomsförlopp vid insjuknande i covid-19 och som inte har möjlighet att jobba hemifrån. </w:t>
      </w:r>
    </w:p>
    <w:p w14:paraId="27CAB7C0" w14:textId="77777777" w:rsidR="00991677" w:rsidRDefault="0067133F" w:rsidP="00991677">
      <w:pPr>
        <w:pStyle w:val="Brdtext"/>
        <w:spacing w:after="0"/>
      </w:pPr>
      <w:r>
        <w:t>Den 1 juli trädde f</w:t>
      </w:r>
      <w:r w:rsidRPr="0067133F">
        <w:t>örordning</w:t>
      </w:r>
      <w:r>
        <w:t>en</w:t>
      </w:r>
      <w:r w:rsidRPr="0067133F">
        <w:t xml:space="preserve"> (2020:582) om viss sjukpenning i förebyggande syfte och viss smittbärarpenning med anledning av sjukdomen covid-19</w:t>
      </w:r>
      <w:r>
        <w:t xml:space="preserve"> i kraft. </w:t>
      </w:r>
      <w:r w:rsidR="007626AF">
        <w:t xml:space="preserve">Förordningen är tidsbegränsad </w:t>
      </w:r>
      <w:r w:rsidR="003061C0">
        <w:t xml:space="preserve">och upphör att gälla vid utgången av september 2020. </w:t>
      </w:r>
      <w:r w:rsidR="00390829">
        <w:t>Det hänger samman med att r</w:t>
      </w:r>
      <w:r w:rsidR="000B21AE">
        <w:t xml:space="preserve">egeringens möjligheter att fatta beslut om föreskrifter som innebär avsteg från </w:t>
      </w:r>
      <w:r w:rsidR="003061C0">
        <w:t>lag</w:t>
      </w:r>
      <w:r w:rsidR="000B21AE">
        <w:t xml:space="preserve"> är begränsade. Regeringen får endast fatta beslut om sådana föreskrifter vid extraordinära händelser i fredstid. Den extraordinära situationen ska inte bara föreligga när beslutet fattas utan man ska kunna förvänta sig att situationen kvarstår under hela tiden då beslutet gäller. </w:t>
      </w:r>
    </w:p>
    <w:p w14:paraId="26F8072F" w14:textId="77777777" w:rsidR="00E178CE" w:rsidRDefault="00E178CE" w:rsidP="00991677">
      <w:pPr>
        <w:pStyle w:val="Brdtext"/>
        <w:spacing w:after="0"/>
      </w:pPr>
    </w:p>
    <w:p w14:paraId="14386607" w14:textId="77777777" w:rsidR="007626AF" w:rsidRDefault="00CE7E0C" w:rsidP="00991677">
      <w:pPr>
        <w:pStyle w:val="Brdtext"/>
        <w:spacing w:after="0"/>
      </w:pPr>
      <w:r>
        <w:t>F</w:t>
      </w:r>
      <w:r w:rsidR="00E178CE">
        <w:t>örebyggande sjukpenning</w:t>
      </w:r>
      <w:r>
        <w:t xml:space="preserve"> </w:t>
      </w:r>
      <w:r w:rsidR="00F12D9D">
        <w:t>för riskgrupper</w:t>
      </w:r>
      <w:r>
        <w:t xml:space="preserve"> kan beviljas retroaktivt </w:t>
      </w:r>
      <w:r w:rsidRPr="00CE7E0C">
        <w:t>för tid från den 1 juli.</w:t>
      </w:r>
    </w:p>
    <w:p w14:paraId="52AEC6C0" w14:textId="77777777" w:rsidR="00CE7E0C" w:rsidRDefault="00CE7E0C" w:rsidP="00991677">
      <w:pPr>
        <w:pStyle w:val="Brdtext"/>
        <w:spacing w:after="0"/>
      </w:pPr>
    </w:p>
    <w:p w14:paraId="160B9409" w14:textId="77777777" w:rsidR="00DB747E" w:rsidRDefault="0079601D" w:rsidP="00991677">
      <w:pPr>
        <w:pStyle w:val="Brdtext"/>
        <w:spacing w:after="0"/>
      </w:pPr>
      <w:r w:rsidRPr="0079601D">
        <w:t xml:space="preserve">Regeringen kommer </w:t>
      </w:r>
      <w:r w:rsidR="00154486">
        <w:t xml:space="preserve">även </w:t>
      </w:r>
      <w:r w:rsidR="00AD4D8B">
        <w:t>framledes</w:t>
      </w:r>
      <w:r w:rsidR="00EF6512">
        <w:t xml:space="preserve"> </w:t>
      </w:r>
      <w:r w:rsidRPr="0079601D">
        <w:t>att fatta varje beslut som är nödvändigt för att värna människors liv, hälsa och jobb.</w:t>
      </w:r>
      <w:r w:rsidR="001015F6">
        <w:t xml:space="preserve"> </w:t>
      </w:r>
    </w:p>
    <w:p w14:paraId="553AE068" w14:textId="77777777" w:rsidR="0028369F" w:rsidRDefault="0028369F" w:rsidP="002749F7">
      <w:pPr>
        <w:pStyle w:val="Brdtext"/>
      </w:pPr>
    </w:p>
    <w:p w14:paraId="4EBFC607" w14:textId="77777777" w:rsidR="00977485" w:rsidRDefault="00977485" w:rsidP="006A12F1">
      <w:pPr>
        <w:pStyle w:val="Brdtext"/>
      </w:pPr>
      <w:r>
        <w:t xml:space="preserve">Stockholm den </w:t>
      </w:r>
      <w:sdt>
        <w:sdtPr>
          <w:id w:val="-1225218591"/>
          <w:placeholder>
            <w:docPart w:val="3C91CBA33A6244ADA00930DFAB2757F6"/>
          </w:placeholder>
          <w:dataBinding w:prefixMappings="xmlns:ns0='http://lp/documentinfo/RK' " w:xpath="/ns0:DocumentInfo[1]/ns0:BaseInfo[1]/ns0:HeaderDate[1]" w:storeItemID="{B5DDAFCA-A6A2-4845-99C2-3D2B4113922A}"/>
          <w:date w:fullDate="2020-08-07T00:00:00Z">
            <w:dateFormat w:val="d MMMM yyyy"/>
            <w:lid w:val="sv-SE"/>
            <w:storeMappedDataAs w:val="dateTime"/>
            <w:calendar w:val="gregorian"/>
          </w:date>
        </w:sdtPr>
        <w:sdtEndPr/>
        <w:sdtContent>
          <w:r w:rsidR="007B262F" w:rsidRPr="007B262F">
            <w:t>7 augusti 2020</w:t>
          </w:r>
        </w:sdtContent>
      </w:sdt>
    </w:p>
    <w:p w14:paraId="2E1CE8FD" w14:textId="77777777" w:rsidR="00977485" w:rsidRDefault="00977485" w:rsidP="004E7A8F">
      <w:pPr>
        <w:pStyle w:val="Brdtextutanavstnd"/>
      </w:pPr>
    </w:p>
    <w:p w14:paraId="262301B6" w14:textId="77777777" w:rsidR="00977485" w:rsidRDefault="00977485" w:rsidP="004E7A8F">
      <w:pPr>
        <w:pStyle w:val="Brdtextutanavstnd"/>
      </w:pPr>
    </w:p>
    <w:p w14:paraId="280567C1" w14:textId="77777777" w:rsidR="00977485" w:rsidRDefault="00977485" w:rsidP="004E7A8F">
      <w:pPr>
        <w:pStyle w:val="Brdtextutanavstnd"/>
      </w:pPr>
    </w:p>
    <w:p w14:paraId="726A1946" w14:textId="77777777" w:rsidR="00977485" w:rsidRDefault="004D690D" w:rsidP="00422A41">
      <w:pPr>
        <w:pStyle w:val="Brdtext"/>
      </w:pPr>
      <w:r>
        <w:t>Ardalan Shekarabi</w:t>
      </w:r>
    </w:p>
    <w:p w14:paraId="6B587B2D" w14:textId="77777777" w:rsidR="00977485" w:rsidRPr="00DB48AB" w:rsidRDefault="00977485" w:rsidP="00DB48AB">
      <w:pPr>
        <w:pStyle w:val="Brdtext"/>
      </w:pPr>
    </w:p>
    <w:sectPr w:rsidR="0097748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2CD00" w14:textId="77777777" w:rsidR="00B704CB" w:rsidRDefault="00B704CB" w:rsidP="00A87A54">
      <w:pPr>
        <w:spacing w:after="0" w:line="240" w:lineRule="auto"/>
      </w:pPr>
      <w:r>
        <w:separator/>
      </w:r>
    </w:p>
  </w:endnote>
  <w:endnote w:type="continuationSeparator" w:id="0">
    <w:p w14:paraId="272F3F5C" w14:textId="77777777" w:rsidR="00B704CB" w:rsidRDefault="00B704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3E4CF3" w14:textId="77777777" w:rsidTr="006A26EC">
      <w:trPr>
        <w:trHeight w:val="227"/>
        <w:jc w:val="right"/>
      </w:trPr>
      <w:tc>
        <w:tcPr>
          <w:tcW w:w="708" w:type="dxa"/>
          <w:vAlign w:val="bottom"/>
        </w:tcPr>
        <w:p w14:paraId="3F6D90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1ACDE35" w14:textId="77777777" w:rsidTr="006A26EC">
      <w:trPr>
        <w:trHeight w:val="850"/>
        <w:jc w:val="right"/>
      </w:trPr>
      <w:tc>
        <w:tcPr>
          <w:tcW w:w="708" w:type="dxa"/>
          <w:vAlign w:val="bottom"/>
        </w:tcPr>
        <w:p w14:paraId="161AEAC2" w14:textId="77777777" w:rsidR="005606BC" w:rsidRPr="00347E11" w:rsidRDefault="005606BC" w:rsidP="005606BC">
          <w:pPr>
            <w:pStyle w:val="Sidfot"/>
            <w:spacing w:line="276" w:lineRule="auto"/>
            <w:jc w:val="right"/>
          </w:pPr>
        </w:p>
      </w:tc>
    </w:tr>
  </w:tbl>
  <w:p w14:paraId="7FD566E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AA4E13" w14:textId="77777777" w:rsidTr="001F4302">
      <w:trPr>
        <w:trHeight w:val="510"/>
      </w:trPr>
      <w:tc>
        <w:tcPr>
          <w:tcW w:w="8525" w:type="dxa"/>
          <w:gridSpan w:val="2"/>
          <w:vAlign w:val="bottom"/>
        </w:tcPr>
        <w:p w14:paraId="013DEC99" w14:textId="77777777" w:rsidR="00347E11" w:rsidRPr="00347E11" w:rsidRDefault="00347E11" w:rsidP="00347E11">
          <w:pPr>
            <w:pStyle w:val="Sidfot"/>
            <w:rPr>
              <w:sz w:val="8"/>
            </w:rPr>
          </w:pPr>
        </w:p>
      </w:tc>
    </w:tr>
    <w:tr w:rsidR="00093408" w:rsidRPr="00EE3C0F" w14:paraId="02AAE88F" w14:textId="77777777" w:rsidTr="00C26068">
      <w:trPr>
        <w:trHeight w:val="227"/>
      </w:trPr>
      <w:tc>
        <w:tcPr>
          <w:tcW w:w="4074" w:type="dxa"/>
        </w:tcPr>
        <w:p w14:paraId="0381F3FE" w14:textId="77777777" w:rsidR="00347E11" w:rsidRPr="00F53AEA" w:rsidRDefault="00347E11" w:rsidP="00C26068">
          <w:pPr>
            <w:pStyle w:val="Sidfot"/>
            <w:spacing w:line="276" w:lineRule="auto"/>
          </w:pPr>
        </w:p>
      </w:tc>
      <w:tc>
        <w:tcPr>
          <w:tcW w:w="4451" w:type="dxa"/>
        </w:tcPr>
        <w:p w14:paraId="2B7A01FC" w14:textId="77777777" w:rsidR="00093408" w:rsidRPr="00F53AEA" w:rsidRDefault="00093408" w:rsidP="00F53AEA">
          <w:pPr>
            <w:pStyle w:val="Sidfot"/>
            <w:spacing w:line="276" w:lineRule="auto"/>
          </w:pPr>
        </w:p>
      </w:tc>
    </w:tr>
  </w:tbl>
  <w:p w14:paraId="71A8586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C9A1" w14:textId="77777777" w:rsidR="00B704CB" w:rsidRDefault="00B704CB" w:rsidP="00A87A54">
      <w:pPr>
        <w:spacing w:after="0" w:line="240" w:lineRule="auto"/>
      </w:pPr>
      <w:r>
        <w:separator/>
      </w:r>
    </w:p>
  </w:footnote>
  <w:footnote w:type="continuationSeparator" w:id="0">
    <w:p w14:paraId="69C7FE47" w14:textId="77777777" w:rsidR="00B704CB" w:rsidRDefault="00B704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7485" w14:paraId="7B985D5A" w14:textId="77777777" w:rsidTr="00C93EBA">
      <w:trPr>
        <w:trHeight w:val="227"/>
      </w:trPr>
      <w:tc>
        <w:tcPr>
          <w:tcW w:w="5534" w:type="dxa"/>
        </w:tcPr>
        <w:p w14:paraId="0C68CFBE" w14:textId="77777777" w:rsidR="00977485" w:rsidRPr="007D73AB" w:rsidRDefault="00977485">
          <w:pPr>
            <w:pStyle w:val="Sidhuvud"/>
          </w:pPr>
        </w:p>
      </w:tc>
      <w:tc>
        <w:tcPr>
          <w:tcW w:w="3170" w:type="dxa"/>
          <w:vAlign w:val="bottom"/>
        </w:tcPr>
        <w:p w14:paraId="2BF6553C" w14:textId="77777777" w:rsidR="00977485" w:rsidRPr="007D73AB" w:rsidRDefault="00977485" w:rsidP="00340DE0">
          <w:pPr>
            <w:pStyle w:val="Sidhuvud"/>
          </w:pPr>
        </w:p>
      </w:tc>
      <w:tc>
        <w:tcPr>
          <w:tcW w:w="1134" w:type="dxa"/>
        </w:tcPr>
        <w:p w14:paraId="2430B4E4" w14:textId="77777777" w:rsidR="00977485" w:rsidRDefault="00977485" w:rsidP="005A703A">
          <w:pPr>
            <w:pStyle w:val="Sidhuvud"/>
          </w:pPr>
        </w:p>
      </w:tc>
    </w:tr>
    <w:tr w:rsidR="00977485" w14:paraId="6BCD0AA2" w14:textId="77777777" w:rsidTr="00C93EBA">
      <w:trPr>
        <w:trHeight w:val="1928"/>
      </w:trPr>
      <w:tc>
        <w:tcPr>
          <w:tcW w:w="5534" w:type="dxa"/>
        </w:tcPr>
        <w:p w14:paraId="1F422D53" w14:textId="77777777" w:rsidR="00977485" w:rsidRPr="00340DE0" w:rsidRDefault="00977485" w:rsidP="00340DE0">
          <w:pPr>
            <w:pStyle w:val="Sidhuvud"/>
          </w:pPr>
          <w:r>
            <w:rPr>
              <w:noProof/>
            </w:rPr>
            <w:drawing>
              <wp:inline distT="0" distB="0" distL="0" distR="0" wp14:anchorId="34C210D1" wp14:editId="140BED3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D184B8" w14:textId="77777777" w:rsidR="00977485" w:rsidRPr="00710A6C" w:rsidRDefault="00977485" w:rsidP="00EE3C0F">
          <w:pPr>
            <w:pStyle w:val="Sidhuvud"/>
            <w:rPr>
              <w:b/>
            </w:rPr>
          </w:pPr>
        </w:p>
        <w:p w14:paraId="28DD7032" w14:textId="77777777" w:rsidR="00977485" w:rsidRDefault="00977485" w:rsidP="00EE3C0F">
          <w:pPr>
            <w:pStyle w:val="Sidhuvud"/>
          </w:pPr>
        </w:p>
        <w:p w14:paraId="5225F07A" w14:textId="77777777" w:rsidR="00977485" w:rsidRDefault="00977485" w:rsidP="00EE3C0F">
          <w:pPr>
            <w:pStyle w:val="Sidhuvud"/>
          </w:pPr>
        </w:p>
        <w:p w14:paraId="148748A5" w14:textId="77777777" w:rsidR="00977485" w:rsidRDefault="00977485" w:rsidP="00EE3C0F">
          <w:pPr>
            <w:pStyle w:val="Sidhuvud"/>
          </w:pPr>
        </w:p>
        <w:sdt>
          <w:sdtPr>
            <w:alias w:val="Dnr"/>
            <w:tag w:val="ccRKShow_Dnr"/>
            <w:id w:val="-829283628"/>
            <w:placeholder>
              <w:docPart w:val="6BF3F319A04C4834B7FBE55ACCA69C29"/>
            </w:placeholder>
            <w:dataBinding w:prefixMappings="xmlns:ns0='http://lp/documentinfo/RK' " w:xpath="/ns0:DocumentInfo[1]/ns0:BaseInfo[1]/ns0:Dnr[1]" w:storeItemID="{B5DDAFCA-A6A2-4845-99C2-3D2B4113922A}"/>
            <w:text/>
          </w:sdtPr>
          <w:sdtEndPr/>
          <w:sdtContent>
            <w:p w14:paraId="24FAB0FE" w14:textId="147D5159" w:rsidR="00977485" w:rsidRDefault="00276A6A" w:rsidP="00EE3C0F">
              <w:pPr>
                <w:pStyle w:val="Sidhuvud"/>
              </w:pPr>
              <w:r w:rsidRPr="00276A6A">
                <w:t>S2020/06126/SF</w:t>
              </w:r>
            </w:p>
          </w:sdtContent>
        </w:sdt>
        <w:sdt>
          <w:sdtPr>
            <w:alias w:val="DocNumber"/>
            <w:tag w:val="DocNumber"/>
            <w:id w:val="1726028884"/>
            <w:placeholder>
              <w:docPart w:val="F3A9D1D6F1DE4BF390774F61BC8A5E71"/>
            </w:placeholder>
            <w:showingPlcHdr/>
            <w:dataBinding w:prefixMappings="xmlns:ns0='http://lp/documentinfo/RK' " w:xpath="/ns0:DocumentInfo[1]/ns0:BaseInfo[1]/ns0:DocNumber[1]" w:storeItemID="{B5DDAFCA-A6A2-4845-99C2-3D2B4113922A}"/>
            <w:text/>
          </w:sdtPr>
          <w:sdtEndPr/>
          <w:sdtContent>
            <w:p w14:paraId="4064CBF4" w14:textId="77777777" w:rsidR="00977485" w:rsidRDefault="00977485" w:rsidP="00EE3C0F">
              <w:pPr>
                <w:pStyle w:val="Sidhuvud"/>
              </w:pPr>
              <w:r>
                <w:rPr>
                  <w:rStyle w:val="Platshllartext"/>
                </w:rPr>
                <w:t xml:space="preserve"> </w:t>
              </w:r>
            </w:p>
          </w:sdtContent>
        </w:sdt>
        <w:p w14:paraId="75F114A6" w14:textId="77777777" w:rsidR="00977485" w:rsidRDefault="00977485" w:rsidP="00EE3C0F">
          <w:pPr>
            <w:pStyle w:val="Sidhuvud"/>
          </w:pPr>
        </w:p>
      </w:tc>
      <w:tc>
        <w:tcPr>
          <w:tcW w:w="1134" w:type="dxa"/>
        </w:tcPr>
        <w:p w14:paraId="3CB2094F" w14:textId="77777777" w:rsidR="00977485" w:rsidRDefault="00977485" w:rsidP="0094502D">
          <w:pPr>
            <w:pStyle w:val="Sidhuvud"/>
          </w:pPr>
        </w:p>
        <w:p w14:paraId="151BEFD9" w14:textId="77777777" w:rsidR="00977485" w:rsidRPr="0094502D" w:rsidRDefault="00977485" w:rsidP="00EC71A6">
          <w:pPr>
            <w:pStyle w:val="Sidhuvud"/>
          </w:pPr>
        </w:p>
      </w:tc>
    </w:tr>
    <w:tr w:rsidR="00977485" w14:paraId="1534A8CA" w14:textId="77777777" w:rsidTr="00C93EBA">
      <w:trPr>
        <w:trHeight w:val="2268"/>
      </w:trPr>
      <w:sdt>
        <w:sdtPr>
          <w:rPr>
            <w:rFonts w:asciiTheme="minorHAnsi" w:hAnsiTheme="minorHAnsi"/>
            <w:b/>
            <w:sz w:val="25"/>
          </w:rPr>
          <w:alias w:val="SenderText"/>
          <w:tag w:val="ccRKShow_SenderText"/>
          <w:id w:val="1374046025"/>
          <w:placeholder>
            <w:docPart w:val="E233DA82AE2548CFB7A7FFD2CDA7F8D8"/>
          </w:placeholder>
        </w:sdtPr>
        <w:sdtEndPr>
          <w:rPr>
            <w:b w:val="0"/>
          </w:rPr>
        </w:sdtEndPr>
        <w:sdtContent>
          <w:tc>
            <w:tcPr>
              <w:tcW w:w="5534" w:type="dxa"/>
              <w:tcMar>
                <w:right w:w="1134" w:type="dxa"/>
              </w:tcMar>
            </w:tcPr>
            <w:p w14:paraId="341DC889" w14:textId="77777777" w:rsidR="004D690D" w:rsidRPr="004D690D" w:rsidRDefault="004D690D" w:rsidP="00340DE0">
              <w:pPr>
                <w:pStyle w:val="Sidhuvud"/>
                <w:rPr>
                  <w:b/>
                </w:rPr>
              </w:pPr>
              <w:r w:rsidRPr="004D690D">
                <w:rPr>
                  <w:b/>
                </w:rPr>
                <w:t>Socialdepartementet</w:t>
              </w:r>
            </w:p>
            <w:p w14:paraId="75A307F5" w14:textId="77777777" w:rsidR="004D690D" w:rsidRDefault="004D690D" w:rsidP="00340DE0">
              <w:pPr>
                <w:pStyle w:val="Sidhuvud"/>
              </w:pPr>
              <w:r w:rsidRPr="004D690D">
                <w:t>Socialförsäkringsministern</w:t>
              </w:r>
            </w:p>
            <w:p w14:paraId="52FA68F0" w14:textId="6C1CE2DC" w:rsidR="00977485" w:rsidRPr="00340DE0" w:rsidRDefault="00977485" w:rsidP="004D690D"/>
          </w:tc>
        </w:sdtContent>
      </w:sdt>
      <w:sdt>
        <w:sdtPr>
          <w:alias w:val="Recipient"/>
          <w:tag w:val="ccRKShow_Recipient"/>
          <w:id w:val="-28344517"/>
          <w:placeholder>
            <w:docPart w:val="3D51F9DD99C94CFF967DA70AE48FF99F"/>
          </w:placeholder>
          <w:dataBinding w:prefixMappings="xmlns:ns0='http://lp/documentinfo/RK' " w:xpath="/ns0:DocumentInfo[1]/ns0:BaseInfo[1]/ns0:Recipient[1]" w:storeItemID="{B5DDAFCA-A6A2-4845-99C2-3D2B4113922A}"/>
          <w:text w:multiLine="1"/>
        </w:sdtPr>
        <w:sdtEndPr/>
        <w:sdtContent>
          <w:tc>
            <w:tcPr>
              <w:tcW w:w="3170" w:type="dxa"/>
            </w:tcPr>
            <w:p w14:paraId="6B98AA8F" w14:textId="77777777" w:rsidR="00977485" w:rsidRDefault="00977485" w:rsidP="00547B89">
              <w:pPr>
                <w:pStyle w:val="Sidhuvud"/>
              </w:pPr>
              <w:r>
                <w:t>Till riksdagen</w:t>
              </w:r>
            </w:p>
          </w:tc>
        </w:sdtContent>
      </w:sdt>
      <w:tc>
        <w:tcPr>
          <w:tcW w:w="1134" w:type="dxa"/>
        </w:tcPr>
        <w:p w14:paraId="5AD414F4" w14:textId="77777777" w:rsidR="00977485" w:rsidRDefault="00977485" w:rsidP="003E6020">
          <w:pPr>
            <w:pStyle w:val="Sidhuvud"/>
          </w:pPr>
        </w:p>
      </w:tc>
    </w:tr>
  </w:tbl>
  <w:p w14:paraId="203C00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8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485"/>
    <w:rsid w:val="000A456A"/>
    <w:rsid w:val="000A5E43"/>
    <w:rsid w:val="000B21AE"/>
    <w:rsid w:val="000B56A9"/>
    <w:rsid w:val="000C61D1"/>
    <w:rsid w:val="000D31A9"/>
    <w:rsid w:val="000D370F"/>
    <w:rsid w:val="000D5449"/>
    <w:rsid w:val="000D7110"/>
    <w:rsid w:val="000E1018"/>
    <w:rsid w:val="000E12D9"/>
    <w:rsid w:val="000E431B"/>
    <w:rsid w:val="000E59A9"/>
    <w:rsid w:val="000E62AA"/>
    <w:rsid w:val="000E638A"/>
    <w:rsid w:val="000E6472"/>
    <w:rsid w:val="000F00B8"/>
    <w:rsid w:val="000F1EA7"/>
    <w:rsid w:val="000F2084"/>
    <w:rsid w:val="000F2A8A"/>
    <w:rsid w:val="000F3A92"/>
    <w:rsid w:val="000F6462"/>
    <w:rsid w:val="001014A8"/>
    <w:rsid w:val="001015F6"/>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0B7"/>
    <w:rsid w:val="00151BE4"/>
    <w:rsid w:val="0015448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87E"/>
    <w:rsid w:val="00260D2D"/>
    <w:rsid w:val="00261975"/>
    <w:rsid w:val="00264503"/>
    <w:rsid w:val="00271D00"/>
    <w:rsid w:val="00274AA3"/>
    <w:rsid w:val="00275872"/>
    <w:rsid w:val="00276A6A"/>
    <w:rsid w:val="00281106"/>
    <w:rsid w:val="00282263"/>
    <w:rsid w:val="00282417"/>
    <w:rsid w:val="00282D27"/>
    <w:rsid w:val="0028369F"/>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C0"/>
    <w:rsid w:val="00310561"/>
    <w:rsid w:val="00311D8C"/>
    <w:rsid w:val="0031273D"/>
    <w:rsid w:val="003128E2"/>
    <w:rsid w:val="003153D9"/>
    <w:rsid w:val="00321621"/>
    <w:rsid w:val="00323EF7"/>
    <w:rsid w:val="003240E1"/>
    <w:rsid w:val="00326C03"/>
    <w:rsid w:val="00327474"/>
    <w:rsid w:val="003277B5"/>
    <w:rsid w:val="003342B4"/>
    <w:rsid w:val="003347BA"/>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0829"/>
    <w:rsid w:val="00392ED4"/>
    <w:rsid w:val="00393680"/>
    <w:rsid w:val="00394D4C"/>
    <w:rsid w:val="00395D9F"/>
    <w:rsid w:val="00397242"/>
    <w:rsid w:val="003A1315"/>
    <w:rsid w:val="003A2E73"/>
    <w:rsid w:val="003A3071"/>
    <w:rsid w:val="003A3A54"/>
    <w:rsid w:val="003A5969"/>
    <w:rsid w:val="003A5C58"/>
    <w:rsid w:val="003B0C81"/>
    <w:rsid w:val="003B201F"/>
    <w:rsid w:val="003C12B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275"/>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90D"/>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33F"/>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035"/>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26AF"/>
    <w:rsid w:val="00764FA6"/>
    <w:rsid w:val="00765294"/>
    <w:rsid w:val="00773075"/>
    <w:rsid w:val="00773F36"/>
    <w:rsid w:val="00775BF6"/>
    <w:rsid w:val="00776254"/>
    <w:rsid w:val="007769FC"/>
    <w:rsid w:val="00777CFF"/>
    <w:rsid w:val="007815BC"/>
    <w:rsid w:val="00782B3F"/>
    <w:rsid w:val="00782E3C"/>
    <w:rsid w:val="007900CC"/>
    <w:rsid w:val="00791961"/>
    <w:rsid w:val="0079601D"/>
    <w:rsid w:val="0079641B"/>
    <w:rsid w:val="00797A90"/>
    <w:rsid w:val="007A1856"/>
    <w:rsid w:val="007A1887"/>
    <w:rsid w:val="007A629C"/>
    <w:rsid w:val="007A6348"/>
    <w:rsid w:val="007B023C"/>
    <w:rsid w:val="007B03CC"/>
    <w:rsid w:val="007B262F"/>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485"/>
    <w:rsid w:val="00984EA2"/>
    <w:rsid w:val="00986CC3"/>
    <w:rsid w:val="0099068E"/>
    <w:rsid w:val="00991677"/>
    <w:rsid w:val="009920AA"/>
    <w:rsid w:val="00992943"/>
    <w:rsid w:val="009931B3"/>
    <w:rsid w:val="0099451C"/>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D8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4CB"/>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1A82"/>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E0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47E"/>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8C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512"/>
    <w:rsid w:val="00F03EAC"/>
    <w:rsid w:val="00F04B7C"/>
    <w:rsid w:val="00F078B5"/>
    <w:rsid w:val="00F12D9D"/>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7E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4D5B12"/>
  <w15:docId w15:val="{BC3A670C-D155-4F1F-879B-49184863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3F319A04C4834B7FBE55ACCA69C29"/>
        <w:category>
          <w:name w:val="Allmänt"/>
          <w:gallery w:val="placeholder"/>
        </w:category>
        <w:types>
          <w:type w:val="bbPlcHdr"/>
        </w:types>
        <w:behaviors>
          <w:behavior w:val="content"/>
        </w:behaviors>
        <w:guid w:val="{339ABD56-4BD4-467B-ABC5-C29921442F4A}"/>
      </w:docPartPr>
      <w:docPartBody>
        <w:p w:rsidR="00AB1A5C" w:rsidRDefault="00A729FB" w:rsidP="00A729FB">
          <w:pPr>
            <w:pStyle w:val="6BF3F319A04C4834B7FBE55ACCA69C29"/>
          </w:pPr>
          <w:r>
            <w:rPr>
              <w:rStyle w:val="Platshllartext"/>
            </w:rPr>
            <w:t xml:space="preserve"> </w:t>
          </w:r>
        </w:p>
      </w:docPartBody>
    </w:docPart>
    <w:docPart>
      <w:docPartPr>
        <w:name w:val="F3A9D1D6F1DE4BF390774F61BC8A5E71"/>
        <w:category>
          <w:name w:val="Allmänt"/>
          <w:gallery w:val="placeholder"/>
        </w:category>
        <w:types>
          <w:type w:val="bbPlcHdr"/>
        </w:types>
        <w:behaviors>
          <w:behavior w:val="content"/>
        </w:behaviors>
        <w:guid w:val="{3B4E03B6-1C1D-47EA-9220-EDAAFB739A7B}"/>
      </w:docPartPr>
      <w:docPartBody>
        <w:p w:rsidR="00AB1A5C" w:rsidRDefault="00A729FB" w:rsidP="00A729FB">
          <w:pPr>
            <w:pStyle w:val="F3A9D1D6F1DE4BF390774F61BC8A5E711"/>
          </w:pPr>
          <w:r>
            <w:rPr>
              <w:rStyle w:val="Platshllartext"/>
            </w:rPr>
            <w:t xml:space="preserve"> </w:t>
          </w:r>
        </w:p>
      </w:docPartBody>
    </w:docPart>
    <w:docPart>
      <w:docPartPr>
        <w:name w:val="E233DA82AE2548CFB7A7FFD2CDA7F8D8"/>
        <w:category>
          <w:name w:val="Allmänt"/>
          <w:gallery w:val="placeholder"/>
        </w:category>
        <w:types>
          <w:type w:val="bbPlcHdr"/>
        </w:types>
        <w:behaviors>
          <w:behavior w:val="content"/>
        </w:behaviors>
        <w:guid w:val="{6381A2A0-F1B9-47E3-BE1D-C1D0EA7D080F}"/>
      </w:docPartPr>
      <w:docPartBody>
        <w:p w:rsidR="00AB1A5C" w:rsidRDefault="00A729FB" w:rsidP="00A729FB">
          <w:pPr>
            <w:pStyle w:val="E233DA82AE2548CFB7A7FFD2CDA7F8D81"/>
          </w:pPr>
          <w:r>
            <w:rPr>
              <w:rStyle w:val="Platshllartext"/>
            </w:rPr>
            <w:t xml:space="preserve"> </w:t>
          </w:r>
        </w:p>
      </w:docPartBody>
    </w:docPart>
    <w:docPart>
      <w:docPartPr>
        <w:name w:val="3D51F9DD99C94CFF967DA70AE48FF99F"/>
        <w:category>
          <w:name w:val="Allmänt"/>
          <w:gallery w:val="placeholder"/>
        </w:category>
        <w:types>
          <w:type w:val="bbPlcHdr"/>
        </w:types>
        <w:behaviors>
          <w:behavior w:val="content"/>
        </w:behaviors>
        <w:guid w:val="{21B738BD-51E0-4AEE-A431-F184098B7E05}"/>
      </w:docPartPr>
      <w:docPartBody>
        <w:p w:rsidR="00AB1A5C" w:rsidRDefault="00A729FB" w:rsidP="00A729FB">
          <w:pPr>
            <w:pStyle w:val="3D51F9DD99C94CFF967DA70AE48FF99F"/>
          </w:pPr>
          <w:r>
            <w:rPr>
              <w:rStyle w:val="Platshllartext"/>
            </w:rPr>
            <w:t xml:space="preserve"> </w:t>
          </w:r>
        </w:p>
      </w:docPartBody>
    </w:docPart>
    <w:docPart>
      <w:docPartPr>
        <w:name w:val="3C91CBA33A6244ADA00930DFAB2757F6"/>
        <w:category>
          <w:name w:val="Allmänt"/>
          <w:gallery w:val="placeholder"/>
        </w:category>
        <w:types>
          <w:type w:val="bbPlcHdr"/>
        </w:types>
        <w:behaviors>
          <w:behavior w:val="content"/>
        </w:behaviors>
        <w:guid w:val="{F46C649A-D319-4BDA-A323-1030C76E7659}"/>
      </w:docPartPr>
      <w:docPartBody>
        <w:p w:rsidR="00AB1A5C" w:rsidRDefault="00A729FB" w:rsidP="00A729FB">
          <w:pPr>
            <w:pStyle w:val="3C91CBA33A6244ADA00930DFAB2757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FB"/>
    <w:rsid w:val="00A729FB"/>
    <w:rsid w:val="00AB1A5C"/>
    <w:rsid w:val="00C71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A30958E8094F339948196AAE2BEFAB">
    <w:name w:val="84A30958E8094F339948196AAE2BEFAB"/>
    <w:rsid w:val="00A729FB"/>
  </w:style>
  <w:style w:type="character" w:styleId="Platshllartext">
    <w:name w:val="Placeholder Text"/>
    <w:basedOn w:val="Standardstycketeckensnitt"/>
    <w:uiPriority w:val="99"/>
    <w:semiHidden/>
    <w:rsid w:val="00A729FB"/>
    <w:rPr>
      <w:noProof w:val="0"/>
      <w:color w:val="808080"/>
    </w:rPr>
  </w:style>
  <w:style w:type="paragraph" w:customStyle="1" w:styleId="DBEB4EC4D763488B8C4CF09158159ABE">
    <w:name w:val="DBEB4EC4D763488B8C4CF09158159ABE"/>
    <w:rsid w:val="00A729FB"/>
  </w:style>
  <w:style w:type="paragraph" w:customStyle="1" w:styleId="23964179864041918DA212AD43D176AD">
    <w:name w:val="23964179864041918DA212AD43D176AD"/>
    <w:rsid w:val="00A729FB"/>
  </w:style>
  <w:style w:type="paragraph" w:customStyle="1" w:styleId="A2594ACF130945228CF6C3B8B1E771A9">
    <w:name w:val="A2594ACF130945228CF6C3B8B1E771A9"/>
    <w:rsid w:val="00A729FB"/>
  </w:style>
  <w:style w:type="paragraph" w:customStyle="1" w:styleId="6BF3F319A04C4834B7FBE55ACCA69C29">
    <w:name w:val="6BF3F319A04C4834B7FBE55ACCA69C29"/>
    <w:rsid w:val="00A729FB"/>
  </w:style>
  <w:style w:type="paragraph" w:customStyle="1" w:styleId="F3A9D1D6F1DE4BF390774F61BC8A5E71">
    <w:name w:val="F3A9D1D6F1DE4BF390774F61BC8A5E71"/>
    <w:rsid w:val="00A729FB"/>
  </w:style>
  <w:style w:type="paragraph" w:customStyle="1" w:styleId="1AD695599EDD4D5EA42869DDBBBEE1BB">
    <w:name w:val="1AD695599EDD4D5EA42869DDBBBEE1BB"/>
    <w:rsid w:val="00A729FB"/>
  </w:style>
  <w:style w:type="paragraph" w:customStyle="1" w:styleId="4EA4B80EB3624809BFA96A12C0D9B6BC">
    <w:name w:val="4EA4B80EB3624809BFA96A12C0D9B6BC"/>
    <w:rsid w:val="00A729FB"/>
  </w:style>
  <w:style w:type="paragraph" w:customStyle="1" w:styleId="15B2E97D16D542E29C09E0CF71943ADB">
    <w:name w:val="15B2E97D16D542E29C09E0CF71943ADB"/>
    <w:rsid w:val="00A729FB"/>
  </w:style>
  <w:style w:type="paragraph" w:customStyle="1" w:styleId="E233DA82AE2548CFB7A7FFD2CDA7F8D8">
    <w:name w:val="E233DA82AE2548CFB7A7FFD2CDA7F8D8"/>
    <w:rsid w:val="00A729FB"/>
  </w:style>
  <w:style w:type="paragraph" w:customStyle="1" w:styleId="3D51F9DD99C94CFF967DA70AE48FF99F">
    <w:name w:val="3D51F9DD99C94CFF967DA70AE48FF99F"/>
    <w:rsid w:val="00A729FB"/>
  </w:style>
  <w:style w:type="paragraph" w:customStyle="1" w:styleId="F3A9D1D6F1DE4BF390774F61BC8A5E711">
    <w:name w:val="F3A9D1D6F1DE4BF390774F61BC8A5E711"/>
    <w:rsid w:val="00A729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33DA82AE2548CFB7A7FFD2CDA7F8D81">
    <w:name w:val="E233DA82AE2548CFB7A7FFD2CDA7F8D81"/>
    <w:rsid w:val="00A729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6911D2B22146BBBF78EE2A60B4359B">
    <w:name w:val="8E6911D2B22146BBBF78EE2A60B4359B"/>
    <w:rsid w:val="00A729FB"/>
  </w:style>
  <w:style w:type="paragraph" w:customStyle="1" w:styleId="1CACCBBAEAF04A0EB61E0E9F213EBCD2">
    <w:name w:val="1CACCBBAEAF04A0EB61E0E9F213EBCD2"/>
    <w:rsid w:val="00A729FB"/>
  </w:style>
  <w:style w:type="paragraph" w:customStyle="1" w:styleId="993E6FDA7BB24032982EE25A2A4F10C4">
    <w:name w:val="993E6FDA7BB24032982EE25A2A4F10C4"/>
    <w:rsid w:val="00A729FB"/>
  </w:style>
  <w:style w:type="paragraph" w:customStyle="1" w:styleId="0AD0BAE5AC9443BA9AA99733C53F1E56">
    <w:name w:val="0AD0BAE5AC9443BA9AA99733C53F1E56"/>
    <w:rsid w:val="00A729FB"/>
  </w:style>
  <w:style w:type="paragraph" w:customStyle="1" w:styleId="98DC63E6D2294BF2B0BFCD8FDF40FF56">
    <w:name w:val="98DC63E6D2294BF2B0BFCD8FDF40FF56"/>
    <w:rsid w:val="00A729FB"/>
  </w:style>
  <w:style w:type="paragraph" w:customStyle="1" w:styleId="3C91CBA33A6244ADA00930DFAB2757F6">
    <w:name w:val="3C91CBA33A6244ADA00930DFAB2757F6"/>
    <w:rsid w:val="00A729FB"/>
  </w:style>
  <w:style w:type="paragraph" w:customStyle="1" w:styleId="E95DE6CD1181495BB9712A35A2421CDE">
    <w:name w:val="E95DE6CD1181495BB9712A35A2421CDE"/>
    <w:rsid w:val="00A72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daca90e1-34f3-4f93-99f7-cd581952fb7a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2020-08-07T00:00:00</HeaderDate>
    <Office/>
    <Dnr>S2020/06126/SF</Dnr>
    <ParagrafNr/>
    <DocumentTitle/>
    <VisitingAddress/>
    <Extra1/>
    <Extra2/>
    <Extra3>Julia Kronlid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PANP3H6M3MHX-2059719819-649</_dlc_DocId>
    <_dlc_DocIdUrl xmlns="a68c6c55-4fbb-48c7-bd04-03a904b43046">
      <Url>https://dhs.sp.regeringskansliet.se/dep/s/SF_fragor/_layouts/15/DocIdRedir.aspx?ID=PANP3H6M3MHX-2059719819-649</Url>
      <Description>PANP3H6M3MHX-2059719819-649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9373D-A45B-4413-865D-22A3AB7838A5}"/>
</file>

<file path=customXml/itemProps2.xml><?xml version="1.0" encoding="utf-8"?>
<ds:datastoreItem xmlns:ds="http://schemas.openxmlformats.org/officeDocument/2006/customXml" ds:itemID="{C4C637EC-A7C1-4110-B3B8-880414158010}"/>
</file>

<file path=customXml/itemProps3.xml><?xml version="1.0" encoding="utf-8"?>
<ds:datastoreItem xmlns:ds="http://schemas.openxmlformats.org/officeDocument/2006/customXml" ds:itemID="{B5DDAFCA-A6A2-4845-99C2-3D2B4113922A}"/>
</file>

<file path=customXml/itemProps4.xml><?xml version="1.0" encoding="utf-8"?>
<ds:datastoreItem xmlns:ds="http://schemas.openxmlformats.org/officeDocument/2006/customXml" ds:itemID="{C4C637EC-A7C1-4110-B3B8-880414158010}">
  <ds:schemaRefs>
    <ds:schemaRef ds:uri="http://purl.org/dc/terms/"/>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3FCDB9AE-CABA-46C1-B277-2D583B9645ED}">
  <ds:schemaRefs>
    <ds:schemaRef ds:uri="http://schemas.microsoft.com/sharepoint/v3/contenttype/forms"/>
  </ds:schemaRefs>
</ds:datastoreItem>
</file>

<file path=customXml/itemProps6.xml><?xml version="1.0" encoding="utf-8"?>
<ds:datastoreItem xmlns:ds="http://schemas.openxmlformats.org/officeDocument/2006/customXml" ds:itemID="{3A371479-CF4B-4D56-9D85-AF7209D1506E}">
  <ds:schemaRefs>
    <ds:schemaRef ds:uri="http://schemas.microsoft.com/office/2006/metadata/customXsn"/>
  </ds:schemaRefs>
</ds:datastoreItem>
</file>

<file path=customXml/itemProps7.xml><?xml version="1.0" encoding="utf-8"?>
<ds:datastoreItem xmlns:ds="http://schemas.openxmlformats.org/officeDocument/2006/customXml" ds:itemID="{3FCDB9AE-CABA-46C1-B277-2D583B9645ED}"/>
</file>

<file path=customXml/itemProps8.xml><?xml version="1.0" encoding="utf-8"?>
<ds:datastoreItem xmlns:ds="http://schemas.openxmlformats.org/officeDocument/2006/customXml" ds:itemID="{5C3A37C0-2F34-4717-9906-50006F8067AE}"/>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1351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1859 Tillfälligt skydd för riskgrupper.docx</dc:title>
  <dc:subject/>
  <dc:creator>Karin M Gustavsson</dc:creator>
  <cp:keywords/>
  <dc:description/>
  <cp:lastModifiedBy>Åsa Ödling</cp:lastModifiedBy>
  <cp:revision>2</cp:revision>
  <cp:lastPrinted>2020-08-03T13:21:00Z</cp:lastPrinted>
  <dcterms:created xsi:type="dcterms:W3CDTF">2020-08-13T11:47:00Z</dcterms:created>
  <dcterms:modified xsi:type="dcterms:W3CDTF">2020-08-13T11:47:00Z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a9ffee6d-f3e7-4ccf-b6ea-685ef1e851c8</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