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45FE509" w14:textId="77777777">
        <w:tc>
          <w:tcPr>
            <w:tcW w:w="2268" w:type="dxa"/>
          </w:tcPr>
          <w:p w14:paraId="55F726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590F0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3193A76" w14:textId="77777777">
        <w:tc>
          <w:tcPr>
            <w:tcW w:w="2268" w:type="dxa"/>
          </w:tcPr>
          <w:p w14:paraId="0DE258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F588C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82F1EFE" w14:textId="77777777">
        <w:tc>
          <w:tcPr>
            <w:tcW w:w="3402" w:type="dxa"/>
            <w:gridSpan w:val="2"/>
          </w:tcPr>
          <w:p w14:paraId="39E49F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2C7DB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D32D496" w14:textId="77777777">
        <w:tc>
          <w:tcPr>
            <w:tcW w:w="2268" w:type="dxa"/>
          </w:tcPr>
          <w:p w14:paraId="62C4B6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8B4716" w14:textId="6DB3D8A1" w:rsidR="006E4E11" w:rsidRPr="00ED583F" w:rsidRDefault="00A41406" w:rsidP="00906D9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3C74AD" w:rsidRPr="003C74AD">
              <w:rPr>
                <w:sz w:val="20"/>
              </w:rPr>
              <w:t>02783</w:t>
            </w:r>
            <w:r>
              <w:rPr>
                <w:sz w:val="20"/>
              </w:rPr>
              <w:t>/SFÖ</w:t>
            </w:r>
          </w:p>
        </w:tc>
      </w:tr>
      <w:tr w:rsidR="006E4E11" w14:paraId="047F3B52" w14:textId="77777777">
        <w:tc>
          <w:tcPr>
            <w:tcW w:w="2268" w:type="dxa"/>
          </w:tcPr>
          <w:p w14:paraId="72123D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D9F4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58ECE78" w14:textId="77777777">
        <w:trPr>
          <w:trHeight w:val="284"/>
        </w:trPr>
        <w:tc>
          <w:tcPr>
            <w:tcW w:w="4911" w:type="dxa"/>
          </w:tcPr>
          <w:p w14:paraId="2013757C" w14:textId="77777777" w:rsidR="006E4E11" w:rsidRDefault="00A4140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4DA01DF" w14:textId="77777777">
        <w:trPr>
          <w:trHeight w:val="284"/>
        </w:trPr>
        <w:tc>
          <w:tcPr>
            <w:tcW w:w="4911" w:type="dxa"/>
          </w:tcPr>
          <w:p w14:paraId="7293A2D0" w14:textId="77777777" w:rsidR="006E4E11" w:rsidRDefault="00A4140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76362551" w14:textId="77777777">
        <w:trPr>
          <w:trHeight w:val="284"/>
        </w:trPr>
        <w:tc>
          <w:tcPr>
            <w:tcW w:w="4911" w:type="dxa"/>
          </w:tcPr>
          <w:p w14:paraId="5A8688AC" w14:textId="77777777" w:rsidR="00B82426" w:rsidRDefault="00B82426" w:rsidP="00B8242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13C570CE" w14:textId="77777777">
        <w:trPr>
          <w:trHeight w:val="284"/>
        </w:trPr>
        <w:tc>
          <w:tcPr>
            <w:tcW w:w="4911" w:type="dxa"/>
          </w:tcPr>
          <w:p w14:paraId="164297C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167D27" w14:textId="77777777">
        <w:trPr>
          <w:trHeight w:val="284"/>
        </w:trPr>
        <w:tc>
          <w:tcPr>
            <w:tcW w:w="4911" w:type="dxa"/>
          </w:tcPr>
          <w:p w14:paraId="18855B9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FB9B7F" w14:textId="77777777">
        <w:trPr>
          <w:trHeight w:val="284"/>
        </w:trPr>
        <w:tc>
          <w:tcPr>
            <w:tcW w:w="4911" w:type="dxa"/>
          </w:tcPr>
          <w:p w14:paraId="2CCC12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6B2C8A" w14:textId="77777777">
        <w:trPr>
          <w:trHeight w:val="284"/>
        </w:trPr>
        <w:tc>
          <w:tcPr>
            <w:tcW w:w="4911" w:type="dxa"/>
          </w:tcPr>
          <w:p w14:paraId="6E8925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FAD0ED" w14:textId="77777777">
        <w:trPr>
          <w:trHeight w:val="284"/>
        </w:trPr>
        <w:tc>
          <w:tcPr>
            <w:tcW w:w="4911" w:type="dxa"/>
          </w:tcPr>
          <w:p w14:paraId="109876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A3B227" w14:textId="77777777">
        <w:trPr>
          <w:trHeight w:val="284"/>
        </w:trPr>
        <w:tc>
          <w:tcPr>
            <w:tcW w:w="4911" w:type="dxa"/>
          </w:tcPr>
          <w:p w14:paraId="082DE4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9F67017" w14:textId="77777777" w:rsidR="006E4E11" w:rsidRDefault="00A41406">
      <w:pPr>
        <w:framePr w:w="4400" w:h="2523" w:wrap="notBeside" w:vAnchor="page" w:hAnchor="page" w:x="6453" w:y="2445"/>
        <w:ind w:left="142"/>
      </w:pPr>
      <w:r>
        <w:t>Till riksdagen</w:t>
      </w:r>
    </w:p>
    <w:p w14:paraId="1E36E7BE" w14:textId="1C954F99" w:rsidR="006E4E11" w:rsidRDefault="00A41406" w:rsidP="00A41406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906D92">
        <w:t>1640</w:t>
      </w:r>
      <w:r>
        <w:t xml:space="preserve"> av </w:t>
      </w:r>
      <w:r w:rsidR="00906D92">
        <w:t>Lars Beckman</w:t>
      </w:r>
      <w:r>
        <w:t xml:space="preserve"> (M) Statliga jobb i </w:t>
      </w:r>
      <w:r w:rsidR="00906D92">
        <w:t>Gävleborg</w:t>
      </w:r>
    </w:p>
    <w:p w14:paraId="3B651F24" w14:textId="77777777" w:rsidR="006E4E11" w:rsidRDefault="006E4E11">
      <w:pPr>
        <w:pStyle w:val="RKnormal"/>
      </w:pPr>
    </w:p>
    <w:p w14:paraId="31688DFB" w14:textId="568A50EB" w:rsidR="006E4E11" w:rsidRDefault="00906D92">
      <w:pPr>
        <w:pStyle w:val="RKnormal"/>
      </w:pPr>
      <w:r>
        <w:t>Lars Beckman</w:t>
      </w:r>
      <w:r w:rsidR="00A41406">
        <w:t xml:space="preserve"> har frågat </w:t>
      </w:r>
      <w:r>
        <w:t>mig om jag avser att arbeta för fler statliga jobb i Gävleborg</w:t>
      </w:r>
      <w:r w:rsidR="00A41406">
        <w:t>.</w:t>
      </w:r>
    </w:p>
    <w:p w14:paraId="131BB139" w14:textId="77777777" w:rsidR="00A41406" w:rsidRDefault="00A41406">
      <w:pPr>
        <w:pStyle w:val="RKnormal"/>
      </w:pPr>
    </w:p>
    <w:p w14:paraId="286AA5C9" w14:textId="7CB71765" w:rsidR="00A41406" w:rsidRDefault="00DA51BA">
      <w:pPr>
        <w:pStyle w:val="RKnormal"/>
      </w:pPr>
      <w:r>
        <w:t>Det</w:t>
      </w:r>
      <w:r w:rsidR="00A41406">
        <w:t xml:space="preserve"> framgår av budgetpropositionen för 2017 </w:t>
      </w:r>
      <w:r>
        <w:t xml:space="preserve">att </w:t>
      </w:r>
      <w:r w:rsidR="00A41406">
        <w:t xml:space="preserve">regeringen </w:t>
      </w:r>
      <w:r>
        <w:t xml:space="preserve">avser </w:t>
      </w:r>
      <w:r w:rsidR="00A41406">
        <w:t>fort</w:t>
      </w:r>
      <w:r w:rsidR="007F66C4">
        <w:softHyphen/>
      </w:r>
      <w:r w:rsidR="00A41406">
        <w:t>sätta verka för att öka spridningen av s</w:t>
      </w:r>
      <w:r w:rsidR="007F66C4">
        <w:t>tatliga myndigheter över landet</w:t>
      </w:r>
      <w:r w:rsidR="00763667">
        <w:t xml:space="preserve"> (prop. 2016/17:1 </w:t>
      </w:r>
      <w:proofErr w:type="spellStart"/>
      <w:r w:rsidR="00763667">
        <w:t>utg.omr</w:t>
      </w:r>
      <w:proofErr w:type="spellEnd"/>
      <w:r w:rsidR="00763667">
        <w:t>. 2 avsnitt 4.4)</w:t>
      </w:r>
      <w:r w:rsidR="007F66C4">
        <w:t>.</w:t>
      </w:r>
    </w:p>
    <w:p w14:paraId="1E66CDD6" w14:textId="77777777" w:rsidR="000716A3" w:rsidRDefault="000716A3">
      <w:pPr>
        <w:pStyle w:val="RKnormal"/>
      </w:pPr>
    </w:p>
    <w:p w14:paraId="68F35EF6" w14:textId="0E1921D6" w:rsidR="00D57213" w:rsidRDefault="00DA51BA">
      <w:pPr>
        <w:pStyle w:val="RKnormal"/>
      </w:pPr>
      <w:r>
        <w:t>Regeringens arbete med att omlokalisera myndigheter eller verksamhet</w:t>
      </w:r>
      <w:r w:rsidR="00763667">
        <w:t>er</w:t>
      </w:r>
      <w:r>
        <w:t xml:space="preserve"> ska fortsätta</w:t>
      </w:r>
      <w:r w:rsidR="000716A3">
        <w:t>. Jag vill dock inte uttala mig om vilka myndigheter eller verk</w:t>
      </w:r>
      <w:r>
        <w:softHyphen/>
      </w:r>
      <w:r w:rsidR="000716A3">
        <w:t xml:space="preserve">samheter som kan bli aktuella. </w:t>
      </w:r>
      <w:r w:rsidR="005050A0">
        <w:t>V</w:t>
      </w:r>
      <w:r w:rsidR="00D57213">
        <w:t xml:space="preserve">alet av ort </w:t>
      </w:r>
      <w:r>
        <w:t xml:space="preserve">vid </w:t>
      </w:r>
      <w:r w:rsidR="00D57213">
        <w:t>om</w:t>
      </w:r>
      <w:r>
        <w:softHyphen/>
      </w:r>
      <w:r w:rsidR="00D57213">
        <w:t>lokalisering måste göras utifrån den omlokali</w:t>
      </w:r>
      <w:r>
        <w:softHyphen/>
      </w:r>
      <w:r w:rsidR="00D57213">
        <w:t>serade myndighetens verksamhet</w:t>
      </w:r>
      <w:r w:rsidR="005050A0">
        <w:t xml:space="preserve"> och d</w:t>
      </w:r>
      <w:r w:rsidR="000716A3">
        <w:t xml:space="preserve">et går därför inte </w:t>
      </w:r>
      <w:r w:rsidR="00763667">
        <w:t xml:space="preserve">heller </w:t>
      </w:r>
      <w:r w:rsidR="000716A3">
        <w:t>att uttala sig om särskilda regioner</w:t>
      </w:r>
      <w:r w:rsidR="00D57213">
        <w:t xml:space="preserve">. </w:t>
      </w:r>
      <w:r w:rsidR="000716A3">
        <w:t xml:space="preserve"> </w:t>
      </w:r>
    </w:p>
    <w:p w14:paraId="5B8EE380" w14:textId="77777777" w:rsidR="00D57213" w:rsidRDefault="00D57213">
      <w:pPr>
        <w:pStyle w:val="RKnormal"/>
      </w:pPr>
    </w:p>
    <w:p w14:paraId="13BA8111" w14:textId="54B44219" w:rsidR="00A41406" w:rsidRDefault="005050A0">
      <w:pPr>
        <w:pStyle w:val="RKnormal"/>
      </w:pPr>
      <w:r>
        <w:t>Det är viktigt att regionala hänsyn beaktas. Det har därför i budget</w:t>
      </w:r>
      <w:r>
        <w:softHyphen/>
        <w:t xml:space="preserve">propositionen för 2017 </w:t>
      </w:r>
      <w:r w:rsidR="00763667">
        <w:t xml:space="preserve">anförts </w:t>
      </w:r>
      <w:r>
        <w:t>att regeringen, utöver omlokaliseringar, avser att utveckla myndighetsstyrningen i övrigt så att regionala hänsyn beaktas i större utsträckning (</w:t>
      </w:r>
      <w:r w:rsidRPr="008D7036">
        <w:t xml:space="preserve">prop. 2016/17:1 </w:t>
      </w:r>
      <w:proofErr w:type="spellStart"/>
      <w:r w:rsidRPr="008D7036">
        <w:t>utg.omr</w:t>
      </w:r>
      <w:proofErr w:type="spellEnd"/>
      <w:r w:rsidRPr="008D7036">
        <w:t>. 2 avsnitt 4.4</w:t>
      </w:r>
      <w:r>
        <w:t>).</w:t>
      </w:r>
    </w:p>
    <w:p w14:paraId="74F61B4D" w14:textId="77777777" w:rsidR="00A41406" w:rsidRDefault="00A41406">
      <w:pPr>
        <w:pStyle w:val="RKnormal"/>
      </w:pPr>
    </w:p>
    <w:p w14:paraId="208246AB" w14:textId="1098B8E3" w:rsidR="00A41406" w:rsidRDefault="00A41406">
      <w:pPr>
        <w:pStyle w:val="RKnormal"/>
      </w:pPr>
      <w:r>
        <w:t xml:space="preserve">Stockholm den </w:t>
      </w:r>
      <w:r w:rsidR="00EA0EFD">
        <w:t>3</w:t>
      </w:r>
      <w:r>
        <w:t xml:space="preserve"> </w:t>
      </w:r>
      <w:r w:rsidR="00EA0EFD">
        <w:t>jul</w:t>
      </w:r>
      <w:bookmarkStart w:id="0" w:name="_GoBack"/>
      <w:bookmarkEnd w:id="0"/>
      <w:r w:rsidR="00906D92">
        <w:t xml:space="preserve">i </w:t>
      </w:r>
      <w:r>
        <w:t>2017</w:t>
      </w:r>
    </w:p>
    <w:p w14:paraId="40DDE4F7" w14:textId="77777777" w:rsidR="00A41406" w:rsidRDefault="00A41406">
      <w:pPr>
        <w:pStyle w:val="RKnormal"/>
      </w:pPr>
    </w:p>
    <w:p w14:paraId="1BA59F37" w14:textId="77777777" w:rsidR="00A41406" w:rsidRDefault="00A41406">
      <w:pPr>
        <w:pStyle w:val="RKnormal"/>
      </w:pPr>
    </w:p>
    <w:p w14:paraId="3BD9BF65" w14:textId="77777777" w:rsidR="00A41406" w:rsidRDefault="00A41406">
      <w:pPr>
        <w:pStyle w:val="RKnormal"/>
      </w:pPr>
      <w:r>
        <w:t>Ardalan Shekarabi</w:t>
      </w:r>
    </w:p>
    <w:sectPr w:rsidR="00A4140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619A9" w14:textId="77777777" w:rsidR="00A41406" w:rsidRDefault="00A41406">
      <w:r>
        <w:separator/>
      </w:r>
    </w:p>
  </w:endnote>
  <w:endnote w:type="continuationSeparator" w:id="0">
    <w:p w14:paraId="37ECB4C7" w14:textId="77777777" w:rsidR="00A41406" w:rsidRDefault="00A4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06B4C" w14:textId="77777777" w:rsidR="00A41406" w:rsidRDefault="00A41406">
      <w:r>
        <w:separator/>
      </w:r>
    </w:p>
  </w:footnote>
  <w:footnote w:type="continuationSeparator" w:id="0">
    <w:p w14:paraId="305DE77E" w14:textId="77777777" w:rsidR="00A41406" w:rsidRDefault="00A41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2873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013406" w14:textId="77777777">
      <w:trPr>
        <w:cantSplit/>
      </w:trPr>
      <w:tc>
        <w:tcPr>
          <w:tcW w:w="3119" w:type="dxa"/>
        </w:tcPr>
        <w:p w14:paraId="32FA20B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C6279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E958D2" w14:textId="77777777" w:rsidR="00E80146" w:rsidRDefault="00E80146">
          <w:pPr>
            <w:pStyle w:val="Sidhuvud"/>
            <w:ind w:right="360"/>
          </w:pPr>
        </w:p>
      </w:tc>
    </w:tr>
  </w:tbl>
  <w:p w14:paraId="1C35ABD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2EA4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C16FC6" w14:textId="77777777">
      <w:trPr>
        <w:cantSplit/>
      </w:trPr>
      <w:tc>
        <w:tcPr>
          <w:tcW w:w="3119" w:type="dxa"/>
        </w:tcPr>
        <w:p w14:paraId="7CC356A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CE1085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00A7F47" w14:textId="77777777" w:rsidR="00E80146" w:rsidRDefault="00E80146">
          <w:pPr>
            <w:pStyle w:val="Sidhuvud"/>
            <w:ind w:right="360"/>
          </w:pPr>
        </w:p>
      </w:tc>
    </w:tr>
  </w:tbl>
  <w:p w14:paraId="00EA0C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DAA90" w14:textId="77777777" w:rsidR="00A41406" w:rsidRDefault="00D5721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432E6AB" wp14:editId="0FC8270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527D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F7782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8C871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CBB75E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06"/>
    <w:rsid w:val="000716A3"/>
    <w:rsid w:val="00150384"/>
    <w:rsid w:val="00160901"/>
    <w:rsid w:val="001805B7"/>
    <w:rsid w:val="00367B1C"/>
    <w:rsid w:val="00374C10"/>
    <w:rsid w:val="003C74AD"/>
    <w:rsid w:val="00406A65"/>
    <w:rsid w:val="004A328D"/>
    <w:rsid w:val="005050A0"/>
    <w:rsid w:val="0058762B"/>
    <w:rsid w:val="006E4E11"/>
    <w:rsid w:val="00706008"/>
    <w:rsid w:val="007242A3"/>
    <w:rsid w:val="00763667"/>
    <w:rsid w:val="007A6855"/>
    <w:rsid w:val="007F66C4"/>
    <w:rsid w:val="00906D92"/>
    <w:rsid w:val="0092027A"/>
    <w:rsid w:val="00955E31"/>
    <w:rsid w:val="00992E72"/>
    <w:rsid w:val="009C678C"/>
    <w:rsid w:val="00A41406"/>
    <w:rsid w:val="00AF26D1"/>
    <w:rsid w:val="00B82426"/>
    <w:rsid w:val="00D133D7"/>
    <w:rsid w:val="00D57213"/>
    <w:rsid w:val="00DA51BA"/>
    <w:rsid w:val="00E80146"/>
    <w:rsid w:val="00E904D0"/>
    <w:rsid w:val="00EA0EFD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31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72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721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72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721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d37be36d-1755-4783-baa4-d8447785a3ea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69FED3-7F7E-4864-88AA-AD38AC22E7E7}"/>
</file>

<file path=customXml/itemProps2.xml><?xml version="1.0" encoding="utf-8"?>
<ds:datastoreItem xmlns:ds="http://schemas.openxmlformats.org/officeDocument/2006/customXml" ds:itemID="{3D6507EE-2805-477E-BB99-0BCBB617A0E0}"/>
</file>

<file path=customXml/itemProps3.xml><?xml version="1.0" encoding="utf-8"?>
<ds:datastoreItem xmlns:ds="http://schemas.openxmlformats.org/officeDocument/2006/customXml" ds:itemID="{7A810509-C633-4F64-AA5B-2210610FBE46}"/>
</file>

<file path=customXml/itemProps4.xml><?xml version="1.0" encoding="utf-8"?>
<ds:datastoreItem xmlns:ds="http://schemas.openxmlformats.org/officeDocument/2006/customXml" ds:itemID="{05502A04-291C-4856-9490-DAA42B2216CF}"/>
</file>

<file path=customXml/itemProps5.xml><?xml version="1.0" encoding="utf-8"?>
<ds:datastoreItem xmlns:ds="http://schemas.openxmlformats.org/officeDocument/2006/customXml" ds:itemID="{12D9BE10-925F-4C38-90D5-D786301BC13E}"/>
</file>

<file path=customXml/itemProps6.xml><?xml version="1.0" encoding="utf-8"?>
<ds:datastoreItem xmlns:ds="http://schemas.openxmlformats.org/officeDocument/2006/customXml" ds:itemID="{1C76B30B-0AC9-4411-9A71-0C59B72128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Vall</dc:creator>
  <cp:lastModifiedBy>Sami Soliman</cp:lastModifiedBy>
  <cp:revision>2</cp:revision>
  <cp:lastPrinted>2000-01-21T13:02:00Z</cp:lastPrinted>
  <dcterms:created xsi:type="dcterms:W3CDTF">2017-06-22T08:09:00Z</dcterms:created>
  <dcterms:modified xsi:type="dcterms:W3CDTF">2017-06-22T08:09:00Z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84189067-7585-4fb4-ac49-9be788adfdc9</vt:lpwstr>
  </property>
</Properties>
</file>