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C9A18B" w14:textId="77777777" w:rsidR="001B6D53" w:rsidRDefault="001B6D53" w:rsidP="00DA0661">
      <w:pPr>
        <w:pStyle w:val="Rubrik"/>
      </w:pPr>
      <w:bookmarkStart w:id="0" w:name="Start"/>
      <w:bookmarkEnd w:id="0"/>
      <w:r>
        <w:t xml:space="preserve">Svar på fråga 2017/18:911 av Lotta </w:t>
      </w:r>
      <w:proofErr w:type="spellStart"/>
      <w:r>
        <w:t>Finstorp</w:t>
      </w:r>
      <w:proofErr w:type="spellEnd"/>
      <w:r>
        <w:t xml:space="preserve"> (M)</w:t>
      </w:r>
      <w:r>
        <w:br/>
        <w:t>Generationsskifte bland företag</w:t>
      </w:r>
    </w:p>
    <w:p w14:paraId="054729C4" w14:textId="77777777" w:rsidR="001B6D53" w:rsidRDefault="001B6D53" w:rsidP="002749F7">
      <w:pPr>
        <w:pStyle w:val="Brdtext"/>
      </w:pPr>
      <w:r>
        <w:t xml:space="preserve">Lotta </w:t>
      </w:r>
      <w:proofErr w:type="spellStart"/>
      <w:r>
        <w:t>Finstorp</w:t>
      </w:r>
      <w:proofErr w:type="spellEnd"/>
      <w:r>
        <w:t xml:space="preserve"> har frågat mig vilka åtgärder jag ämnar vidta för att stimulera fler att bli företagare, inklusive anställda och andra som planerar att ta över ett existerande företag.</w:t>
      </w:r>
    </w:p>
    <w:p w14:paraId="1619F6A2" w14:textId="3D7404C6" w:rsidR="001B6D53" w:rsidRDefault="001B6D53" w:rsidP="006A12F1">
      <w:pPr>
        <w:pStyle w:val="Brdtext"/>
      </w:pPr>
      <w:r>
        <w:t>Jag delar uppfattningen att familjeföretag och ägarledda företag spelar en viktig roll för att skapa jobb i Sverige. Sveriges företagare är bland EU:s äldsta och det finns en stor potential för en ung generation att förnya och bygga vidare på den styrka som finns i dagens näringsliv.</w:t>
      </w:r>
      <w:r w:rsidR="004B57F8">
        <w:t xml:space="preserve"> </w:t>
      </w:r>
      <w:r>
        <w:t xml:space="preserve">Upparbetade värden i företag kan tas tillvara och utvecklas över tid </w:t>
      </w:r>
      <w:r w:rsidR="004B57F8">
        <w:t>genom lyckade</w:t>
      </w:r>
      <w:r>
        <w:t xml:space="preserve"> generations</w:t>
      </w:r>
      <w:r w:rsidR="00AB3DFF">
        <w:softHyphen/>
      </w:r>
      <w:r>
        <w:t>skiften</w:t>
      </w:r>
      <w:r w:rsidR="004B57F8">
        <w:t>.</w:t>
      </w:r>
    </w:p>
    <w:p w14:paraId="7D1761B1" w14:textId="26E7F0C7" w:rsidR="001B6D53" w:rsidRDefault="001B6D53" w:rsidP="006A12F1">
      <w:pPr>
        <w:pStyle w:val="Brdtext"/>
      </w:pPr>
      <w:r>
        <w:t xml:space="preserve">Förutsättningarna för generationsskiften i företag påverkas av många </w:t>
      </w:r>
      <w:r w:rsidR="004B57F8">
        <w:t xml:space="preserve">näringspolitiska </w:t>
      </w:r>
      <w:r>
        <w:t>faktorer</w:t>
      </w:r>
      <w:r w:rsidR="00643DC4">
        <w:t xml:space="preserve"> som är generella för</w:t>
      </w:r>
      <w:r w:rsidR="004B57F8">
        <w:t xml:space="preserve"> företagande som t.ex. infra</w:t>
      </w:r>
      <w:r w:rsidR="00AB3DFF">
        <w:softHyphen/>
      </w:r>
      <w:r w:rsidR="004B57F8">
        <w:t>struktur, tillgång till finansiering, trygghetsfrågor</w:t>
      </w:r>
      <w:r w:rsidR="00A121B4">
        <w:t xml:space="preserve">, </w:t>
      </w:r>
      <w:r w:rsidR="00D51C9D">
        <w:t xml:space="preserve">kompetens, </w:t>
      </w:r>
      <w:r w:rsidR="00AE771E">
        <w:t>enkla och tydliga regler</w:t>
      </w:r>
      <w:r w:rsidR="004B57F8">
        <w:t>.</w:t>
      </w:r>
    </w:p>
    <w:p w14:paraId="050BB007" w14:textId="77777777" w:rsidR="00A121B4" w:rsidRDefault="00A121B4" w:rsidP="006A12F1">
      <w:pPr>
        <w:pStyle w:val="Brdtext"/>
      </w:pPr>
      <w:r>
        <w:t xml:space="preserve">Både Almi Företagspartner AB och Tillväxtverket arbetar för att underlätta generationsskiften. </w:t>
      </w:r>
    </w:p>
    <w:p w14:paraId="2C6C9F3C" w14:textId="773A4EF0" w:rsidR="00A121B4" w:rsidRDefault="00906562" w:rsidP="006A12F1">
      <w:pPr>
        <w:pStyle w:val="Brdtext"/>
      </w:pPr>
      <w:r>
        <w:t xml:space="preserve">Specifikt kan Almi </w:t>
      </w:r>
      <w:r w:rsidR="004B57F8">
        <w:t xml:space="preserve">bistå med </w:t>
      </w:r>
      <w:r w:rsidR="00060B21">
        <w:t xml:space="preserve">rådgivning och finansiering för att underlätta </w:t>
      </w:r>
      <w:r w:rsidR="00A121B4">
        <w:t>ägar</w:t>
      </w:r>
      <w:r w:rsidR="00060B21">
        <w:t>skiften.</w:t>
      </w:r>
      <w:r>
        <w:t xml:space="preserve"> Den rådgivning Almi erbjuder i detta sammanhang fokuserar </w:t>
      </w:r>
      <w:r w:rsidR="00643DC4">
        <w:t xml:space="preserve">på </w:t>
      </w:r>
      <w:r>
        <w:t>köparen av företag.</w:t>
      </w:r>
      <w:r w:rsidR="00A121B4">
        <w:t xml:space="preserve"> </w:t>
      </w:r>
    </w:p>
    <w:p w14:paraId="2C651469" w14:textId="77777777" w:rsidR="0055681A" w:rsidRDefault="0055681A" w:rsidP="006A12F1">
      <w:pPr>
        <w:pStyle w:val="Brdtext"/>
      </w:pPr>
    </w:p>
    <w:p w14:paraId="5CD66592" w14:textId="77777777" w:rsidR="0055681A" w:rsidRDefault="0055681A" w:rsidP="006A12F1">
      <w:pPr>
        <w:pStyle w:val="Brdtext"/>
      </w:pPr>
    </w:p>
    <w:p w14:paraId="5E259E75" w14:textId="355018DB" w:rsidR="00906562" w:rsidRDefault="00906562" w:rsidP="006A12F1">
      <w:pPr>
        <w:pStyle w:val="Brdtext"/>
      </w:pPr>
      <w:r>
        <w:lastRenderedPageBreak/>
        <w:t>På Tillväxtverkets webbportal verksamt.se finns information att hämta om äga</w:t>
      </w:r>
      <w:r w:rsidR="000B5225">
        <w:t>rskiften i form av vad hen bör tänka på och om gällande regler.</w:t>
      </w:r>
    </w:p>
    <w:p w14:paraId="643CCA4A" w14:textId="2C414739" w:rsidR="001B6D53" w:rsidRDefault="001B6D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A638A065705E4BE79728229D25B53B8E"/>
          </w:placeholder>
          <w:dataBinding w:prefixMappings="xmlns:ns0='http://lp/documentinfo/RK' " w:xpath="/ns0:DocumentInfo[1]/ns0:BaseInfo[1]/ns0:HeaderDate[1]" w:storeItemID="{6821509B-F50B-424D-9406-44C5B5F01A9F}"/>
          <w:date w:fullDate="2018-03-08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55681A">
            <w:t>8</w:t>
          </w:r>
          <w:r>
            <w:t xml:space="preserve"> mars 2018</w:t>
          </w:r>
        </w:sdtContent>
      </w:sdt>
    </w:p>
    <w:p w14:paraId="0B296648" w14:textId="77777777" w:rsidR="001B6D53" w:rsidRDefault="001B6D53" w:rsidP="004E7A8F">
      <w:pPr>
        <w:pStyle w:val="Brdtextutanavstnd"/>
      </w:pPr>
    </w:p>
    <w:p w14:paraId="5E2A0A97" w14:textId="06DF7449" w:rsidR="001B6D53" w:rsidRDefault="001B6D53" w:rsidP="004E7A8F">
      <w:pPr>
        <w:pStyle w:val="Brdtextutanavstnd"/>
      </w:pPr>
      <w:bookmarkStart w:id="1" w:name="_GoBack"/>
      <w:bookmarkEnd w:id="1"/>
    </w:p>
    <w:p w14:paraId="0DE52624" w14:textId="77777777" w:rsidR="001B6D53" w:rsidRDefault="001B6D53" w:rsidP="00422A41">
      <w:pPr>
        <w:pStyle w:val="Brdtext"/>
      </w:pPr>
      <w:r>
        <w:t>Mikael Damberg</w:t>
      </w:r>
    </w:p>
    <w:p w14:paraId="2AF4DA0B" w14:textId="77777777" w:rsidR="001B6D53" w:rsidRPr="00DB48AB" w:rsidRDefault="001B6D53" w:rsidP="00DB48AB">
      <w:pPr>
        <w:pStyle w:val="Brdtext"/>
      </w:pPr>
    </w:p>
    <w:sectPr w:rsidR="001B6D53" w:rsidRPr="00DB48AB" w:rsidSect="001B6D53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521F49" w14:textId="77777777" w:rsidR="001B6D53" w:rsidRDefault="001B6D53" w:rsidP="00A87A54">
      <w:pPr>
        <w:spacing w:after="0" w:line="240" w:lineRule="auto"/>
      </w:pPr>
      <w:r>
        <w:separator/>
      </w:r>
    </w:p>
  </w:endnote>
  <w:endnote w:type="continuationSeparator" w:id="0">
    <w:p w14:paraId="3B8725DC" w14:textId="77777777" w:rsidR="001B6D53" w:rsidRDefault="001B6D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20414CE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95BC280" w14:textId="295B0600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B3D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B3DFF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8036E49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04309CF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6AADCF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7315FCEE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FE299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6E2FC2F7" w14:textId="77777777" w:rsidTr="00C26068">
      <w:trPr>
        <w:trHeight w:val="227"/>
      </w:trPr>
      <w:tc>
        <w:tcPr>
          <w:tcW w:w="4074" w:type="dxa"/>
        </w:tcPr>
        <w:p w14:paraId="2D9530AC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4F78F3D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39577697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6D583E" w14:textId="77777777" w:rsidR="001B6D53" w:rsidRDefault="001B6D53" w:rsidP="00A87A54">
      <w:pPr>
        <w:spacing w:after="0" w:line="240" w:lineRule="auto"/>
      </w:pPr>
      <w:r>
        <w:separator/>
      </w:r>
    </w:p>
  </w:footnote>
  <w:footnote w:type="continuationSeparator" w:id="0">
    <w:p w14:paraId="5CDF371C" w14:textId="77777777" w:rsidR="001B6D53" w:rsidRDefault="001B6D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B6D53" w14:paraId="40F0BABE" w14:textId="77777777" w:rsidTr="00C93EBA">
      <w:trPr>
        <w:trHeight w:val="227"/>
      </w:trPr>
      <w:tc>
        <w:tcPr>
          <w:tcW w:w="5534" w:type="dxa"/>
        </w:tcPr>
        <w:p w14:paraId="587DBE55" w14:textId="77777777" w:rsidR="001B6D53" w:rsidRPr="007D73AB" w:rsidRDefault="001B6D53">
          <w:pPr>
            <w:pStyle w:val="Sidhuvud"/>
          </w:pPr>
        </w:p>
      </w:tc>
      <w:tc>
        <w:tcPr>
          <w:tcW w:w="3170" w:type="dxa"/>
          <w:vAlign w:val="bottom"/>
        </w:tcPr>
        <w:p w14:paraId="6AFB97B2" w14:textId="77777777" w:rsidR="001B6D53" w:rsidRPr="007D73AB" w:rsidRDefault="001B6D53" w:rsidP="00340DE0">
          <w:pPr>
            <w:pStyle w:val="Sidhuvud"/>
          </w:pPr>
        </w:p>
      </w:tc>
      <w:tc>
        <w:tcPr>
          <w:tcW w:w="1134" w:type="dxa"/>
        </w:tcPr>
        <w:p w14:paraId="50F7792E" w14:textId="77777777" w:rsidR="001B6D53" w:rsidRDefault="001B6D53" w:rsidP="005A703A">
          <w:pPr>
            <w:pStyle w:val="Sidhuvud"/>
          </w:pPr>
        </w:p>
      </w:tc>
    </w:tr>
    <w:tr w:rsidR="001B6D53" w14:paraId="25DCD1FD" w14:textId="77777777" w:rsidTr="00C93EBA">
      <w:trPr>
        <w:trHeight w:val="1928"/>
      </w:trPr>
      <w:tc>
        <w:tcPr>
          <w:tcW w:w="5534" w:type="dxa"/>
        </w:tcPr>
        <w:p w14:paraId="6E38ED7A" w14:textId="77777777" w:rsidR="001B6D53" w:rsidRPr="00340DE0" w:rsidRDefault="001B6D53" w:rsidP="00340DE0">
          <w:pPr>
            <w:pStyle w:val="Sidhuvud"/>
          </w:pPr>
          <w:r>
            <w:rPr>
              <w:noProof/>
            </w:rPr>
            <w:drawing>
              <wp:inline distT="0" distB="0" distL="0" distR="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8FB5516" w14:textId="77777777" w:rsidR="001B6D53" w:rsidRPr="00710A6C" w:rsidRDefault="001B6D53" w:rsidP="00EE3C0F">
          <w:pPr>
            <w:pStyle w:val="Sidhuvud"/>
            <w:rPr>
              <w:b/>
            </w:rPr>
          </w:pPr>
        </w:p>
        <w:p w14:paraId="7CFBF8E4" w14:textId="77777777" w:rsidR="001B6D53" w:rsidRDefault="001B6D53" w:rsidP="00EE3C0F">
          <w:pPr>
            <w:pStyle w:val="Sidhuvud"/>
          </w:pPr>
        </w:p>
        <w:p w14:paraId="6988431A" w14:textId="77777777" w:rsidR="001B6D53" w:rsidRDefault="001B6D53" w:rsidP="00EE3C0F">
          <w:pPr>
            <w:pStyle w:val="Sidhuvud"/>
          </w:pPr>
        </w:p>
        <w:p w14:paraId="2B833B73" w14:textId="77777777" w:rsidR="001B6D53" w:rsidRDefault="001B6D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1B65DABC0AC4356B3910F91599AB877"/>
            </w:placeholder>
            <w:dataBinding w:prefixMappings="xmlns:ns0='http://lp/documentinfo/RK' " w:xpath="/ns0:DocumentInfo[1]/ns0:BaseInfo[1]/ns0:Dnr[1]" w:storeItemID="{6821509B-F50B-424D-9406-44C5B5F01A9F}"/>
            <w:text/>
          </w:sdtPr>
          <w:sdtEndPr/>
          <w:sdtContent>
            <w:p w14:paraId="648C800B" w14:textId="77777777" w:rsidR="001B6D53" w:rsidRDefault="001B6D53" w:rsidP="00EE3C0F">
              <w:pPr>
                <w:pStyle w:val="Sidhuvud"/>
              </w:pPr>
              <w:r>
                <w:t xml:space="preserve">N2018/01422/FF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3BB7C15D65A4BDFB57EFF3FF0F0A7DF"/>
            </w:placeholder>
            <w:showingPlcHdr/>
            <w:dataBinding w:prefixMappings="xmlns:ns0='http://lp/documentinfo/RK' " w:xpath="/ns0:DocumentInfo[1]/ns0:BaseInfo[1]/ns0:DocNumber[1]" w:storeItemID="{6821509B-F50B-424D-9406-44C5B5F01A9F}"/>
            <w:text/>
          </w:sdtPr>
          <w:sdtEndPr/>
          <w:sdtContent>
            <w:p w14:paraId="7D191AF5" w14:textId="77777777" w:rsidR="001B6D53" w:rsidRDefault="001B6D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472C1799" w14:textId="77777777" w:rsidR="001B6D53" w:rsidRDefault="001B6D53" w:rsidP="00EE3C0F">
          <w:pPr>
            <w:pStyle w:val="Sidhuvud"/>
          </w:pPr>
        </w:p>
      </w:tc>
      <w:tc>
        <w:tcPr>
          <w:tcW w:w="1134" w:type="dxa"/>
        </w:tcPr>
        <w:p w14:paraId="01922652" w14:textId="77777777" w:rsidR="001B6D53" w:rsidRDefault="001B6D53" w:rsidP="0094502D">
          <w:pPr>
            <w:pStyle w:val="Sidhuvud"/>
          </w:pPr>
        </w:p>
        <w:p w14:paraId="5ED4D42E" w14:textId="77777777" w:rsidR="001B6D53" w:rsidRPr="0094502D" w:rsidRDefault="001B6D53" w:rsidP="00EC71A6">
          <w:pPr>
            <w:pStyle w:val="Sidhuvud"/>
          </w:pPr>
        </w:p>
      </w:tc>
    </w:tr>
    <w:tr w:rsidR="001B6D53" w14:paraId="669C83A2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948D1C4D54C406DBDAFEF9C25F37E37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3709DB8" w14:textId="77777777" w:rsidR="004B57F8" w:rsidRPr="004B57F8" w:rsidRDefault="004B57F8" w:rsidP="00340DE0">
              <w:pPr>
                <w:pStyle w:val="Sidhuvud"/>
                <w:rPr>
                  <w:b/>
                </w:rPr>
              </w:pPr>
              <w:r w:rsidRPr="004B57F8">
                <w:rPr>
                  <w:b/>
                </w:rPr>
                <w:t>Näringsdepartementet</w:t>
              </w:r>
            </w:p>
            <w:p w14:paraId="325F6846" w14:textId="77777777" w:rsidR="007F049C" w:rsidRDefault="004B57F8" w:rsidP="00340DE0">
              <w:pPr>
                <w:pStyle w:val="Sidhuvud"/>
              </w:pPr>
              <w:r w:rsidRPr="004B57F8">
                <w:t>Närings- och innovationsministern</w:t>
              </w:r>
            </w:p>
            <w:p w14:paraId="11300366" w14:textId="77777777" w:rsidR="007F049C" w:rsidRDefault="007F049C" w:rsidP="00340DE0">
              <w:pPr>
                <w:pStyle w:val="Sidhuvud"/>
              </w:pPr>
            </w:p>
            <w:p w14:paraId="79FF1BD8" w14:textId="4D3F2DC4" w:rsidR="001B6D53" w:rsidRPr="00340DE0" w:rsidRDefault="001B6D53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F5F51234F6F4FEFBB8482046D47B936"/>
          </w:placeholder>
          <w:dataBinding w:prefixMappings="xmlns:ns0='http://lp/documentinfo/RK' " w:xpath="/ns0:DocumentInfo[1]/ns0:BaseInfo[1]/ns0:Recipient[1]" w:storeItemID="{6821509B-F50B-424D-9406-44C5B5F01A9F}"/>
          <w:text w:multiLine="1"/>
        </w:sdtPr>
        <w:sdtEndPr/>
        <w:sdtContent>
          <w:tc>
            <w:tcPr>
              <w:tcW w:w="3170" w:type="dxa"/>
            </w:tcPr>
            <w:p w14:paraId="4ADC2BB9" w14:textId="77777777" w:rsidR="001B6D53" w:rsidRDefault="001B6D53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7B863497" w14:textId="77777777" w:rsidR="001B6D53" w:rsidRDefault="001B6D53" w:rsidP="003E6020">
          <w:pPr>
            <w:pStyle w:val="Sidhuvud"/>
          </w:pPr>
        </w:p>
      </w:tc>
    </w:tr>
  </w:tbl>
  <w:p w14:paraId="1D72C49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6D53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0B21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B5225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B6D53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57F8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5681A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8C8"/>
    <w:rsid w:val="00643DC4"/>
    <w:rsid w:val="00647FD7"/>
    <w:rsid w:val="00650080"/>
    <w:rsid w:val="00651F17"/>
    <w:rsid w:val="00654B4D"/>
    <w:rsid w:val="0065559D"/>
    <w:rsid w:val="00656050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49C"/>
    <w:rsid w:val="007F06CA"/>
    <w:rsid w:val="0080228F"/>
    <w:rsid w:val="00804C1B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562"/>
    <w:rsid w:val="0091053B"/>
    <w:rsid w:val="00912945"/>
    <w:rsid w:val="00915D4C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121B4"/>
    <w:rsid w:val="00A2019A"/>
    <w:rsid w:val="00A2416A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3DFF"/>
    <w:rsid w:val="00AB5033"/>
    <w:rsid w:val="00AB5519"/>
    <w:rsid w:val="00AB6313"/>
    <w:rsid w:val="00AB71DD"/>
    <w:rsid w:val="00AC15C5"/>
    <w:rsid w:val="00AD0E75"/>
    <w:rsid w:val="00AE771E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1C9D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2FC1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2320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17BC39E"/>
  <w15:docId w15:val="{68077FF2-A18C-4184-9971-3DA3F07E7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1B65DABC0AC4356B3910F91599AB87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B65B24-1395-43E4-8F0F-00E8943179DE}"/>
      </w:docPartPr>
      <w:docPartBody>
        <w:p w:rsidR="007D4657" w:rsidRDefault="00AB6360" w:rsidP="00AB6360">
          <w:pPr>
            <w:pStyle w:val="71B65DABC0AC4356B3910F91599AB87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3BB7C15D65A4BDFB57EFF3FF0F0A7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C033177-22E7-4794-B171-C8ED836887E5}"/>
      </w:docPartPr>
      <w:docPartBody>
        <w:p w:rsidR="007D4657" w:rsidRDefault="00AB6360" w:rsidP="00AB6360">
          <w:pPr>
            <w:pStyle w:val="43BB7C15D65A4BDFB57EFF3FF0F0A7D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948D1C4D54C406DBDAFEF9C25F37E3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CEFC0-2F04-448E-B817-5E8B6C014414}"/>
      </w:docPartPr>
      <w:docPartBody>
        <w:p w:rsidR="007D4657" w:rsidRDefault="00AB6360" w:rsidP="00AB6360">
          <w:pPr>
            <w:pStyle w:val="7948D1C4D54C406DBDAFEF9C25F37E3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F5F51234F6F4FEFBB8482046D47B93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2F416FB-4894-423D-BD2B-EAD65A2028D3}"/>
      </w:docPartPr>
      <w:docPartBody>
        <w:p w:rsidR="007D4657" w:rsidRDefault="00AB6360" w:rsidP="00AB6360">
          <w:pPr>
            <w:pStyle w:val="DF5F51234F6F4FEFBB8482046D47B93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638A065705E4BE79728229D25B53B8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13621F5-A83F-4B30-8F42-F96D14F532D2}"/>
      </w:docPartPr>
      <w:docPartBody>
        <w:p w:rsidR="007D4657" w:rsidRDefault="00AB6360" w:rsidP="00AB6360">
          <w:pPr>
            <w:pStyle w:val="A638A065705E4BE79728229D25B53B8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360"/>
    <w:rsid w:val="007D4657"/>
    <w:rsid w:val="00AB6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08A803959D24094916AAEE717C1EE96">
    <w:name w:val="208A803959D24094916AAEE717C1EE96"/>
    <w:rsid w:val="00AB6360"/>
  </w:style>
  <w:style w:type="character" w:styleId="Platshllartext">
    <w:name w:val="Placeholder Text"/>
    <w:basedOn w:val="Standardstycketeckensnitt"/>
    <w:uiPriority w:val="99"/>
    <w:semiHidden/>
    <w:rsid w:val="00AB6360"/>
    <w:rPr>
      <w:noProof w:val="0"/>
      <w:color w:val="808080"/>
    </w:rPr>
  </w:style>
  <w:style w:type="paragraph" w:customStyle="1" w:styleId="9C41522355F44E8A9077EB81160B9DBF">
    <w:name w:val="9C41522355F44E8A9077EB81160B9DBF"/>
    <w:rsid w:val="00AB6360"/>
  </w:style>
  <w:style w:type="paragraph" w:customStyle="1" w:styleId="63C577B872014193ACA0152D119A806D">
    <w:name w:val="63C577B872014193ACA0152D119A806D"/>
    <w:rsid w:val="00AB6360"/>
  </w:style>
  <w:style w:type="paragraph" w:customStyle="1" w:styleId="115A66A58E2C42B9AEFA475A0F17F303">
    <w:name w:val="115A66A58E2C42B9AEFA475A0F17F303"/>
    <w:rsid w:val="00AB6360"/>
  </w:style>
  <w:style w:type="paragraph" w:customStyle="1" w:styleId="71B65DABC0AC4356B3910F91599AB877">
    <w:name w:val="71B65DABC0AC4356B3910F91599AB877"/>
    <w:rsid w:val="00AB6360"/>
  </w:style>
  <w:style w:type="paragraph" w:customStyle="1" w:styleId="43BB7C15D65A4BDFB57EFF3FF0F0A7DF">
    <w:name w:val="43BB7C15D65A4BDFB57EFF3FF0F0A7DF"/>
    <w:rsid w:val="00AB6360"/>
  </w:style>
  <w:style w:type="paragraph" w:customStyle="1" w:styleId="028B11F718B44EC2BE7B3E8171613B2C">
    <w:name w:val="028B11F718B44EC2BE7B3E8171613B2C"/>
    <w:rsid w:val="00AB6360"/>
  </w:style>
  <w:style w:type="paragraph" w:customStyle="1" w:styleId="D53DB15CD6B948C49633FCEE19D8A7A2">
    <w:name w:val="D53DB15CD6B948C49633FCEE19D8A7A2"/>
    <w:rsid w:val="00AB6360"/>
  </w:style>
  <w:style w:type="paragraph" w:customStyle="1" w:styleId="5D1C9625C49F49BF8BCB45F18B6B3708">
    <w:name w:val="5D1C9625C49F49BF8BCB45F18B6B3708"/>
    <w:rsid w:val="00AB6360"/>
  </w:style>
  <w:style w:type="paragraph" w:customStyle="1" w:styleId="7948D1C4D54C406DBDAFEF9C25F37E37">
    <w:name w:val="7948D1C4D54C406DBDAFEF9C25F37E37"/>
    <w:rsid w:val="00AB6360"/>
  </w:style>
  <w:style w:type="paragraph" w:customStyle="1" w:styleId="DF5F51234F6F4FEFBB8482046D47B936">
    <w:name w:val="DF5F51234F6F4FEFBB8482046D47B936"/>
    <w:rsid w:val="00AB6360"/>
  </w:style>
  <w:style w:type="paragraph" w:customStyle="1" w:styleId="175493B3817B417781874B7D77093FBC">
    <w:name w:val="175493B3817B417781874B7D77093FBC"/>
    <w:rsid w:val="00AB6360"/>
  </w:style>
  <w:style w:type="paragraph" w:customStyle="1" w:styleId="4B98374DFCBE45D79204480A346197A9">
    <w:name w:val="4B98374DFCBE45D79204480A346197A9"/>
    <w:rsid w:val="00AB6360"/>
  </w:style>
  <w:style w:type="paragraph" w:customStyle="1" w:styleId="838781B51A594FF8B30E8AD8280A26BE">
    <w:name w:val="838781B51A594FF8B30E8AD8280A26BE"/>
    <w:rsid w:val="00AB6360"/>
  </w:style>
  <w:style w:type="paragraph" w:customStyle="1" w:styleId="D9A8320A84C748B9A668B21C5B70F0C0">
    <w:name w:val="D9A8320A84C748B9A668B21C5B70F0C0"/>
    <w:rsid w:val="00AB6360"/>
  </w:style>
  <w:style w:type="paragraph" w:customStyle="1" w:styleId="0083C4C206234B2CB4298A8C6C8B600A">
    <w:name w:val="0083C4C206234B2CB4298A8C6C8B600A"/>
    <w:rsid w:val="00AB6360"/>
  </w:style>
  <w:style w:type="paragraph" w:customStyle="1" w:styleId="A638A065705E4BE79728229D25B53B8E">
    <w:name w:val="A638A065705E4BE79728229D25B53B8E"/>
    <w:rsid w:val="00AB6360"/>
  </w:style>
  <w:style w:type="paragraph" w:customStyle="1" w:styleId="F7D3BEA3F07C4C5F881E017CF54DF09A">
    <w:name w:val="F7D3BEA3F07C4C5F881E017CF54DF09A"/>
    <w:rsid w:val="00AB636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74f855c6-120f-4325-840c-4a983282a4e8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Kansliråd</SenderTitle>
      <SenderMail> </SenderMail>
      <SenderPhone> </SenderPhone>
    </Sender>
    <TopId>1</TopId>
    <TopSender>Närings- och innovationsministern</TopSender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2018-03-08T00:00:00</HeaderDate>
    <Office/>
    <Dnr>N2018/01422/FF </Dnr>
    <ParagrafNr/>
    <DocumentTitle/>
    <VisitingAddress/>
    <Extra1/>
    <Extra2/>
    <Extra3>Lotta Finstorp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E32737-1418-4FAC-A86F-83B8654A1445}"/>
</file>

<file path=customXml/itemProps2.xml><?xml version="1.0" encoding="utf-8"?>
<ds:datastoreItem xmlns:ds="http://schemas.openxmlformats.org/officeDocument/2006/customXml" ds:itemID="{6A36FFD3-954A-40A9-AA85-41B723D80D78}"/>
</file>

<file path=customXml/itemProps3.xml><?xml version="1.0" encoding="utf-8"?>
<ds:datastoreItem xmlns:ds="http://schemas.openxmlformats.org/officeDocument/2006/customXml" ds:itemID="{DE8DFA4C-650B-4403-B228-FD62A684BD40}"/>
</file>

<file path=customXml/itemProps4.xml><?xml version="1.0" encoding="utf-8"?>
<ds:datastoreItem xmlns:ds="http://schemas.openxmlformats.org/officeDocument/2006/customXml" ds:itemID="{6A36FFD3-954A-40A9-AA85-41B723D80D7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C9E4EEB0-3AD5-4A60-99C3-44920EA8BAC3}"/>
</file>

<file path=customXml/itemProps6.xml><?xml version="1.0" encoding="utf-8"?>
<ds:datastoreItem xmlns:ds="http://schemas.openxmlformats.org/officeDocument/2006/customXml" ds:itemID="{6A36FFD3-954A-40A9-AA85-41B723D80D78}"/>
</file>

<file path=customXml/itemProps7.xml><?xml version="1.0" encoding="utf-8"?>
<ds:datastoreItem xmlns:ds="http://schemas.openxmlformats.org/officeDocument/2006/customXml" ds:itemID="{6821509B-F50B-424D-9406-44C5B5F01A9F}"/>
</file>

<file path=customXml/itemProps8.xml><?xml version="1.0" encoding="utf-8"?>
<ds:datastoreItem xmlns:ds="http://schemas.openxmlformats.org/officeDocument/2006/customXml" ds:itemID="{6F978016-D50A-498D-9E5C-4F7E345D598D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213</Words>
  <Characters>1131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Berkelöf</dc:creator>
  <cp:keywords/>
  <dc:description/>
  <cp:lastModifiedBy>Sofie Bergenheim</cp:lastModifiedBy>
  <cp:revision>17</cp:revision>
  <dcterms:created xsi:type="dcterms:W3CDTF">2018-03-01T12:03:00Z</dcterms:created>
  <dcterms:modified xsi:type="dcterms:W3CDTF">2018-03-07T09:56:00Z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_dlc_DocIdItemGuid">
    <vt:lpwstr>2bfa2bb4-5d57-447c-a2dc-fe74f304bd62</vt:lpwstr>
  </property>
</Properties>
</file>