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CB7F49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CB7F49">
        <w:tc>
          <w:tcPr>
            <w:tcW w:w="9141" w:type="dxa"/>
          </w:tcPr>
          <w:p w:rsidR="00177FF8" w:rsidRPr="00CB7F49" w:rsidRDefault="00177FF8">
            <w:pPr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RIKSDAGEN</w:t>
            </w:r>
          </w:p>
          <w:p w:rsidR="00177FF8" w:rsidRPr="00CB7F49" w:rsidRDefault="00177FF8">
            <w:pPr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CB7F49" w:rsidRDefault="00177FF8">
      <w:pPr>
        <w:rPr>
          <w:sz w:val="22"/>
          <w:szCs w:val="22"/>
        </w:rPr>
      </w:pPr>
    </w:p>
    <w:p w:rsidR="00177FF8" w:rsidRPr="00CB7F49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CB7F49">
        <w:trPr>
          <w:cantSplit/>
          <w:trHeight w:val="742"/>
        </w:trPr>
        <w:tc>
          <w:tcPr>
            <w:tcW w:w="1985" w:type="dxa"/>
          </w:tcPr>
          <w:p w:rsidR="00177FF8" w:rsidRPr="00CB7F49" w:rsidRDefault="00177FF8">
            <w:pPr>
              <w:rPr>
                <w:b/>
                <w:sz w:val="22"/>
                <w:szCs w:val="22"/>
              </w:rPr>
            </w:pPr>
            <w:r w:rsidRPr="00CB7F49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CB7F49" w:rsidRDefault="00626575">
            <w:pPr>
              <w:rPr>
                <w:b/>
                <w:sz w:val="22"/>
                <w:szCs w:val="22"/>
              </w:rPr>
            </w:pPr>
            <w:r w:rsidRPr="00CB7F49">
              <w:rPr>
                <w:b/>
                <w:sz w:val="22"/>
                <w:szCs w:val="22"/>
              </w:rPr>
              <w:t>UTSKOTTSSAMMANTRÄDE 20</w:t>
            </w:r>
            <w:r w:rsidR="000E777E" w:rsidRPr="00CB7F49">
              <w:rPr>
                <w:b/>
                <w:sz w:val="22"/>
                <w:szCs w:val="22"/>
              </w:rPr>
              <w:t>19/20</w:t>
            </w:r>
            <w:r w:rsidR="0003479D" w:rsidRPr="00CB7F49">
              <w:rPr>
                <w:b/>
                <w:sz w:val="22"/>
                <w:szCs w:val="22"/>
              </w:rPr>
              <w:t>:</w:t>
            </w:r>
            <w:r w:rsidR="00984D27">
              <w:rPr>
                <w:b/>
                <w:sz w:val="22"/>
                <w:szCs w:val="22"/>
              </w:rPr>
              <w:t>6</w:t>
            </w:r>
          </w:p>
          <w:p w:rsidR="00177FF8" w:rsidRPr="00CB7F49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CB7F49">
        <w:tc>
          <w:tcPr>
            <w:tcW w:w="1985" w:type="dxa"/>
          </w:tcPr>
          <w:p w:rsidR="00177FF8" w:rsidRPr="00CB7F49" w:rsidRDefault="00177FF8">
            <w:pPr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CB7F49" w:rsidRDefault="00626575" w:rsidP="00FB0559">
            <w:pPr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201</w:t>
            </w:r>
            <w:r w:rsidR="001238B9" w:rsidRPr="00CB7F49">
              <w:rPr>
                <w:sz w:val="22"/>
                <w:szCs w:val="22"/>
              </w:rPr>
              <w:t>9</w:t>
            </w:r>
            <w:r w:rsidR="008C2D5B" w:rsidRPr="00CB7F49">
              <w:rPr>
                <w:sz w:val="22"/>
                <w:szCs w:val="22"/>
              </w:rPr>
              <w:t>-</w:t>
            </w:r>
            <w:r w:rsidR="007B4D90" w:rsidRPr="00CB7F49">
              <w:rPr>
                <w:sz w:val="22"/>
                <w:szCs w:val="22"/>
              </w:rPr>
              <w:t>1</w:t>
            </w:r>
            <w:r w:rsidR="00D27BCE" w:rsidRPr="00CB7F49">
              <w:rPr>
                <w:sz w:val="22"/>
                <w:szCs w:val="22"/>
              </w:rPr>
              <w:t>0</w:t>
            </w:r>
            <w:r w:rsidR="007B4D90" w:rsidRPr="00CB7F49">
              <w:rPr>
                <w:sz w:val="22"/>
                <w:szCs w:val="22"/>
              </w:rPr>
              <w:t>-2</w:t>
            </w:r>
            <w:r w:rsidR="00984D27">
              <w:rPr>
                <w:sz w:val="22"/>
                <w:szCs w:val="22"/>
              </w:rPr>
              <w:t>4</w:t>
            </w:r>
          </w:p>
        </w:tc>
      </w:tr>
      <w:tr w:rsidR="00177FF8" w:rsidRPr="00CB7F49">
        <w:tc>
          <w:tcPr>
            <w:tcW w:w="1985" w:type="dxa"/>
          </w:tcPr>
          <w:p w:rsidR="00177FF8" w:rsidRPr="00CB7F49" w:rsidRDefault="00177FF8">
            <w:pPr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CB7F49" w:rsidRDefault="005957E5" w:rsidP="00231475">
            <w:pPr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1</w:t>
            </w:r>
            <w:r w:rsidR="00984D27">
              <w:rPr>
                <w:sz w:val="22"/>
                <w:szCs w:val="22"/>
              </w:rPr>
              <w:t>0</w:t>
            </w:r>
            <w:r w:rsidR="00B54A57" w:rsidRPr="00CB7F49">
              <w:rPr>
                <w:sz w:val="22"/>
                <w:szCs w:val="22"/>
              </w:rPr>
              <w:t>.</w:t>
            </w:r>
            <w:r w:rsidR="0021176A" w:rsidRPr="00CB7F49">
              <w:rPr>
                <w:sz w:val="22"/>
                <w:szCs w:val="22"/>
              </w:rPr>
              <w:t>0</w:t>
            </w:r>
            <w:r w:rsidR="00B5691D" w:rsidRPr="00CB7F49">
              <w:rPr>
                <w:sz w:val="22"/>
                <w:szCs w:val="22"/>
              </w:rPr>
              <w:t>0</w:t>
            </w:r>
            <w:r w:rsidR="00762508" w:rsidRPr="00CB7F49">
              <w:rPr>
                <w:sz w:val="22"/>
                <w:szCs w:val="22"/>
              </w:rPr>
              <w:t xml:space="preserve"> </w:t>
            </w:r>
            <w:r w:rsidR="00302EBE" w:rsidRPr="00CB7F49">
              <w:rPr>
                <w:sz w:val="22"/>
                <w:szCs w:val="22"/>
              </w:rPr>
              <w:t>–</w:t>
            </w:r>
            <w:r w:rsidR="00DA5AAC" w:rsidRPr="00CB7F49">
              <w:rPr>
                <w:sz w:val="22"/>
                <w:szCs w:val="22"/>
              </w:rPr>
              <w:t xml:space="preserve"> </w:t>
            </w:r>
            <w:r w:rsidR="00BD4D57">
              <w:rPr>
                <w:sz w:val="22"/>
                <w:szCs w:val="22"/>
              </w:rPr>
              <w:t>10.15</w:t>
            </w:r>
          </w:p>
        </w:tc>
      </w:tr>
      <w:tr w:rsidR="00177FF8" w:rsidRPr="00CB7F49">
        <w:tc>
          <w:tcPr>
            <w:tcW w:w="1985" w:type="dxa"/>
          </w:tcPr>
          <w:p w:rsidR="00177FF8" w:rsidRPr="00CB7F49" w:rsidRDefault="00177FF8">
            <w:pPr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CB7F49" w:rsidRDefault="00177FF8">
            <w:pPr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Se bilaga 1</w:t>
            </w:r>
          </w:p>
        </w:tc>
      </w:tr>
    </w:tbl>
    <w:p w:rsidR="00177FF8" w:rsidRPr="00CB7F49" w:rsidRDefault="00177FF8">
      <w:pPr>
        <w:rPr>
          <w:sz w:val="22"/>
          <w:szCs w:val="22"/>
        </w:rPr>
      </w:pPr>
    </w:p>
    <w:p w:rsidR="00177FF8" w:rsidRPr="00CB7F49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9710" w:type="dxa"/>
        <w:tblInd w:w="-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7"/>
        <w:gridCol w:w="567"/>
        <w:gridCol w:w="1205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7"/>
        <w:gridCol w:w="141"/>
        <w:gridCol w:w="139"/>
        <w:gridCol w:w="357"/>
      </w:tblGrid>
      <w:tr w:rsidR="008B71D5" w:rsidRPr="00CB7F49" w:rsidTr="00BD4D57">
        <w:trPr>
          <w:gridBefore w:val="1"/>
          <w:wBefore w:w="2197" w:type="dxa"/>
        </w:trPr>
        <w:tc>
          <w:tcPr>
            <w:tcW w:w="567" w:type="dxa"/>
          </w:tcPr>
          <w:p w:rsidR="008B71D5" w:rsidRPr="00CB7F49" w:rsidRDefault="008B71D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</w:tc>
        <w:tc>
          <w:tcPr>
            <w:tcW w:w="6946" w:type="dxa"/>
            <w:gridSpan w:val="17"/>
          </w:tcPr>
          <w:p w:rsidR="008B71D5" w:rsidRDefault="008B71D5" w:rsidP="008B71D5">
            <w:pPr>
              <w:spacing w:after="240"/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Ny suppleant</w:t>
            </w:r>
          </w:p>
          <w:p w:rsidR="008B71D5" w:rsidRDefault="008B71D5" w:rsidP="008B71D5">
            <w:pPr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  <w:r w:rsidRPr="008B71D5">
              <w:rPr>
                <w:rFonts w:eastAsiaTheme="minorHAnsi"/>
                <w:bCs/>
                <w:color w:val="000000"/>
                <w:szCs w:val="22"/>
                <w:lang w:eastAsia="en-US"/>
              </w:rPr>
              <w:t>Ordföranden hälsade Anders Hans</w:t>
            </w: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>s</w:t>
            </w:r>
            <w:r w:rsidRPr="008B71D5">
              <w:rPr>
                <w:rFonts w:eastAsiaTheme="minorHAnsi"/>
                <w:bCs/>
                <w:color w:val="000000"/>
                <w:szCs w:val="22"/>
                <w:lang w:eastAsia="en-US"/>
              </w:rPr>
              <w:t>on</w:t>
            </w: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 (M)</w:t>
            </w:r>
            <w:r w:rsidRPr="008B71D5"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 välkommen som ny suppleant i </w:t>
            </w:r>
            <w:r w:rsidR="00373489"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miljö- och jordbruksutskottet. </w:t>
            </w:r>
          </w:p>
          <w:p w:rsidR="008B71D5" w:rsidRPr="008B71D5" w:rsidRDefault="008B71D5" w:rsidP="008B71D5">
            <w:pPr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</w:p>
        </w:tc>
      </w:tr>
      <w:tr w:rsidR="00CC5952" w:rsidRPr="00CB7F49" w:rsidTr="00BD4D57">
        <w:trPr>
          <w:gridBefore w:val="1"/>
          <w:wBefore w:w="2197" w:type="dxa"/>
        </w:trPr>
        <w:tc>
          <w:tcPr>
            <w:tcW w:w="567" w:type="dxa"/>
          </w:tcPr>
          <w:p w:rsidR="00CC5952" w:rsidRPr="00CB7F49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7F4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71D5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17"/>
          </w:tcPr>
          <w:p w:rsidR="006207BD" w:rsidRPr="00CB7F49" w:rsidRDefault="00984D27" w:rsidP="006207BD">
            <w:pPr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 w:rsidRPr="00A557F6"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 xml:space="preserve">Förbättrat genomförande av avfallsdirektivet </w:t>
            </w:r>
            <w:r w:rsidR="006207BD" w:rsidRPr="00CB7F49">
              <w:rPr>
                <w:b/>
                <w:bCs/>
                <w:color w:val="000000"/>
                <w:sz w:val="22"/>
                <w:szCs w:val="22"/>
              </w:rPr>
              <w:t>(MJU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6207BD" w:rsidRPr="00CB7F49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:rsidR="00305501" w:rsidRPr="000764E4" w:rsidRDefault="000764E4" w:rsidP="002777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764E4">
              <w:rPr>
                <w:snapToGrid w:val="0"/>
                <w:sz w:val="22"/>
                <w:szCs w:val="22"/>
              </w:rPr>
              <w:t xml:space="preserve">Utskottet behandlade </w:t>
            </w:r>
            <w:r>
              <w:rPr>
                <w:snapToGrid w:val="0"/>
                <w:sz w:val="22"/>
                <w:szCs w:val="22"/>
              </w:rPr>
              <w:t>proposition 2019/2</w:t>
            </w:r>
            <w:r w:rsidR="008B71D5">
              <w:rPr>
                <w:snapToGrid w:val="0"/>
                <w:sz w:val="22"/>
                <w:szCs w:val="22"/>
              </w:rPr>
              <w:t>0</w:t>
            </w:r>
            <w:r>
              <w:rPr>
                <w:snapToGrid w:val="0"/>
                <w:sz w:val="22"/>
                <w:szCs w:val="22"/>
              </w:rPr>
              <w:t>:22.</w:t>
            </w:r>
            <w:r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br/>
              <w:t>Ärendet bordlades.</w:t>
            </w:r>
          </w:p>
          <w:p w:rsidR="006207BD" w:rsidRPr="00CB7F49" w:rsidRDefault="006207BD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CB7F49" w:rsidTr="00BD4D57">
        <w:trPr>
          <w:gridBefore w:val="1"/>
          <w:wBefore w:w="2197" w:type="dxa"/>
        </w:trPr>
        <w:tc>
          <w:tcPr>
            <w:tcW w:w="567" w:type="dxa"/>
          </w:tcPr>
          <w:p w:rsidR="00D30A97" w:rsidRPr="00CB7F49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7F4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71D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17"/>
          </w:tcPr>
          <w:p w:rsidR="00F53F2A" w:rsidRPr="00C8783F" w:rsidRDefault="00984D27" w:rsidP="00984D27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  <w:sz w:val="22"/>
                <w:szCs w:val="22"/>
              </w:rPr>
            </w:pPr>
            <w:r w:rsidRPr="00A557F6"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 xml:space="preserve">Tillämpning av </w:t>
            </w:r>
            <w:r w:rsidR="000764E4" w:rsidRPr="00A557F6"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subsidiaritetsprincipen</w:t>
            </w:r>
          </w:p>
          <w:p w:rsidR="00D87D66" w:rsidRPr="000764E4" w:rsidRDefault="000764E4" w:rsidP="00305501">
            <w:pPr>
              <w:rPr>
                <w:snapToGrid w:val="0"/>
                <w:sz w:val="22"/>
                <w:szCs w:val="22"/>
              </w:rPr>
            </w:pPr>
            <w:r w:rsidRPr="000764E4">
              <w:rPr>
                <w:snapToGrid w:val="0"/>
                <w:sz w:val="22"/>
                <w:szCs w:val="22"/>
              </w:rPr>
              <w:t>Utskottet behandlade frågan om yttrande till konstitutionsutskottet över riksdagens tillämpning av subsidiaritetsprincipen</w:t>
            </w:r>
            <w:r>
              <w:rPr>
                <w:snapToGrid w:val="0"/>
                <w:sz w:val="22"/>
                <w:szCs w:val="22"/>
              </w:rPr>
              <w:t>.</w:t>
            </w:r>
            <w:r w:rsidR="00BD4D57">
              <w:rPr>
                <w:snapToGrid w:val="0"/>
                <w:sz w:val="22"/>
                <w:szCs w:val="22"/>
              </w:rPr>
              <w:br/>
            </w:r>
            <w:r w:rsidR="00BD4D57">
              <w:rPr>
                <w:snapToGrid w:val="0"/>
                <w:sz w:val="22"/>
                <w:szCs w:val="22"/>
              </w:rPr>
              <w:br/>
              <w:t>Utskottet beslutade att yttra sig.</w:t>
            </w:r>
            <w:r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br/>
              <w:t>Ärendet bordlades.</w:t>
            </w:r>
          </w:p>
          <w:p w:rsidR="00305501" w:rsidRPr="00CB7F49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A35A0" w:rsidRPr="00CB7F49" w:rsidTr="00BD4D57">
        <w:trPr>
          <w:gridBefore w:val="1"/>
          <w:wBefore w:w="2197" w:type="dxa"/>
        </w:trPr>
        <w:tc>
          <w:tcPr>
            <w:tcW w:w="567" w:type="dxa"/>
          </w:tcPr>
          <w:p w:rsidR="001A35A0" w:rsidRPr="00CB7F49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7F4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71D5">
              <w:rPr>
                <w:b/>
                <w:snapToGrid w:val="0"/>
                <w:sz w:val="22"/>
                <w:szCs w:val="22"/>
              </w:rPr>
              <w:t>4</w:t>
            </w:r>
            <w:r w:rsidRPr="00CB7F49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17"/>
          </w:tcPr>
          <w:p w:rsidR="000764E4" w:rsidRPr="000764E4" w:rsidRDefault="00C8783F" w:rsidP="000764E4">
            <w:pPr>
              <w:spacing w:after="240"/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  <w:r w:rsidRPr="00A557F6"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Arbetet i frågor som rör Kina</w:t>
            </w:r>
          </w:p>
          <w:p w:rsidR="00305501" w:rsidRPr="00CB7F49" w:rsidRDefault="000764E4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764E4">
              <w:rPr>
                <w:snapToGrid w:val="0"/>
                <w:sz w:val="22"/>
                <w:szCs w:val="22"/>
              </w:rPr>
              <w:t>Utskottet behandlade frågan om yttrande till</w:t>
            </w:r>
            <w:r>
              <w:rPr>
                <w:snapToGrid w:val="0"/>
                <w:sz w:val="22"/>
                <w:szCs w:val="22"/>
              </w:rPr>
              <w:t xml:space="preserve"> utrikesutskottet över skrivelse 2019/20:18.</w:t>
            </w:r>
            <w:r w:rsidR="00BD4D57">
              <w:rPr>
                <w:snapToGrid w:val="0"/>
                <w:sz w:val="22"/>
                <w:szCs w:val="22"/>
              </w:rPr>
              <w:br/>
            </w:r>
            <w:r w:rsidR="00BD4D57">
              <w:rPr>
                <w:snapToGrid w:val="0"/>
                <w:sz w:val="22"/>
                <w:szCs w:val="22"/>
              </w:rPr>
              <w:br/>
              <w:t>Utskottet beslutade att yttra sig.</w:t>
            </w:r>
            <w:r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br/>
              <w:t>Ärendet bordlades.</w:t>
            </w:r>
            <w:r>
              <w:rPr>
                <w:snapToGrid w:val="0"/>
                <w:sz w:val="22"/>
                <w:szCs w:val="22"/>
              </w:rPr>
              <w:br/>
            </w:r>
          </w:p>
        </w:tc>
      </w:tr>
      <w:tr w:rsidR="001A35A0" w:rsidRPr="00CB7F49" w:rsidTr="00BD4D57">
        <w:trPr>
          <w:gridBefore w:val="1"/>
          <w:wBefore w:w="2197" w:type="dxa"/>
        </w:trPr>
        <w:tc>
          <w:tcPr>
            <w:tcW w:w="567" w:type="dxa"/>
          </w:tcPr>
          <w:p w:rsidR="001A35A0" w:rsidRPr="00CB7F49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7F4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71D5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17"/>
          </w:tcPr>
          <w:p w:rsidR="00BD4D57" w:rsidRDefault="00BD4D57" w:rsidP="00BD4D57">
            <w:pPr>
              <w:tabs>
                <w:tab w:val="left" w:pos="1701"/>
              </w:tabs>
              <w:spacing w:after="240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Möte med </w:t>
            </w:r>
            <w:r w:rsidR="00B579F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Marocko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</w:t>
            </w:r>
            <w:r w:rsidR="00B579F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minister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för </w:t>
            </w:r>
            <w:r w:rsidR="00B579F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energi, gruvor och hållbar utveckling</w:t>
            </w:r>
          </w:p>
          <w:p w:rsidR="00B579F3" w:rsidRPr="00B579F3" w:rsidRDefault="00B579F3" w:rsidP="00305501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Kanslichefen informerade om att Marockos minister för energi, gruvor och hållbar utveckling </w:t>
            </w:r>
            <w:r w:rsidR="00BD4D5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önskar träffa ledamöter i utskottet. Då besöket skulle ske under plenifri vecka hade ingen ledamot möjlighet till detta.  </w:t>
            </w:r>
          </w:p>
          <w:p w:rsidR="00D87D66" w:rsidRPr="00CB7F49" w:rsidRDefault="00305501" w:rsidP="00BD4D57">
            <w:pPr>
              <w:tabs>
                <w:tab w:val="left" w:pos="2459"/>
              </w:tabs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B7F49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ab/>
            </w:r>
          </w:p>
        </w:tc>
      </w:tr>
      <w:tr w:rsidR="00D87D66" w:rsidRPr="00CB7F49" w:rsidTr="00BD4D57">
        <w:trPr>
          <w:gridBefore w:val="1"/>
          <w:wBefore w:w="2197" w:type="dxa"/>
        </w:trPr>
        <w:tc>
          <w:tcPr>
            <w:tcW w:w="567" w:type="dxa"/>
          </w:tcPr>
          <w:p w:rsidR="00D87D66" w:rsidRPr="00CB7F49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B7F4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71D5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17"/>
          </w:tcPr>
          <w:p w:rsidR="00D87D66" w:rsidRPr="00CB7F49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CB7F49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CB7F49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CB7F49" w:rsidRDefault="005957E5" w:rsidP="002A14AC">
            <w:pPr>
              <w:rPr>
                <w:snapToGrid w:val="0"/>
                <w:sz w:val="22"/>
                <w:szCs w:val="22"/>
              </w:rPr>
            </w:pPr>
            <w:r w:rsidRPr="00CB7F49">
              <w:rPr>
                <w:snapToGrid w:val="0"/>
                <w:sz w:val="22"/>
                <w:szCs w:val="22"/>
              </w:rPr>
              <w:t xml:space="preserve">Nästa sammanträde äger rum torsdagen </w:t>
            </w:r>
            <w:r w:rsidR="00C8783F">
              <w:rPr>
                <w:snapToGrid w:val="0"/>
                <w:sz w:val="22"/>
                <w:szCs w:val="22"/>
              </w:rPr>
              <w:t>den 7 november</w:t>
            </w:r>
            <w:r w:rsidRPr="00CB7F49">
              <w:rPr>
                <w:snapToGrid w:val="0"/>
                <w:sz w:val="22"/>
                <w:szCs w:val="22"/>
              </w:rPr>
              <w:t xml:space="preserve"> 2019 kl. 10.00.</w:t>
            </w:r>
          </w:p>
          <w:p w:rsidR="005957E5" w:rsidRPr="00CB7F49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CB7F49" w:rsidTr="00BD4D57">
        <w:trPr>
          <w:gridBefore w:val="1"/>
          <w:gridAfter w:val="1"/>
          <w:wBefore w:w="2197" w:type="dxa"/>
          <w:wAfter w:w="357" w:type="dxa"/>
        </w:trPr>
        <w:tc>
          <w:tcPr>
            <w:tcW w:w="7156" w:type="dxa"/>
            <w:gridSpan w:val="17"/>
          </w:tcPr>
          <w:p w:rsidR="00D5250E" w:rsidRPr="00CB7F4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CB7F4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Vid protokollet</w:t>
            </w:r>
          </w:p>
          <w:p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CB7F4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CB7F49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CB7F49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 xml:space="preserve">Justeras den </w:t>
            </w:r>
            <w:r w:rsidR="00C8783F">
              <w:rPr>
                <w:sz w:val="22"/>
                <w:szCs w:val="22"/>
              </w:rPr>
              <w:t>7</w:t>
            </w:r>
            <w:r w:rsidR="007B4D90" w:rsidRPr="00CB7F49">
              <w:rPr>
                <w:sz w:val="22"/>
                <w:szCs w:val="22"/>
              </w:rPr>
              <w:t xml:space="preserve"> novem</w:t>
            </w:r>
            <w:r w:rsidR="00FC1B12" w:rsidRPr="00CB7F49">
              <w:rPr>
                <w:sz w:val="22"/>
                <w:szCs w:val="22"/>
              </w:rPr>
              <w:t>ber</w:t>
            </w:r>
            <w:r w:rsidR="00381298" w:rsidRPr="00CB7F49">
              <w:rPr>
                <w:sz w:val="22"/>
                <w:szCs w:val="22"/>
              </w:rPr>
              <w:t xml:space="preserve"> </w:t>
            </w:r>
            <w:r w:rsidR="001238B9" w:rsidRPr="00CB7F49">
              <w:rPr>
                <w:sz w:val="22"/>
                <w:szCs w:val="22"/>
              </w:rPr>
              <w:t>2019</w:t>
            </w:r>
          </w:p>
          <w:p w:rsidR="00F143DB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F272E" w:rsidRDefault="00FF272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F272E" w:rsidRDefault="00FF272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BD4D57" w:rsidRPr="00CB7F49" w:rsidRDefault="00FF272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  <w:tr w:rsidR="009823FA" w:rsidRPr="00CB7F49" w:rsidTr="00BD4D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23FA" w:rsidRPr="00CB7F49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lastRenderedPageBreak/>
              <w:br w:type="page"/>
            </w:r>
            <w:r w:rsidRPr="00CB7F49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CB7F49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B7F49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CB7F49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B7F49">
              <w:rPr>
                <w:b/>
                <w:sz w:val="22"/>
                <w:szCs w:val="22"/>
              </w:rPr>
              <w:t xml:space="preserve">Bilaga 1 </w:t>
            </w:r>
            <w:r w:rsidRPr="00CB7F49">
              <w:rPr>
                <w:sz w:val="22"/>
                <w:szCs w:val="22"/>
              </w:rPr>
              <w:t xml:space="preserve">till </w:t>
            </w:r>
          </w:p>
          <w:p w:rsidR="009823FA" w:rsidRPr="00CB7F49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prot. 201</w:t>
            </w:r>
            <w:r w:rsidR="000E777E" w:rsidRPr="00CB7F49">
              <w:rPr>
                <w:sz w:val="22"/>
                <w:szCs w:val="22"/>
              </w:rPr>
              <w:t>9</w:t>
            </w:r>
            <w:r w:rsidRPr="00CB7F49">
              <w:rPr>
                <w:sz w:val="22"/>
                <w:szCs w:val="22"/>
              </w:rPr>
              <w:t>/</w:t>
            </w:r>
            <w:r w:rsidR="000E777E" w:rsidRPr="00CB7F49">
              <w:rPr>
                <w:sz w:val="22"/>
                <w:szCs w:val="22"/>
              </w:rPr>
              <w:t>20</w:t>
            </w:r>
            <w:r w:rsidRPr="00CB7F49">
              <w:rPr>
                <w:sz w:val="22"/>
                <w:szCs w:val="22"/>
              </w:rPr>
              <w:t>:</w:t>
            </w:r>
            <w:r w:rsidR="00984D27">
              <w:rPr>
                <w:sz w:val="22"/>
                <w:szCs w:val="22"/>
              </w:rPr>
              <w:t>6</w:t>
            </w:r>
          </w:p>
        </w:tc>
      </w:tr>
      <w:tr w:rsidR="009823F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  <w:cantSplit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 xml:space="preserve">§ </w:t>
            </w:r>
            <w:r w:rsidR="001E2513">
              <w:rPr>
                <w:sz w:val="22"/>
                <w:szCs w:val="22"/>
              </w:rPr>
              <w:t>1–6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BD4D5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N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V</w:t>
            </w:r>
          </w:p>
        </w:tc>
      </w:tr>
      <w:tr w:rsidR="009823F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Kristina Yngwe (C),</w:t>
            </w:r>
            <w:r w:rsidRPr="00CB7F49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7F49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CB7F49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A1757D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 xml:space="preserve">Maria Gardfjell (MP), </w:t>
            </w:r>
            <w:r w:rsidR="001709AE" w:rsidRPr="00CB7F49">
              <w:rPr>
                <w:sz w:val="22"/>
                <w:szCs w:val="22"/>
                <w:lang w:eastAsia="en-US"/>
              </w:rPr>
              <w:t xml:space="preserve">förste </w:t>
            </w:r>
            <w:r w:rsidRPr="00CB7F49">
              <w:rPr>
                <w:sz w:val="22"/>
                <w:szCs w:val="22"/>
                <w:lang w:eastAsia="en-US"/>
              </w:rPr>
              <w:t>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A1757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303F8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B7F49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CB7F49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CB7F49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CB7F49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CB7F49">
              <w:rPr>
                <w:sz w:val="22"/>
                <w:szCs w:val="22"/>
                <w:lang w:val="en-US" w:eastAsia="en-US"/>
              </w:rPr>
              <w:t>.</w:t>
            </w:r>
          </w:p>
          <w:p w:rsidR="003A006F" w:rsidRPr="00CB7F49" w:rsidRDefault="003A006F" w:rsidP="005754E1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proofErr w:type="spellStart"/>
            <w:r w:rsidRPr="00CB7F49">
              <w:rPr>
                <w:sz w:val="22"/>
                <w:szCs w:val="22"/>
                <w:lang w:val="en-US" w:eastAsia="en-US"/>
              </w:rPr>
              <w:t>tjl</w:t>
            </w:r>
            <w:proofErr w:type="spellEnd"/>
            <w:r w:rsidRPr="00CB7F49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CB7F49">
              <w:rPr>
                <w:sz w:val="22"/>
                <w:szCs w:val="22"/>
                <w:lang w:val="en-US" w:eastAsia="en-US"/>
              </w:rPr>
              <w:t>t.o.m</w:t>
            </w:r>
            <w:proofErr w:type="spellEnd"/>
            <w:r w:rsidRPr="00CB7F49">
              <w:rPr>
                <w:sz w:val="22"/>
                <w:szCs w:val="22"/>
                <w:lang w:val="en-US" w:eastAsia="en-US"/>
              </w:rPr>
              <w:t>.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5654CA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CB7F49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03F8" w:rsidRPr="00CB7F49" w:rsidRDefault="00D303F8" w:rsidP="00575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CF4403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val="en-US" w:eastAsia="en-US"/>
              </w:rPr>
              <w:t>Hanna West</w:t>
            </w:r>
            <w:r w:rsidR="00CF4403" w:rsidRPr="00CB7F49">
              <w:rPr>
                <w:sz w:val="22"/>
                <w:szCs w:val="22"/>
                <w:lang w:val="en-US" w:eastAsia="en-US"/>
              </w:rPr>
              <w:t>eré</w:t>
            </w:r>
            <w:r w:rsidRPr="00CB7F49">
              <w:rPr>
                <w:sz w:val="22"/>
                <w:szCs w:val="22"/>
                <w:lang w:val="en-US" w:eastAsia="en-US"/>
              </w:rPr>
              <w:t>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A1757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EF4B6A" w:rsidP="00EF4B6A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B7F49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CB7F49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CB7F49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A1757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9823F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CE6ED5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John Widegren</w:t>
            </w:r>
            <w:r w:rsidR="00B35D41" w:rsidRPr="00CB7F49">
              <w:rPr>
                <w:sz w:val="22"/>
                <w:szCs w:val="22"/>
                <w:lang w:eastAsia="en-US"/>
              </w:rPr>
              <w:t xml:space="preserve"> </w:t>
            </w:r>
            <w:r w:rsidR="009823FA" w:rsidRPr="00CB7F49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A1757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18238E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A1757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A1757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B35D41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Betty Malmberg</w:t>
            </w:r>
            <w:r w:rsidR="009823FA" w:rsidRPr="00CB7F49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A1757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9823F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A1757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CB7F49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A1757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A1757D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A1757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Tina Acketoft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A1757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A1757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A1757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CB7F49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A1757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754C4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Marlé</w:t>
            </w:r>
            <w:r w:rsidR="00EF4B6A" w:rsidRPr="00CB7F49">
              <w:rPr>
                <w:sz w:val="22"/>
                <w:szCs w:val="22"/>
                <w:lang w:eastAsia="en-US"/>
              </w:rPr>
              <w:t xml:space="preserve">ne </w:t>
            </w:r>
            <w:r w:rsidR="00886349" w:rsidRPr="00CB7F49">
              <w:rPr>
                <w:sz w:val="22"/>
                <w:szCs w:val="22"/>
                <w:lang w:eastAsia="en-US"/>
              </w:rPr>
              <w:t xml:space="preserve">Lund </w:t>
            </w:r>
            <w:r w:rsidR="00EF4B6A" w:rsidRPr="00CB7F49">
              <w:rPr>
                <w:sz w:val="22"/>
                <w:szCs w:val="22"/>
                <w:lang w:eastAsia="en-US"/>
              </w:rPr>
              <w:t>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A1757D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7F7A91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Vakant</w:t>
            </w:r>
            <w:r w:rsidR="00EF4B6A" w:rsidRPr="00CB7F49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B7F49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  <w:trHeight w:val="65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B7F49">
              <w:rPr>
                <w:sz w:val="22"/>
                <w:szCs w:val="22"/>
              </w:rPr>
              <w:t xml:space="preserve">Birger </w:t>
            </w:r>
            <w:r w:rsidRPr="00CB7F49">
              <w:rPr>
                <w:sz w:val="22"/>
                <w:szCs w:val="22"/>
                <w:lang w:eastAsia="en-US"/>
              </w:rPr>
              <w:t>Lahti</w:t>
            </w:r>
            <w:r w:rsidRPr="00CB7F49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B7F49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E22BC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CB7F49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Tomas Kronstå</w:t>
            </w:r>
            <w:r w:rsidR="00405162" w:rsidRPr="00CB7F49">
              <w:rPr>
                <w:sz w:val="22"/>
                <w:szCs w:val="22"/>
                <w:lang w:eastAsia="en-US"/>
              </w:rPr>
              <w:t>h</w:t>
            </w:r>
            <w:r w:rsidRPr="00CB7F49">
              <w:rPr>
                <w:sz w:val="22"/>
                <w:szCs w:val="22"/>
                <w:lang w:eastAsia="en-US"/>
              </w:rPr>
              <w:t>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4945A7" w:rsidP="00EF4B6A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Joar Forssell</w:t>
            </w:r>
            <w:r w:rsidR="00EF4B6A" w:rsidRPr="00CB7F49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F4B6A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4B6A" w:rsidRPr="00CB7F49" w:rsidRDefault="00EF4B6A" w:rsidP="00EF4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8B5472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102F93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CB7F49">
              <w:rPr>
                <w:sz w:val="22"/>
                <w:szCs w:val="22"/>
                <w:lang w:eastAsia="en-US"/>
              </w:rPr>
              <w:t>Anders Hansson</w:t>
            </w:r>
            <w:r w:rsidR="008B5472" w:rsidRPr="00CB7F49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A1757D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3941CA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CE6ED5" w:rsidP="00BB7941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Lorentz Tovatt</w:t>
            </w:r>
            <w:r w:rsidR="003941CA" w:rsidRPr="00CB7F49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4A5400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11582" w:rsidRPr="00CB7F49" w:rsidTr="00BD4D57">
        <w:tblPrEx>
          <w:tblLook w:val="0000" w:firstRow="0" w:lastRow="0" w:firstColumn="0" w:lastColumn="0" w:noHBand="0" w:noVBand="0"/>
        </w:tblPrEx>
        <w:trPr>
          <w:gridAfter w:val="3"/>
          <w:wAfter w:w="637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9D2985" w:rsidP="008B5472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Louise Meijer (M)</w:t>
            </w:r>
            <w:r w:rsidR="003A006F" w:rsidRPr="00CB7F49">
              <w:rPr>
                <w:sz w:val="22"/>
                <w:szCs w:val="22"/>
              </w:rPr>
              <w:t xml:space="preserve">, </w:t>
            </w:r>
            <w:proofErr w:type="spellStart"/>
            <w:r w:rsidR="003A006F" w:rsidRPr="00CB7F49">
              <w:rPr>
                <w:sz w:val="22"/>
                <w:szCs w:val="22"/>
                <w:lang w:val="en-US" w:eastAsia="en-US"/>
              </w:rPr>
              <w:t>vik</w:t>
            </w:r>
            <w:proofErr w:type="spellEnd"/>
            <w:r w:rsidR="003A006F" w:rsidRPr="00CB7F49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="003A006F" w:rsidRPr="00CB7F49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="003A006F" w:rsidRPr="00CB7F49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="003A006F" w:rsidRPr="00CB7F49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="003A006F" w:rsidRPr="00CB7F49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="003A006F" w:rsidRPr="00CB7F49">
              <w:rPr>
                <w:sz w:val="22"/>
                <w:szCs w:val="22"/>
                <w:lang w:val="en-US" w:eastAsia="en-US"/>
              </w:rPr>
              <w:t>t.o.m</w:t>
            </w:r>
            <w:proofErr w:type="spellEnd"/>
            <w:r w:rsidR="003A006F" w:rsidRPr="00CB7F49">
              <w:rPr>
                <w:sz w:val="22"/>
                <w:szCs w:val="22"/>
                <w:lang w:val="en-US" w:eastAsia="en-US"/>
              </w:rPr>
              <w:t xml:space="preserve"> 2020-05-03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A1757D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82" w:rsidRPr="00CB7F49" w:rsidRDefault="00D1158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8B5472" w:rsidRPr="00CB7F49" w:rsidTr="00BD4D57">
        <w:tblPrEx>
          <w:tblLook w:val="0000" w:firstRow="0" w:lastRow="0" w:firstColumn="0" w:lastColumn="0" w:noHBand="0" w:noVBand="0"/>
        </w:tblPrEx>
        <w:trPr>
          <w:gridAfter w:val="2"/>
          <w:wAfter w:w="496" w:type="dxa"/>
          <w:trHeight w:val="263"/>
        </w:trPr>
        <w:tc>
          <w:tcPr>
            <w:tcW w:w="3969" w:type="dxa"/>
            <w:gridSpan w:val="3"/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472" w:rsidRPr="00CB7F49" w:rsidTr="00BD4D57">
        <w:tblPrEx>
          <w:tblLook w:val="0000" w:firstRow="0" w:lastRow="0" w:firstColumn="0" w:lastColumn="0" w:noHBand="0" w:noVBand="0"/>
        </w:tblPrEx>
        <w:trPr>
          <w:gridAfter w:val="2"/>
          <w:wAfter w:w="496" w:type="dxa"/>
          <w:trHeight w:val="262"/>
        </w:trPr>
        <w:tc>
          <w:tcPr>
            <w:tcW w:w="3969" w:type="dxa"/>
            <w:gridSpan w:val="3"/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245" w:type="dxa"/>
            <w:gridSpan w:val="14"/>
          </w:tcPr>
          <w:p w:rsidR="008B5472" w:rsidRPr="00CB7F49" w:rsidRDefault="008B5472" w:rsidP="008B54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B7F49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177FF8" w:rsidRPr="00CB7F49" w:rsidRDefault="00177FF8" w:rsidP="00A1757D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CB7F49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64E4"/>
    <w:rsid w:val="00076BDD"/>
    <w:rsid w:val="00091EA6"/>
    <w:rsid w:val="000A29E4"/>
    <w:rsid w:val="000A62F9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238E"/>
    <w:rsid w:val="00183F5A"/>
    <w:rsid w:val="00190D5B"/>
    <w:rsid w:val="001A35A0"/>
    <w:rsid w:val="001D7100"/>
    <w:rsid w:val="001E1F27"/>
    <w:rsid w:val="001E2513"/>
    <w:rsid w:val="001F0044"/>
    <w:rsid w:val="001F3F30"/>
    <w:rsid w:val="001F641B"/>
    <w:rsid w:val="00200F8B"/>
    <w:rsid w:val="0021176A"/>
    <w:rsid w:val="00212A8D"/>
    <w:rsid w:val="00216C70"/>
    <w:rsid w:val="002241EF"/>
    <w:rsid w:val="0023053D"/>
    <w:rsid w:val="00231475"/>
    <w:rsid w:val="002378CC"/>
    <w:rsid w:val="0025203B"/>
    <w:rsid w:val="00254C5A"/>
    <w:rsid w:val="0025725D"/>
    <w:rsid w:val="00267A73"/>
    <w:rsid w:val="002777B5"/>
    <w:rsid w:val="002830F4"/>
    <w:rsid w:val="00286C79"/>
    <w:rsid w:val="00287223"/>
    <w:rsid w:val="002968EE"/>
    <w:rsid w:val="002A14AC"/>
    <w:rsid w:val="002A3C5F"/>
    <w:rsid w:val="002A429B"/>
    <w:rsid w:val="002C1D92"/>
    <w:rsid w:val="002C5FED"/>
    <w:rsid w:val="002D06F9"/>
    <w:rsid w:val="002D20B8"/>
    <w:rsid w:val="002D5CC4"/>
    <w:rsid w:val="002F25FD"/>
    <w:rsid w:val="00302EBE"/>
    <w:rsid w:val="00305501"/>
    <w:rsid w:val="003100F5"/>
    <w:rsid w:val="003127B4"/>
    <w:rsid w:val="003220D7"/>
    <w:rsid w:val="00322167"/>
    <w:rsid w:val="00335837"/>
    <w:rsid w:val="00335938"/>
    <w:rsid w:val="00342CC6"/>
    <w:rsid w:val="003443ED"/>
    <w:rsid w:val="00373489"/>
    <w:rsid w:val="00381298"/>
    <w:rsid w:val="00387440"/>
    <w:rsid w:val="003941CA"/>
    <w:rsid w:val="00396766"/>
    <w:rsid w:val="003A006F"/>
    <w:rsid w:val="003E21B4"/>
    <w:rsid w:val="003E2DA5"/>
    <w:rsid w:val="003F5018"/>
    <w:rsid w:val="003F7963"/>
    <w:rsid w:val="00402A6F"/>
    <w:rsid w:val="00405162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461A"/>
    <w:rsid w:val="004A5400"/>
    <w:rsid w:val="004B1E7E"/>
    <w:rsid w:val="004C58F4"/>
    <w:rsid w:val="004D6725"/>
    <w:rsid w:val="004D72C3"/>
    <w:rsid w:val="004E030E"/>
    <w:rsid w:val="004E0E27"/>
    <w:rsid w:val="004E4C8B"/>
    <w:rsid w:val="004E7DCE"/>
    <w:rsid w:val="00501F97"/>
    <w:rsid w:val="005118EF"/>
    <w:rsid w:val="005249C1"/>
    <w:rsid w:val="00530BD4"/>
    <w:rsid w:val="005654CA"/>
    <w:rsid w:val="00573E17"/>
    <w:rsid w:val="00573F9E"/>
    <w:rsid w:val="005855D5"/>
    <w:rsid w:val="005957E5"/>
    <w:rsid w:val="005A3E8B"/>
    <w:rsid w:val="005B1B2C"/>
    <w:rsid w:val="005D7C2B"/>
    <w:rsid w:val="005E6A1F"/>
    <w:rsid w:val="005F6C39"/>
    <w:rsid w:val="0060083A"/>
    <w:rsid w:val="006135A6"/>
    <w:rsid w:val="006207BD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A63A7"/>
    <w:rsid w:val="006D05CF"/>
    <w:rsid w:val="006E15D9"/>
    <w:rsid w:val="006F4672"/>
    <w:rsid w:val="00716686"/>
    <w:rsid w:val="00721C53"/>
    <w:rsid w:val="007453FF"/>
    <w:rsid w:val="00754C4A"/>
    <w:rsid w:val="00762508"/>
    <w:rsid w:val="007719E4"/>
    <w:rsid w:val="00796426"/>
    <w:rsid w:val="007B1F72"/>
    <w:rsid w:val="007B26F0"/>
    <w:rsid w:val="007B4D90"/>
    <w:rsid w:val="007E14E2"/>
    <w:rsid w:val="007F12BB"/>
    <w:rsid w:val="007F73C2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72E4D"/>
    <w:rsid w:val="008856C5"/>
    <w:rsid w:val="00886349"/>
    <w:rsid w:val="00894936"/>
    <w:rsid w:val="0089673E"/>
    <w:rsid w:val="008A28BD"/>
    <w:rsid w:val="008B5472"/>
    <w:rsid w:val="008B5D35"/>
    <w:rsid w:val="008B71D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84D27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1757D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57ED"/>
    <w:rsid w:val="00B26D29"/>
    <w:rsid w:val="00B3182D"/>
    <w:rsid w:val="00B35D41"/>
    <w:rsid w:val="00B419CA"/>
    <w:rsid w:val="00B54A57"/>
    <w:rsid w:val="00B5691D"/>
    <w:rsid w:val="00B579F3"/>
    <w:rsid w:val="00B62905"/>
    <w:rsid w:val="00B7289B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D4D57"/>
    <w:rsid w:val="00BE1EBF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8783F"/>
    <w:rsid w:val="00C96632"/>
    <w:rsid w:val="00CA60EE"/>
    <w:rsid w:val="00CA677B"/>
    <w:rsid w:val="00CA75B8"/>
    <w:rsid w:val="00CB2E80"/>
    <w:rsid w:val="00CB5973"/>
    <w:rsid w:val="00CB7F49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06D6"/>
    <w:rsid w:val="00DD7DD7"/>
    <w:rsid w:val="00DE45E6"/>
    <w:rsid w:val="00DF1920"/>
    <w:rsid w:val="00DF2A5B"/>
    <w:rsid w:val="00DF4E44"/>
    <w:rsid w:val="00DF69C9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22BC"/>
    <w:rsid w:val="00EE6E7B"/>
    <w:rsid w:val="00EF1B0A"/>
    <w:rsid w:val="00EF4ADF"/>
    <w:rsid w:val="00EF4B6A"/>
    <w:rsid w:val="00F000DD"/>
    <w:rsid w:val="00F109EC"/>
    <w:rsid w:val="00F143DB"/>
    <w:rsid w:val="00F25AFF"/>
    <w:rsid w:val="00F53F2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A6C99"/>
    <w:rsid w:val="00FB0559"/>
    <w:rsid w:val="00FB5AF3"/>
    <w:rsid w:val="00FC1B12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F3008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2AF0F-3144-423C-A353-0FFF3C08F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2765</Characters>
  <Application>Microsoft Office Word</Application>
  <DocSecurity>0</DocSecurity>
  <Lines>1382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2</cp:revision>
  <cp:lastPrinted>2018-10-09T07:44:00Z</cp:lastPrinted>
  <dcterms:created xsi:type="dcterms:W3CDTF">2019-11-07T09:33:00Z</dcterms:created>
  <dcterms:modified xsi:type="dcterms:W3CDTF">2019-11-07T09:33:00Z</dcterms:modified>
</cp:coreProperties>
</file>