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ECF97" w14:textId="77777777" w:rsidR="004225C0" w:rsidRDefault="004225C0" w:rsidP="00DA0661">
      <w:pPr>
        <w:pStyle w:val="Rubrik"/>
      </w:pPr>
      <w:bookmarkStart w:id="0" w:name="Start"/>
      <w:bookmarkStart w:id="1" w:name="_GoBack"/>
      <w:bookmarkEnd w:id="0"/>
      <w:bookmarkEnd w:id="1"/>
      <w:r>
        <w:t>S</w:t>
      </w:r>
      <w:r w:rsidR="00BB3398">
        <w:t>var på fråga 2018/19:24</w:t>
      </w:r>
      <w:r>
        <w:t xml:space="preserve"> av</w:t>
      </w:r>
      <w:r w:rsidR="00BB3398">
        <w:t xml:space="preserve"> Anders Åkesson</w:t>
      </w:r>
      <w:r>
        <w:t xml:space="preserve"> (</w:t>
      </w:r>
      <w:r w:rsidR="00BB3398">
        <w:t>C</w:t>
      </w:r>
      <w:r>
        <w:t>)</w:t>
      </w:r>
      <w:r>
        <w:br/>
      </w:r>
      <w:r w:rsidR="00BB3398">
        <w:t>Nekat uppehållstillstånd för personer som bott i Sverige länge</w:t>
      </w:r>
    </w:p>
    <w:p w14:paraId="397E8276" w14:textId="77777777" w:rsidR="00BB3398" w:rsidRDefault="00C4255A" w:rsidP="006A12F1">
      <w:pPr>
        <w:pStyle w:val="Brdtext"/>
      </w:pPr>
      <w:sdt>
        <w:sdtPr>
          <w:rPr>
            <w:rFonts w:ascii="Garamond" w:eastAsia="Garamond" w:hAnsi="Garamond" w:cs="Times New Roman"/>
          </w:rPr>
          <w:alias w:val="Frågeställare"/>
          <w:tag w:val="delete"/>
          <w:id w:val="-1635256365"/>
          <w:placeholder>
            <w:docPart w:val="E421B1925694474AA6126B8887CAA5AD"/>
          </w:placeholder>
          <w:dataBinding w:prefixMappings="xmlns:ns0='http://lp/documentinfo/RK' " w:xpath="/ns0:DocumentInfo[1]/ns0:BaseInfo[1]/ns0:Extra3[1]" w:storeItemID="{B1D2A588-3F0B-4D32-ABF9-C20DDA2FDD45}"/>
          <w:text/>
        </w:sdtPr>
        <w:sdtEndPr/>
        <w:sdtContent>
          <w:r w:rsidR="006D49CF" w:rsidRPr="00F91746">
            <w:rPr>
              <w:rFonts w:ascii="Garamond" w:eastAsia="Garamond" w:hAnsi="Garamond" w:cs="Times New Roman"/>
            </w:rPr>
            <w:t>Frågan har som utgångspunkt en familj som vistats länge i Sverige och som fått avslag på ansökningar om asyl och arbetstillstånd</w:t>
          </w:r>
          <w:r w:rsidR="006D49CF">
            <w:rPr>
              <w:rFonts w:ascii="Garamond" w:eastAsia="Garamond" w:hAnsi="Garamond" w:cs="Times New Roman"/>
            </w:rPr>
            <w:t xml:space="preserve"> och </w:t>
          </w:r>
          <w:r w:rsidR="0004100F">
            <w:rPr>
              <w:rFonts w:ascii="Garamond" w:eastAsia="Garamond" w:hAnsi="Garamond" w:cs="Times New Roman"/>
            </w:rPr>
            <w:t xml:space="preserve">som </w:t>
          </w:r>
          <w:r w:rsidR="006D49CF">
            <w:rPr>
              <w:rFonts w:ascii="Garamond" w:eastAsia="Garamond" w:hAnsi="Garamond" w:cs="Times New Roman"/>
            </w:rPr>
            <w:t>nu ska utvisas</w:t>
          </w:r>
          <w:r w:rsidR="006D49CF" w:rsidRPr="00F91746">
            <w:rPr>
              <w:rFonts w:ascii="Garamond" w:eastAsia="Garamond" w:hAnsi="Garamond" w:cs="Times New Roman"/>
            </w:rPr>
            <w:t>.</w:t>
          </w:r>
          <w:r w:rsidR="006D49CF">
            <w:rPr>
              <w:rFonts w:ascii="Garamond" w:eastAsia="Garamond" w:hAnsi="Garamond" w:cs="Times New Roman"/>
            </w:rPr>
            <w:t xml:space="preserve"> </w:t>
          </w:r>
          <w:r w:rsidR="006D49CF" w:rsidRPr="00F91746">
            <w:rPr>
              <w:rFonts w:ascii="Garamond" w:eastAsia="Garamond" w:hAnsi="Garamond" w:cs="Times New Roman"/>
            </w:rPr>
            <w:t>Anders Åkesson</w:t>
          </w:r>
        </w:sdtContent>
      </w:sdt>
      <w:r w:rsidR="00BB3398">
        <w:t xml:space="preserve"> har frågat mig vad jag avser göra för att liknande situationer inte ska uppstå i framtiden. </w:t>
      </w:r>
    </w:p>
    <w:p w14:paraId="455FC1F5" w14:textId="77777777" w:rsidR="00FF6500" w:rsidRDefault="00B018D0" w:rsidP="0068199E">
      <w:pPr>
        <w:pStyle w:val="Brdtext"/>
      </w:pPr>
      <w:r w:rsidRPr="00CA7544">
        <w:t xml:space="preserve">Regeringens mål är </w:t>
      </w:r>
      <w:r>
        <w:t xml:space="preserve">bland annat att </w:t>
      </w:r>
      <w:r w:rsidRPr="00CA7544">
        <w:t xml:space="preserve">säkerställa en långsiktigt hållbar </w:t>
      </w:r>
      <w:proofErr w:type="spellStart"/>
      <w:r w:rsidRPr="00CA7544">
        <w:t>migrationspolitik</w:t>
      </w:r>
      <w:proofErr w:type="spellEnd"/>
      <w:r w:rsidRPr="00CA7544">
        <w:t xml:space="preserve"> som värnar asylrätten och som inom ramen för den reglerade invandringen underlättar rörlighet över gr</w:t>
      </w:r>
      <w:r>
        <w:t>änser. D</w:t>
      </w:r>
      <w:r w:rsidRPr="003E2B21">
        <w:t xml:space="preserve">et är </w:t>
      </w:r>
      <w:r>
        <w:t xml:space="preserve">därför </w:t>
      </w:r>
      <w:r w:rsidRPr="003E2B21">
        <w:t xml:space="preserve">viktigt att det råder ordning och reda i asylsystemet </w:t>
      </w:r>
      <w:r>
        <w:t xml:space="preserve">och att det regelverk som finns efterlevs.  </w:t>
      </w:r>
    </w:p>
    <w:p w14:paraId="05A0ACB9" w14:textId="77777777" w:rsidR="008C1E0D" w:rsidRPr="0068199E" w:rsidRDefault="000A00D9" w:rsidP="008C1E0D">
      <w:pPr>
        <w:pStyle w:val="Brdtext"/>
      </w:pPr>
      <w:r w:rsidRPr="0068199E">
        <w:t xml:space="preserve">Det är Migrationsverket som först prövar skyddsbehovet för den som söker asyl i Sverige. Ett avslag kan överklagas till migrationsdomstol. Migrationsöverdomstolen är sista instans och dess avgöranden är praxisbildande. </w:t>
      </w:r>
      <w:r w:rsidR="008C1E0D">
        <w:t>Den som får avslag på sin asylansökan ska lämna Sverige.</w:t>
      </w:r>
    </w:p>
    <w:p w14:paraId="000EEB16" w14:textId="77777777" w:rsidR="0068199E" w:rsidRDefault="00AC34AC" w:rsidP="0068199E">
      <w:r>
        <w:t>När det gäller möjligheten för tredjelandsmedborgare att arbeta i Sverige så är h</w:t>
      </w:r>
      <w:r w:rsidR="0068199E" w:rsidRPr="00EC1ED9">
        <w:t xml:space="preserve">uvudregeln att uppehålls- och arbetstillstånd ska ha sökts och beviljats </w:t>
      </w:r>
      <w:r w:rsidR="0068199E">
        <w:t>innan</w:t>
      </w:r>
      <w:r w:rsidR="0068199E" w:rsidRPr="00EC1ED9">
        <w:t xml:space="preserve"> </w:t>
      </w:r>
      <w:r w:rsidR="0068199E">
        <w:t>person</w:t>
      </w:r>
      <w:r>
        <w:t>en</w:t>
      </w:r>
      <w:r w:rsidR="0068199E">
        <w:t xml:space="preserve"> reser in </w:t>
      </w:r>
      <w:r w:rsidR="0068199E" w:rsidRPr="00EC1ED9">
        <w:t xml:space="preserve">i </w:t>
      </w:r>
      <w:r>
        <w:t>landet</w:t>
      </w:r>
      <w:r w:rsidR="0068199E" w:rsidRPr="00EC1ED9">
        <w:t xml:space="preserve">. </w:t>
      </w:r>
      <w:r w:rsidR="0068199E" w:rsidRPr="0068199E">
        <w:t xml:space="preserve">Med de </w:t>
      </w:r>
      <w:r w:rsidR="007C36FB">
        <w:t>bestämmelser</w:t>
      </w:r>
      <w:r w:rsidR="0068199E" w:rsidRPr="0068199E">
        <w:t xml:space="preserve"> om arbets</w:t>
      </w:r>
      <w:r w:rsidR="0068199E" w:rsidRPr="0068199E">
        <w:softHyphen/>
        <w:t>krafts</w:t>
      </w:r>
      <w:r w:rsidR="0068199E" w:rsidRPr="0068199E">
        <w:softHyphen/>
      </w:r>
      <w:r w:rsidR="0068199E" w:rsidRPr="0068199E">
        <w:softHyphen/>
        <w:t>invandring som trädde i kraft 2008 infördes ett undantag från denna huvudregel</w:t>
      </w:r>
      <w:r w:rsidR="002851B9">
        <w:t>. Undantaget</w:t>
      </w:r>
      <w:r w:rsidR="0068199E" w:rsidRPr="0068199E">
        <w:t xml:space="preserve"> innebär att </w:t>
      </w:r>
      <w:r w:rsidR="002851B9">
        <w:t>den</w:t>
      </w:r>
      <w:r w:rsidR="0068199E" w:rsidRPr="0068199E">
        <w:t xml:space="preserve"> </w:t>
      </w:r>
      <w:r w:rsidR="00215323">
        <w:t xml:space="preserve">som har </w:t>
      </w:r>
      <w:r w:rsidR="002851B9">
        <w:t xml:space="preserve">haft tillstånd att arbeta under asylprövningen och sedan får avslag på sin asylansökan </w:t>
      </w:r>
      <w:r w:rsidR="00DB013E">
        <w:t xml:space="preserve">i stället kan </w:t>
      </w:r>
      <w:r w:rsidR="0068199E" w:rsidRPr="0068199E">
        <w:t xml:space="preserve">beviljas arbetstillstånd utan att först behöva lämna landet, </w:t>
      </w:r>
      <w:r w:rsidR="00D83B6E">
        <w:t xml:space="preserve">ett </w:t>
      </w:r>
      <w:r w:rsidR="0068199E" w:rsidRPr="0068199E">
        <w:t>så kallat spårbyte</w:t>
      </w:r>
      <w:r w:rsidR="00B018D0">
        <w:t>.</w:t>
      </w:r>
    </w:p>
    <w:p w14:paraId="575D4F1B" w14:textId="77777777" w:rsidR="00AC34AC" w:rsidRDefault="00D83B6E" w:rsidP="0068199E">
      <w:r>
        <w:lastRenderedPageBreak/>
        <w:t>Ett antal krav måste vara uppfyllda för att man ska kunna utnyttja denna</w:t>
      </w:r>
      <w:r w:rsidR="00B94A35">
        <w:t xml:space="preserve"> särskilda</w:t>
      </w:r>
      <w:r>
        <w:t xml:space="preserve"> möjlighet. </w:t>
      </w:r>
      <w:r w:rsidR="00874A18">
        <w:t xml:space="preserve">Huvudregeln är </w:t>
      </w:r>
      <w:r>
        <w:t xml:space="preserve">att man </w:t>
      </w:r>
      <w:r w:rsidR="0004100F">
        <w:t xml:space="preserve">ska kunna </w:t>
      </w:r>
      <w:r>
        <w:t xml:space="preserve">styrka sin identitet genom uppvisande av ett giltigt pass. </w:t>
      </w:r>
      <w:r w:rsidR="00B94A35">
        <w:t xml:space="preserve"> </w:t>
      </w:r>
      <w:r w:rsidR="00BD4A0E">
        <w:t xml:space="preserve">Detta motverkar bland annat att asylsystemet utnyttjas av personer med okänd identitet som vill bosätta sig i Sverige. </w:t>
      </w:r>
    </w:p>
    <w:p w14:paraId="31B0ADC8" w14:textId="77777777" w:rsidR="00D83B6E" w:rsidRPr="0068199E" w:rsidRDefault="00AD74C1" w:rsidP="0068199E">
      <w:r>
        <w:t xml:space="preserve">Reglerna för uppehållstillstånd och arbetstillstånd </w:t>
      </w:r>
      <w:r w:rsidR="003D2F4D">
        <w:t xml:space="preserve">måste vara generellt utformade och det kan inte uteslutas att </w:t>
      </w:r>
      <w:r w:rsidR="005814EB">
        <w:t xml:space="preserve">de får besvärliga konsekvenser för den enskilde. </w:t>
      </w:r>
      <w:r>
        <w:t xml:space="preserve">Regeringen följer därför utvecklingen </w:t>
      </w:r>
      <w:r w:rsidR="005814EB">
        <w:t xml:space="preserve">på området </w:t>
      </w:r>
      <w:r>
        <w:t>noga.</w:t>
      </w:r>
    </w:p>
    <w:p w14:paraId="62079324" w14:textId="77777777" w:rsidR="0068199E" w:rsidRDefault="00CA7544" w:rsidP="0068199E">
      <w:r>
        <w:t xml:space="preserve"> </w:t>
      </w:r>
    </w:p>
    <w:p w14:paraId="57A4C2D7" w14:textId="77777777" w:rsidR="00CA7544" w:rsidRPr="0068199E" w:rsidRDefault="00CA7544" w:rsidP="0068199E"/>
    <w:p w14:paraId="66D3881F" w14:textId="77777777" w:rsidR="000A00D9" w:rsidRDefault="000A00D9" w:rsidP="00C54D49">
      <w:pPr>
        <w:pStyle w:val="RKnormal"/>
        <w:rPr>
          <w:szCs w:val="24"/>
        </w:rPr>
      </w:pPr>
    </w:p>
    <w:p w14:paraId="5C19FB2E" w14:textId="77777777" w:rsidR="00BB3398" w:rsidRDefault="00BB339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67F98A66551472D963F71371E4B5998"/>
          </w:placeholder>
          <w:dataBinding w:prefixMappings="xmlns:ns0='http://lp/documentinfo/RK' " w:xpath="/ns0:DocumentInfo[1]/ns0:BaseInfo[1]/ns0:HeaderDate[1]" w:storeItemID="{B1D2A588-3F0B-4D32-ABF9-C20DDA2FDD45}"/>
          <w:date w:fullDate="2019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E0C5F">
            <w:t>6 februari 2019</w:t>
          </w:r>
        </w:sdtContent>
      </w:sdt>
    </w:p>
    <w:p w14:paraId="6BC5FF75" w14:textId="77777777" w:rsidR="00BB3398" w:rsidRDefault="00BB3398" w:rsidP="004E7A8F">
      <w:pPr>
        <w:pStyle w:val="Brdtextutanavstnd"/>
      </w:pPr>
    </w:p>
    <w:p w14:paraId="25E60CFD" w14:textId="77777777" w:rsidR="00BB3398" w:rsidRDefault="00BB3398" w:rsidP="004E7A8F">
      <w:pPr>
        <w:pStyle w:val="Brdtextutanavstnd"/>
      </w:pPr>
    </w:p>
    <w:p w14:paraId="058D0587" w14:textId="77777777" w:rsidR="00BB3398" w:rsidRDefault="00BB3398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CE16C50399794F6899D23423376A6A07"/>
        </w:placeholder>
        <w:dataBinding w:prefixMappings="xmlns:ns0='http://lp/documentinfo/RK' " w:xpath="/ns0:DocumentInfo[1]/ns0:BaseInfo[1]/ns0:TopSender[1]" w:storeItemID="{B1D2A588-3F0B-4D32-ABF9-C20DDA2FDD45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0E19C7B0" w14:textId="77777777" w:rsidR="00BB3398" w:rsidRDefault="00BB3398" w:rsidP="00422A41">
          <w:pPr>
            <w:pStyle w:val="Brdtext"/>
          </w:pPr>
          <w:r>
            <w:t>Morgan Johansson</w:t>
          </w:r>
        </w:p>
      </w:sdtContent>
    </w:sdt>
    <w:p w14:paraId="0E0E74E5" w14:textId="77777777" w:rsidR="004225C0" w:rsidRPr="00DB48AB" w:rsidRDefault="004225C0" w:rsidP="00DB48AB">
      <w:pPr>
        <w:pStyle w:val="Brdtext"/>
      </w:pPr>
    </w:p>
    <w:sectPr w:rsidR="004225C0" w:rsidRPr="00DB48AB" w:rsidSect="004225C0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66ECD" w14:textId="77777777" w:rsidR="00B87670" w:rsidRDefault="00B87670" w:rsidP="00A87A54">
      <w:pPr>
        <w:spacing w:after="0" w:line="240" w:lineRule="auto"/>
      </w:pPr>
      <w:r>
        <w:separator/>
      </w:r>
    </w:p>
  </w:endnote>
  <w:endnote w:type="continuationSeparator" w:id="0">
    <w:p w14:paraId="1DC130B8" w14:textId="77777777" w:rsidR="00B87670" w:rsidRDefault="00B8767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6512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EF9CF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4255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4255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E36EA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7865B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19E87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E6640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C6CE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B0C3AC" w14:textId="77777777" w:rsidTr="00C26068">
      <w:trPr>
        <w:trHeight w:val="227"/>
      </w:trPr>
      <w:tc>
        <w:tcPr>
          <w:tcW w:w="4074" w:type="dxa"/>
        </w:tcPr>
        <w:p w14:paraId="06982F8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63C60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4F821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B074D" w14:textId="77777777" w:rsidR="00B87670" w:rsidRDefault="00B87670" w:rsidP="00A87A54">
      <w:pPr>
        <w:spacing w:after="0" w:line="240" w:lineRule="auto"/>
      </w:pPr>
      <w:r>
        <w:separator/>
      </w:r>
    </w:p>
  </w:footnote>
  <w:footnote w:type="continuationSeparator" w:id="0">
    <w:p w14:paraId="18C86BF0" w14:textId="77777777" w:rsidR="00B87670" w:rsidRDefault="00B8767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225C0" w14:paraId="4AD73074" w14:textId="77777777" w:rsidTr="00C93EBA">
      <w:trPr>
        <w:trHeight w:val="227"/>
      </w:trPr>
      <w:tc>
        <w:tcPr>
          <w:tcW w:w="5534" w:type="dxa"/>
        </w:tcPr>
        <w:p w14:paraId="494C1314" w14:textId="77777777" w:rsidR="004225C0" w:rsidRPr="007D73AB" w:rsidRDefault="004225C0">
          <w:pPr>
            <w:pStyle w:val="Sidhuvud"/>
          </w:pPr>
        </w:p>
      </w:tc>
      <w:tc>
        <w:tcPr>
          <w:tcW w:w="3170" w:type="dxa"/>
          <w:vAlign w:val="bottom"/>
        </w:tcPr>
        <w:p w14:paraId="0684CB7F" w14:textId="77777777" w:rsidR="004225C0" w:rsidRPr="007D73AB" w:rsidRDefault="004225C0" w:rsidP="00340DE0">
          <w:pPr>
            <w:pStyle w:val="Sidhuvud"/>
          </w:pPr>
        </w:p>
      </w:tc>
      <w:tc>
        <w:tcPr>
          <w:tcW w:w="1134" w:type="dxa"/>
        </w:tcPr>
        <w:p w14:paraId="2F7F89D3" w14:textId="77777777" w:rsidR="004225C0" w:rsidRDefault="004225C0" w:rsidP="005A703A">
          <w:pPr>
            <w:pStyle w:val="Sidhuvud"/>
          </w:pPr>
        </w:p>
      </w:tc>
    </w:tr>
    <w:tr w:rsidR="004225C0" w14:paraId="2D526B6F" w14:textId="77777777" w:rsidTr="00C93EBA">
      <w:trPr>
        <w:trHeight w:val="1928"/>
      </w:trPr>
      <w:tc>
        <w:tcPr>
          <w:tcW w:w="5534" w:type="dxa"/>
        </w:tcPr>
        <w:p w14:paraId="3C6AB2F3" w14:textId="77777777" w:rsidR="004225C0" w:rsidRPr="00340DE0" w:rsidRDefault="004225C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49856C" wp14:editId="3D90439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5FE1D4" w14:textId="77777777" w:rsidR="004225C0" w:rsidRPr="00710A6C" w:rsidRDefault="004225C0" w:rsidP="00EE3C0F">
          <w:pPr>
            <w:pStyle w:val="Sidhuvud"/>
            <w:rPr>
              <w:b/>
            </w:rPr>
          </w:pPr>
        </w:p>
        <w:p w14:paraId="4D675BC7" w14:textId="77777777" w:rsidR="004225C0" w:rsidRDefault="004225C0" w:rsidP="00EE3C0F">
          <w:pPr>
            <w:pStyle w:val="Sidhuvud"/>
          </w:pPr>
        </w:p>
        <w:p w14:paraId="1138D25D" w14:textId="77777777" w:rsidR="004225C0" w:rsidRDefault="004225C0" w:rsidP="00EE3C0F">
          <w:pPr>
            <w:pStyle w:val="Sidhuvud"/>
          </w:pPr>
        </w:p>
        <w:p w14:paraId="4BEAF0EF" w14:textId="77777777" w:rsidR="004225C0" w:rsidRDefault="004225C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CE8AD6376FF422F95538CFB43AE061A"/>
            </w:placeholder>
            <w:dataBinding w:prefixMappings="xmlns:ns0='http://lp/documentinfo/RK' " w:xpath="/ns0:DocumentInfo[1]/ns0:BaseInfo[1]/ns0:Dnr[1]" w:storeItemID="{B1D2A588-3F0B-4D32-ABF9-C20DDA2FDD45}"/>
            <w:text/>
          </w:sdtPr>
          <w:sdtEndPr/>
          <w:sdtContent>
            <w:p w14:paraId="0F29CEAE" w14:textId="77777777" w:rsidR="004225C0" w:rsidRDefault="004225C0" w:rsidP="00EE3C0F">
              <w:pPr>
                <w:pStyle w:val="Sidhuvud"/>
              </w:pPr>
              <w:r>
                <w:t>Ju2019/</w:t>
              </w:r>
              <w:r w:rsidR="00BB3398">
                <w:t>00247/POL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98AD30BB8E14BC48C60AB3CA99E2AC7"/>
            </w:placeholder>
            <w:showingPlcHdr/>
            <w:dataBinding w:prefixMappings="xmlns:ns0='http://lp/documentinfo/RK' " w:xpath="/ns0:DocumentInfo[1]/ns0:BaseInfo[1]/ns0:DocNumber[1]" w:storeItemID="{B1D2A588-3F0B-4D32-ABF9-C20DDA2FDD45}"/>
            <w:text/>
          </w:sdtPr>
          <w:sdtEndPr/>
          <w:sdtContent>
            <w:p w14:paraId="51EA921F" w14:textId="77777777" w:rsidR="004225C0" w:rsidRDefault="004225C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EF48FD8" w14:textId="77777777" w:rsidR="004225C0" w:rsidRDefault="004225C0" w:rsidP="00EE3C0F">
          <w:pPr>
            <w:pStyle w:val="Sidhuvud"/>
          </w:pPr>
        </w:p>
      </w:tc>
      <w:tc>
        <w:tcPr>
          <w:tcW w:w="1134" w:type="dxa"/>
        </w:tcPr>
        <w:p w14:paraId="773F307A" w14:textId="77777777" w:rsidR="004225C0" w:rsidRDefault="004225C0" w:rsidP="0094502D">
          <w:pPr>
            <w:pStyle w:val="Sidhuvud"/>
          </w:pPr>
        </w:p>
        <w:p w14:paraId="4E339E72" w14:textId="77777777" w:rsidR="004225C0" w:rsidRPr="0094502D" w:rsidRDefault="004225C0" w:rsidP="00EC71A6">
          <w:pPr>
            <w:pStyle w:val="Sidhuvud"/>
          </w:pPr>
        </w:p>
      </w:tc>
    </w:tr>
    <w:tr w:rsidR="004225C0" w14:paraId="729BFA7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2227EEADE5154BF4B3D4FC0404830352"/>
            </w:placeholder>
            <w:showingPlcHdr/>
          </w:sdtPr>
          <w:sdtEndPr/>
          <w:sdtContent>
            <w:p w14:paraId="4DF04A01" w14:textId="77777777" w:rsidR="004A7883" w:rsidRDefault="004225C0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53E98C" w14:textId="77777777" w:rsidR="004225C0" w:rsidRPr="004A7883" w:rsidRDefault="004225C0" w:rsidP="004A7883"/>
      </w:tc>
      <w:sdt>
        <w:sdtPr>
          <w:alias w:val="Recipient"/>
          <w:tag w:val="ccRKShow_Recipient"/>
          <w:id w:val="-28344517"/>
          <w:placeholder>
            <w:docPart w:val="713D134D9F3A4938A0B57342168CCA54"/>
          </w:placeholder>
          <w:dataBinding w:prefixMappings="xmlns:ns0='http://lp/documentinfo/RK' " w:xpath="/ns0:DocumentInfo[1]/ns0:BaseInfo[1]/ns0:Recipient[1]" w:storeItemID="{B1D2A588-3F0B-4D32-ABF9-C20DDA2FDD45}"/>
          <w:text w:multiLine="1"/>
        </w:sdtPr>
        <w:sdtEndPr/>
        <w:sdtContent>
          <w:tc>
            <w:tcPr>
              <w:tcW w:w="3170" w:type="dxa"/>
            </w:tcPr>
            <w:p w14:paraId="2C3369E4" w14:textId="77777777" w:rsidR="004225C0" w:rsidRDefault="004225C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7214FD" w14:textId="77777777" w:rsidR="004225C0" w:rsidRDefault="004225C0" w:rsidP="003E6020">
          <w:pPr>
            <w:pStyle w:val="Sidhuvud"/>
          </w:pPr>
        </w:p>
      </w:tc>
    </w:tr>
  </w:tbl>
  <w:p w14:paraId="64E5595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C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37D25"/>
    <w:rsid w:val="0004100F"/>
    <w:rsid w:val="00041EDC"/>
    <w:rsid w:val="0004352E"/>
    <w:rsid w:val="00053CAA"/>
    <w:rsid w:val="00057FE0"/>
    <w:rsid w:val="000620FD"/>
    <w:rsid w:val="000623FC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00D9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5323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51B9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0F75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6FD7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032E"/>
    <w:rsid w:val="003C7BE0"/>
    <w:rsid w:val="003D0DD3"/>
    <w:rsid w:val="003D17EF"/>
    <w:rsid w:val="003D2F4D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5C0"/>
    <w:rsid w:val="00422A7F"/>
    <w:rsid w:val="00426213"/>
    <w:rsid w:val="00431A7B"/>
    <w:rsid w:val="0043623F"/>
    <w:rsid w:val="00437459"/>
    <w:rsid w:val="004409FB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883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14EB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199E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91D"/>
    <w:rsid w:val="006D2998"/>
    <w:rsid w:val="006D3188"/>
    <w:rsid w:val="006D49CF"/>
    <w:rsid w:val="006D5159"/>
    <w:rsid w:val="006E08FC"/>
    <w:rsid w:val="006F2588"/>
    <w:rsid w:val="0070199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714"/>
    <w:rsid w:val="007B023C"/>
    <w:rsid w:val="007C36FB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2A21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4A18"/>
    <w:rsid w:val="00875DDD"/>
    <w:rsid w:val="00881BC6"/>
    <w:rsid w:val="008860CC"/>
    <w:rsid w:val="00890876"/>
    <w:rsid w:val="00891929"/>
    <w:rsid w:val="008923E0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1E0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C5F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4D07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5C1D"/>
    <w:rsid w:val="00A67276"/>
    <w:rsid w:val="00A674A0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078B"/>
    <w:rsid w:val="00AA1809"/>
    <w:rsid w:val="00AB5033"/>
    <w:rsid w:val="00AB5298"/>
    <w:rsid w:val="00AB5519"/>
    <w:rsid w:val="00AB6313"/>
    <w:rsid w:val="00AB71DD"/>
    <w:rsid w:val="00AC15C5"/>
    <w:rsid w:val="00AC34AC"/>
    <w:rsid w:val="00AD0E75"/>
    <w:rsid w:val="00AD74C1"/>
    <w:rsid w:val="00AE7BD8"/>
    <w:rsid w:val="00AE7D02"/>
    <w:rsid w:val="00AF0BB7"/>
    <w:rsid w:val="00AF0BDE"/>
    <w:rsid w:val="00AF0EDE"/>
    <w:rsid w:val="00AF4853"/>
    <w:rsid w:val="00B00702"/>
    <w:rsid w:val="00B0110B"/>
    <w:rsid w:val="00B018D0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7670"/>
    <w:rsid w:val="00B927C9"/>
    <w:rsid w:val="00B94A35"/>
    <w:rsid w:val="00B96EFA"/>
    <w:rsid w:val="00BB17B0"/>
    <w:rsid w:val="00BB28BF"/>
    <w:rsid w:val="00BB2F42"/>
    <w:rsid w:val="00BB3398"/>
    <w:rsid w:val="00BB4AC0"/>
    <w:rsid w:val="00BB5683"/>
    <w:rsid w:val="00BC112B"/>
    <w:rsid w:val="00BC17DF"/>
    <w:rsid w:val="00BC40BF"/>
    <w:rsid w:val="00BC6832"/>
    <w:rsid w:val="00BD0826"/>
    <w:rsid w:val="00BD15AB"/>
    <w:rsid w:val="00BD181D"/>
    <w:rsid w:val="00BD4A0E"/>
    <w:rsid w:val="00BE0567"/>
    <w:rsid w:val="00BE302F"/>
    <w:rsid w:val="00BE3210"/>
    <w:rsid w:val="00BE350E"/>
    <w:rsid w:val="00BE3E56"/>
    <w:rsid w:val="00BE4BF7"/>
    <w:rsid w:val="00BE62F6"/>
    <w:rsid w:val="00BE638E"/>
    <w:rsid w:val="00BF08C8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255A"/>
    <w:rsid w:val="00C461E6"/>
    <w:rsid w:val="00C50771"/>
    <w:rsid w:val="00C508BE"/>
    <w:rsid w:val="00C54D49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544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56B5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3B6E"/>
    <w:rsid w:val="00D84704"/>
    <w:rsid w:val="00D921FD"/>
    <w:rsid w:val="00D93714"/>
    <w:rsid w:val="00D94034"/>
    <w:rsid w:val="00D95424"/>
    <w:rsid w:val="00DA4084"/>
    <w:rsid w:val="00DA5A54"/>
    <w:rsid w:val="00DA5C0D"/>
    <w:rsid w:val="00DB013E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5F2D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072A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1746"/>
    <w:rsid w:val="00F922B2"/>
    <w:rsid w:val="00F943C8"/>
    <w:rsid w:val="00F96B28"/>
    <w:rsid w:val="00FA1564"/>
    <w:rsid w:val="00FA41B4"/>
    <w:rsid w:val="00FA5DDD"/>
    <w:rsid w:val="00FA6F80"/>
    <w:rsid w:val="00FA7644"/>
    <w:rsid w:val="00FB0647"/>
    <w:rsid w:val="00FC069A"/>
    <w:rsid w:val="00FC08A9"/>
    <w:rsid w:val="00FC7600"/>
    <w:rsid w:val="00FD0B7B"/>
    <w:rsid w:val="00FD4C08"/>
    <w:rsid w:val="00FE06EE"/>
    <w:rsid w:val="00FE1DCC"/>
    <w:rsid w:val="00FF0538"/>
    <w:rsid w:val="00FF0FAA"/>
    <w:rsid w:val="00FF5B88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543598"/>
  <w15:docId w15:val="{62192DFC-672F-4521-A5D3-BC26CAE2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A788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E8AD6376FF422F95538CFB43AE0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0E62C-4180-47DF-B724-823A79CB62B1}"/>
      </w:docPartPr>
      <w:docPartBody>
        <w:p w:rsidR="00BB1BAB" w:rsidRDefault="00504E2E" w:rsidP="00504E2E">
          <w:pPr>
            <w:pStyle w:val="ECE8AD6376FF422F95538CFB43AE06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8AD30BB8E14BC48C60AB3CA99E2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4691E-31B6-4CD6-B25D-EDD000987669}"/>
      </w:docPartPr>
      <w:docPartBody>
        <w:p w:rsidR="00BB1BAB" w:rsidRDefault="00504E2E" w:rsidP="00504E2E">
          <w:pPr>
            <w:pStyle w:val="398AD30BB8E14BC48C60AB3CA99E2A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27EEADE5154BF4B3D4FC04048303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BAF5BD-94C5-431C-B005-E90F830DDDB5}"/>
      </w:docPartPr>
      <w:docPartBody>
        <w:p w:rsidR="00BB1BAB" w:rsidRDefault="00504E2E" w:rsidP="00504E2E">
          <w:pPr>
            <w:pStyle w:val="2227EEADE5154BF4B3D4FC04048303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3D134D9F3A4938A0B57342168CCA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E6270-6B67-485A-91C0-2552B2BA1500}"/>
      </w:docPartPr>
      <w:docPartBody>
        <w:p w:rsidR="00BB1BAB" w:rsidRDefault="00504E2E" w:rsidP="00504E2E">
          <w:pPr>
            <w:pStyle w:val="713D134D9F3A4938A0B57342168CCA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21B1925694474AA6126B8887CAA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97D5C3-6AA7-4E64-8925-CBBC1A539271}"/>
      </w:docPartPr>
      <w:docPartBody>
        <w:p w:rsidR="00BB1BAB" w:rsidRDefault="00504E2E" w:rsidP="00504E2E">
          <w:pPr>
            <w:pStyle w:val="E421B1925694474AA6126B8887CAA5A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67F98A66551472D963F71371E4B5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7AE12-16BD-4BCE-A0E5-FE46F35B2D23}"/>
      </w:docPartPr>
      <w:docPartBody>
        <w:p w:rsidR="00BB1BAB" w:rsidRDefault="00504E2E" w:rsidP="00504E2E">
          <w:pPr>
            <w:pStyle w:val="C67F98A66551472D963F71371E4B599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E16C50399794F6899D23423376A6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7714EE-1CE4-4B5E-9ED5-A3A8D79F5419}"/>
      </w:docPartPr>
      <w:docPartBody>
        <w:p w:rsidR="00BB1BAB" w:rsidRDefault="00504E2E" w:rsidP="00504E2E">
          <w:pPr>
            <w:pStyle w:val="CE16C50399794F6899D23423376A6A0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2E"/>
    <w:rsid w:val="00504E2E"/>
    <w:rsid w:val="00665406"/>
    <w:rsid w:val="00823DAD"/>
    <w:rsid w:val="008505EE"/>
    <w:rsid w:val="00BB1BAB"/>
    <w:rsid w:val="00CB6BC6"/>
    <w:rsid w:val="00E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75E4C71ECF04AF0AA5C5395DB33E514">
    <w:name w:val="E75E4C71ECF04AF0AA5C5395DB33E514"/>
    <w:rsid w:val="00504E2E"/>
  </w:style>
  <w:style w:type="character" w:styleId="Platshllartext">
    <w:name w:val="Placeholder Text"/>
    <w:basedOn w:val="Standardstycketeckensnitt"/>
    <w:uiPriority w:val="99"/>
    <w:semiHidden/>
    <w:rsid w:val="00504E2E"/>
    <w:rPr>
      <w:noProof w:val="0"/>
      <w:color w:val="808080"/>
    </w:rPr>
  </w:style>
  <w:style w:type="paragraph" w:customStyle="1" w:styleId="80B19AAE1CEA448C8FFC22948EC96FBF">
    <w:name w:val="80B19AAE1CEA448C8FFC22948EC96FBF"/>
    <w:rsid w:val="00504E2E"/>
  </w:style>
  <w:style w:type="paragraph" w:customStyle="1" w:styleId="419718A983174B2ABCA12F1458445A80">
    <w:name w:val="419718A983174B2ABCA12F1458445A80"/>
    <w:rsid w:val="00504E2E"/>
  </w:style>
  <w:style w:type="paragraph" w:customStyle="1" w:styleId="F35EB64A3392494D807E3021E4AFF955">
    <w:name w:val="F35EB64A3392494D807E3021E4AFF955"/>
    <w:rsid w:val="00504E2E"/>
  </w:style>
  <w:style w:type="paragraph" w:customStyle="1" w:styleId="ECE8AD6376FF422F95538CFB43AE061A">
    <w:name w:val="ECE8AD6376FF422F95538CFB43AE061A"/>
    <w:rsid w:val="00504E2E"/>
  </w:style>
  <w:style w:type="paragraph" w:customStyle="1" w:styleId="398AD30BB8E14BC48C60AB3CA99E2AC7">
    <w:name w:val="398AD30BB8E14BC48C60AB3CA99E2AC7"/>
    <w:rsid w:val="00504E2E"/>
  </w:style>
  <w:style w:type="paragraph" w:customStyle="1" w:styleId="61B253540FD44453A40FA1B6D8B30B25">
    <w:name w:val="61B253540FD44453A40FA1B6D8B30B25"/>
    <w:rsid w:val="00504E2E"/>
  </w:style>
  <w:style w:type="paragraph" w:customStyle="1" w:styleId="48A3C1CE1C7845019DC1930A4D50A5A8">
    <w:name w:val="48A3C1CE1C7845019DC1930A4D50A5A8"/>
    <w:rsid w:val="00504E2E"/>
  </w:style>
  <w:style w:type="paragraph" w:customStyle="1" w:styleId="203597E89382489694FEDCA9604754DD">
    <w:name w:val="203597E89382489694FEDCA9604754DD"/>
    <w:rsid w:val="00504E2E"/>
  </w:style>
  <w:style w:type="paragraph" w:customStyle="1" w:styleId="2227EEADE5154BF4B3D4FC0404830352">
    <w:name w:val="2227EEADE5154BF4B3D4FC0404830352"/>
    <w:rsid w:val="00504E2E"/>
  </w:style>
  <w:style w:type="paragraph" w:customStyle="1" w:styleId="713D134D9F3A4938A0B57342168CCA54">
    <w:name w:val="713D134D9F3A4938A0B57342168CCA54"/>
    <w:rsid w:val="00504E2E"/>
  </w:style>
  <w:style w:type="paragraph" w:customStyle="1" w:styleId="F1A0C8B032DB48049795E938F997CBC8">
    <w:name w:val="F1A0C8B032DB48049795E938F997CBC8"/>
    <w:rsid w:val="00504E2E"/>
  </w:style>
  <w:style w:type="paragraph" w:customStyle="1" w:styleId="CBC07F81E0F24B76B6D7A58B80B5DE19">
    <w:name w:val="CBC07F81E0F24B76B6D7A58B80B5DE19"/>
    <w:rsid w:val="00504E2E"/>
  </w:style>
  <w:style w:type="paragraph" w:customStyle="1" w:styleId="0D6D2A52AFE249E0A5335E5EDA19DCA7">
    <w:name w:val="0D6D2A52AFE249E0A5335E5EDA19DCA7"/>
    <w:rsid w:val="00504E2E"/>
  </w:style>
  <w:style w:type="paragraph" w:customStyle="1" w:styleId="422359D5A4014913AE68FAA41D24298A">
    <w:name w:val="422359D5A4014913AE68FAA41D24298A"/>
    <w:rsid w:val="00504E2E"/>
  </w:style>
  <w:style w:type="paragraph" w:customStyle="1" w:styleId="E421B1925694474AA6126B8887CAA5AD">
    <w:name w:val="E421B1925694474AA6126B8887CAA5AD"/>
    <w:rsid w:val="00504E2E"/>
  </w:style>
  <w:style w:type="paragraph" w:customStyle="1" w:styleId="C67F98A66551472D963F71371E4B5998">
    <w:name w:val="C67F98A66551472D963F71371E4B5998"/>
    <w:rsid w:val="00504E2E"/>
  </w:style>
  <w:style w:type="paragraph" w:customStyle="1" w:styleId="CE16C50399794F6899D23423376A6A07">
    <w:name w:val="CE16C50399794F6899D23423376A6A07"/>
    <w:rsid w:val="00504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89d3a7d0-c31d-40f4-af2b-fa173f949b36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2019-02-06T00:00:00</HeaderDate>
    <Office/>
    <Dnr>Ju2019/00247/POL</Dnr>
    <ParagrafNr/>
    <DocumentTitle/>
    <VisitingAddress/>
    <Extra1/>
    <Extra2/>
    <Extra3>Frågan har som utgångspunkt en familj som vistats länge i Sverige och som fått avslag på ansökningar om asyl och arbetstillstånd och som nu ska utvisas. 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C089DA1BDE49BB289FD4621614BF" ma:contentTypeVersion="2" ma:contentTypeDescription="Skapa ett nytt dokument." ma:contentTypeScope="" ma:versionID="7cd4421d465e12f7915fba4e4385cab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3953fa6061dd3abc3e8e35540dc24484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B85CC-13DF-4FE0-8AEB-705C32DDABAC}"/>
</file>

<file path=customXml/itemProps2.xml><?xml version="1.0" encoding="utf-8"?>
<ds:datastoreItem xmlns:ds="http://schemas.openxmlformats.org/officeDocument/2006/customXml" ds:itemID="{8B968CB4-CE0E-4A4B-BD47-91A69A44AB0A}"/>
</file>

<file path=customXml/itemProps3.xml><?xml version="1.0" encoding="utf-8"?>
<ds:datastoreItem xmlns:ds="http://schemas.openxmlformats.org/officeDocument/2006/customXml" ds:itemID="{B1D2A588-3F0B-4D32-ABF9-C20DDA2FDD45}"/>
</file>

<file path=customXml/itemProps4.xml><?xml version="1.0" encoding="utf-8"?>
<ds:datastoreItem xmlns:ds="http://schemas.openxmlformats.org/officeDocument/2006/customXml" ds:itemID="{0BE4A580-C9EB-4301-AF7B-01AAAEC46673}"/>
</file>

<file path=customXml/itemProps5.xml><?xml version="1.0" encoding="utf-8"?>
<ds:datastoreItem xmlns:ds="http://schemas.openxmlformats.org/officeDocument/2006/customXml" ds:itemID="{97117EE7-FB67-410C-930D-03609D44779F}"/>
</file>

<file path=customXml/itemProps6.xml><?xml version="1.0" encoding="utf-8"?>
<ds:datastoreItem xmlns:ds="http://schemas.openxmlformats.org/officeDocument/2006/customXml" ds:itemID="{A0C856F2-9AB9-494A-AD95-1F9CF324B70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328</Words>
  <Characters>1741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Eriksson</dc:creator>
  <cp:keywords/>
  <dc:description/>
  <cp:lastModifiedBy>Gunilla Hansson-Böe</cp:lastModifiedBy>
  <cp:revision>2</cp:revision>
  <cp:lastPrinted>2019-01-31T08:59:00Z</cp:lastPrinted>
  <dcterms:created xsi:type="dcterms:W3CDTF">2019-02-06T09:00:00Z</dcterms:created>
  <dcterms:modified xsi:type="dcterms:W3CDTF">2019-02-06T09:00:00Z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79bd0b6b-4709-4108-bc30-d0efa131c699</vt:lpwstr>
  </property>
  <property fmtid="{D5CDD505-2E9C-101B-9397-08002B2CF9AE}" pid="6" name="TaxCatchAll">
    <vt:lpwstr/>
  </property>
  <property fmtid="{D5CDD505-2E9C-101B-9397-08002B2CF9AE}" pid="7" name="Organisation">
    <vt:lpwstr/>
  </property>
  <property fmtid="{D5CDD505-2E9C-101B-9397-08002B2CF9AE}" pid="8" name="k46d94c0acf84ab9a79866a9d8b1905f">
    <vt:lpwstr/>
  </property>
  <property fmtid="{D5CDD505-2E9C-101B-9397-08002B2CF9AE}" pid="9" name="c9cd366cc722410295b9eacffbd73909">
    <vt:lpwstr/>
  </property>
</Properties>
</file>