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1A65" w:rsidRPr="00241A65" w:rsidRDefault="00241A65">
      <w:pPr>
        <w:pStyle w:val="Frslagsrubrik"/>
      </w:pPr>
      <w:r w:rsidRPr="00241A65">
        <w:t>Förslag till riksdagsbeslut</w:t>
      </w:r>
    </w:p>
    <w:p w:rsidR="00241A65" w:rsidRPr="00241A65" w:rsidRDefault="00241A65">
      <w:pPr>
        <w:pStyle w:val="Hemstlatt"/>
        <w:ind w:left="0"/>
      </w:pPr>
      <w:r w:rsidRPr="00241A65">
        <w:t xml:space="preserve">Riksdagen tillkännager för regeringen som sin mening vad som anförs i motionen om </w:t>
      </w:r>
      <w:r w:rsidRPr="00241A65">
        <w:rPr>
          <w:color w:val="000000"/>
        </w:rPr>
        <w:t>införandet av provisoriska personnummer för asylsökande.</w:t>
      </w:r>
    </w:p>
    <w:p w:rsidR="00241A65" w:rsidRPr="00241A65" w:rsidRDefault="00241A65">
      <w:pPr>
        <w:pStyle w:val="Rubrik1"/>
      </w:pPr>
      <w:r w:rsidRPr="00241A65">
        <w:t>Motivation</w:t>
      </w:r>
    </w:p>
    <w:p w:rsidR="00241A65" w:rsidRPr="00241A65" w:rsidRDefault="00241A65">
      <w:r w:rsidRPr="00241A65">
        <w:t>Alla asylsökande förpassas till ett inaktivt liv som inte inbegriper möjligheten till arbete. Lite språkstudier och sen är det väntande på besked som gäller. Detta främst på grund av avsaknaden av ett personnummer som är en föru</w:t>
      </w:r>
      <w:r w:rsidRPr="00241A65">
        <w:t>t</w:t>
      </w:r>
      <w:r w:rsidRPr="00241A65">
        <w:t xml:space="preserve">sättning för att kunna starta ett bankkonto, vilket är ett grundläggande krav för att kunna få ett arbete i Sverige. Det finns inga arbetsgivare idag i Sverige som betalar ut löner kontant. Därför är de nyanlända inte anställningsbara. </w:t>
      </w:r>
    </w:p>
    <w:p w:rsidR="00241A65" w:rsidRPr="00241A65" w:rsidRDefault="00241A65">
      <w:pPr>
        <w:pStyle w:val="Normaltindrag"/>
      </w:pPr>
      <w:r w:rsidRPr="00241A65">
        <w:t xml:space="preserve">Det finns ett värde i att få arbeta. Att leva ett liv i utanförskap är knappast en målsättning som någon människa strävar efter. Därför bör varje individ ges möjligheten att skapa en tillvaro, även om för en viss tid, i gemenskap och känna delaktighet. </w:t>
      </w:r>
    </w:p>
    <w:p w:rsidR="00241A65" w:rsidRPr="00241A65" w:rsidRDefault="00241A65">
      <w:pPr>
        <w:pStyle w:val="Normaltindrag"/>
      </w:pPr>
      <w:r w:rsidRPr="00241A65">
        <w:t>Människor som hamnar i utanförskap redan från början av sitt nya liv i Sver</w:t>
      </w:r>
      <w:r w:rsidRPr="00241A65">
        <w:t>i</w:t>
      </w:r>
      <w:r w:rsidRPr="00241A65">
        <w:t xml:space="preserve">ge, kommer att ha svårare att integreras och interagera med sitt nya samhälle, det svenska samhället. Att få komma till ett arbete, även om ett enklare, ger möjligheter till att lära sig språket mycket snabbare, lära känna lagstiftningen, lära sig hur det funkar. Det blir en mycket kortare startsträcka när och om de får ett permanent uppehållstillstånd. </w:t>
      </w:r>
    </w:p>
    <w:p w:rsidR="00241A65" w:rsidRPr="00241A65" w:rsidRDefault="00241A65">
      <w:pPr>
        <w:pStyle w:val="Normaltindrag"/>
      </w:pPr>
      <w:r w:rsidRPr="00241A65">
        <w:t>Sverige behöver alla krafter och alla människor är behövda. Det är ett stort slöseri med mänskliga resurser, att förpassa människor till utanförskapet. De</w:t>
      </w:r>
      <w:r w:rsidRPr="00241A65">
        <w:t xml:space="preserve">t tjänar Sverige på. Det tjänar individen på. </w:t>
      </w:r>
    </w:p>
    <w:p w:rsidR="00241A65" w:rsidRPr="00241A65" w:rsidRDefault="00241A65">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1A65">
        <w:trPr>
          <w:cantSplit/>
        </w:trPr>
        <w:tc>
          <w:tcPr>
            <w:tcW w:w="3046" w:type="dxa"/>
          </w:tcPr>
          <w:p w:rsidR="00241A65" w:rsidRPr="00241A65" w:rsidRDefault="00241A65">
            <w:pPr>
              <w:pStyle w:val="UnderskriftDatum"/>
              <w:spacing w:before="240"/>
            </w:pPr>
            <w:r w:rsidRPr="00241A65">
              <w:lastRenderedPageBreak/>
              <w:t>Stockholm den 26 oktober 2010</w:t>
            </w:r>
          </w:p>
        </w:tc>
        <w:tc>
          <w:tcPr>
            <w:tcW w:w="3047" w:type="dxa"/>
          </w:tcPr>
          <w:p w:rsidR="00241A65" w:rsidRPr="00241A65" w:rsidRDefault="00241A65">
            <w:pPr>
              <w:pStyle w:val="Underskrifter"/>
              <w:spacing w:before="240"/>
            </w:pPr>
          </w:p>
        </w:tc>
      </w:tr>
      <w:tr w:rsidR="00000000" w:rsidRPr="00241A65">
        <w:trPr>
          <w:cantSplit/>
        </w:trPr>
        <w:tc>
          <w:tcPr>
            <w:tcW w:w="3046" w:type="dxa"/>
          </w:tcPr>
          <w:p w:rsidR="00241A65" w:rsidRPr="00241A65" w:rsidRDefault="00241A65">
            <w:pPr>
              <w:pStyle w:val="Underskrifter"/>
            </w:pPr>
            <w:r w:rsidRPr="00241A65">
              <w:t>Abir Al-Sahlani (C)</w:t>
            </w:r>
          </w:p>
        </w:tc>
        <w:tc>
          <w:tcPr>
            <w:tcW w:w="3046" w:type="dxa"/>
          </w:tcPr>
          <w:p w:rsidR="00241A65" w:rsidRPr="00241A65" w:rsidRDefault="00241A65">
            <w:pPr>
              <w:pStyle w:val="Underskrifter"/>
            </w:pPr>
          </w:p>
        </w:tc>
      </w:tr>
    </w:tbl>
    <w:p w:rsidR="00241A65" w:rsidRPr="00241A65" w:rsidRDefault="00241A65">
      <w:pPr>
        <w:pStyle w:val="Normaltindrag"/>
      </w:pPr>
    </w:p>
    <w:sectPr w:rsidR="00000000" w:rsidRPr="00241A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1A65" w:rsidRPr="00241A65" w:rsidRDefault="00241A65">
      <w:r w:rsidRPr="00241A65">
        <w:separator/>
      </w:r>
    </w:p>
  </w:endnote>
  <w:endnote w:type="continuationSeparator" w:id="0">
    <w:p w:rsidR="00241A65" w:rsidRPr="00241A65" w:rsidRDefault="00241A65">
      <w:r w:rsidRPr="00241A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Sidfot"/>
    </w:pPr>
    <w:r w:rsidRPr="00241A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74463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65" w:rsidRDefault="00241A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1A65" w:rsidRDefault="00241A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Sidfot"/>
    </w:pPr>
    <w:r w:rsidRPr="00241A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867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65" w:rsidRDefault="00241A6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1A65" w:rsidRDefault="00241A6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Sidfot"/>
    </w:pPr>
    <w:r w:rsidRPr="00241A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571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65" w:rsidRDefault="00241A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1A65" w:rsidRDefault="00241A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1A65" w:rsidRPr="00241A65" w:rsidRDefault="00241A65">
      <w:r w:rsidRPr="00241A65">
        <w:separator/>
      </w:r>
    </w:p>
  </w:footnote>
  <w:footnote w:type="continuationSeparator" w:id="0">
    <w:p w:rsidR="00241A65" w:rsidRPr="00241A65" w:rsidRDefault="00241A65">
      <w:r w:rsidRPr="00241A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Sidhuvud"/>
    </w:pPr>
    <w:r w:rsidRPr="00241A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357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65" w:rsidRDefault="00241A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1A65" w:rsidRDefault="00241A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Sidhuvud"/>
    </w:pPr>
    <w:r w:rsidRPr="00241A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160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1A65" w:rsidRDefault="00241A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1A65" w:rsidRDefault="00241A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A65" w:rsidRPr="00241A65" w:rsidRDefault="00241A65">
    <w:pPr>
      <w:pStyle w:val="FSHNormal"/>
      <w:tabs>
        <w:tab w:val="right" w:pos="5840"/>
      </w:tabs>
    </w:pPr>
    <w:r w:rsidRPr="00241A65">
      <w:br/>
    </w:r>
    <w:r w:rsidRPr="00241A65">
      <w:fldChar w:fldCharType="begin" w:fldLock="1"/>
    </w:r>
    <w:r w:rsidRPr="00241A65">
      <w:instrText xml:space="preserve"> DOCPROPERTY</w:instrText>
    </w:r>
    <w:r w:rsidRPr="00241A65">
      <w:rPr>
        <w:sz w:val="18"/>
      </w:rPr>
      <w:instrText xml:space="preserve"> "YearUser" *\charformat </w:instrText>
    </w:r>
    <w:r w:rsidRPr="00241A65">
      <w:fldChar w:fldCharType="separate"/>
    </w:r>
    <w:r w:rsidRPr="00241A65">
      <w:t>2010/11</w:t>
    </w:r>
    <w:r w:rsidRPr="00241A65">
      <w:fldChar w:fldCharType="end"/>
    </w:r>
    <w:r w:rsidRPr="00241A65">
      <w:t xml:space="preserve"> </w:t>
    </w:r>
    <w:r w:rsidRPr="00241A65">
      <w:tab/>
      <w:t xml:space="preserve">mnr: </w:t>
    </w:r>
    <w:r w:rsidRPr="00241A65">
      <w:fldChar w:fldCharType="begin" w:fldLock="1"/>
    </w:r>
    <w:r w:rsidRPr="00241A65">
      <w:instrText xml:space="preserve"> DOCPROPERTY</w:instrText>
    </w:r>
    <w:r w:rsidRPr="00241A65">
      <w:rPr>
        <w:sz w:val="18"/>
      </w:rPr>
      <w:instrText xml:space="preserve"> "Motionsnummer" *\charformat </w:instrText>
    </w:r>
    <w:r w:rsidRPr="00241A65">
      <w:fldChar w:fldCharType="separate"/>
    </w:r>
    <w:r w:rsidRPr="00241A65">
      <w:t>Sk436</w:t>
    </w:r>
    <w:r w:rsidRPr="00241A65">
      <w:fldChar w:fldCharType="end"/>
    </w:r>
    <w:r w:rsidRPr="00241A65">
      <w:br/>
    </w:r>
    <w:r w:rsidRPr="00241A65">
      <w:fldChar w:fldCharType="begin" w:fldLock="1"/>
    </w:r>
    <w:r w:rsidRPr="00241A65">
      <w:instrText xml:space="preserve"> DOCPROPERTY</w:instrText>
    </w:r>
    <w:r w:rsidRPr="00241A65">
      <w:rPr>
        <w:sz w:val="18"/>
      </w:rPr>
      <w:instrText xml:space="preserve"> "Samling" *\charformat </w:instrText>
    </w:r>
    <w:r w:rsidRPr="00241A65">
      <w:fldChar w:fldCharType="end"/>
    </w:r>
    <w:r w:rsidRPr="00241A65">
      <w:tab/>
      <w:t xml:space="preserve">pnr: </w:t>
    </w:r>
    <w:r w:rsidRPr="00241A65">
      <w:fldChar w:fldCharType="begin" w:fldLock="1"/>
    </w:r>
    <w:r w:rsidRPr="00241A65">
      <w:instrText xml:space="preserve"> DOCPROPERTY</w:instrText>
    </w:r>
    <w:r w:rsidRPr="00241A65">
      <w:rPr>
        <w:sz w:val="18"/>
      </w:rPr>
      <w:instrText xml:space="preserve"> "Partinummer" *\charformat </w:instrText>
    </w:r>
    <w:r w:rsidRPr="00241A65">
      <w:fldChar w:fldCharType="separate"/>
    </w:r>
    <w:r w:rsidRPr="00241A65">
      <w:t>C329</w:t>
    </w:r>
    <w:r w:rsidRPr="00241A65">
      <w:fldChar w:fldCharType="end"/>
    </w:r>
  </w:p>
  <w:p w:rsidR="00241A65" w:rsidRPr="00241A65" w:rsidRDefault="00241A65">
    <w:pPr>
      <w:pStyle w:val="FSHRub1"/>
    </w:pPr>
    <w:r w:rsidRPr="00241A65">
      <w:t>Motion till riksdagen</w:t>
    </w:r>
    <w:r w:rsidRPr="00241A65">
      <w:br/>
    </w:r>
    <w:r w:rsidRPr="00241A65">
      <w:fldChar w:fldCharType="begin" w:fldLock="1"/>
    </w:r>
    <w:r w:rsidRPr="00241A65">
      <w:instrText xml:space="preserve"> DOCPROPERTY "YearUser" *\charformat </w:instrText>
    </w:r>
    <w:r w:rsidRPr="00241A65">
      <w:fldChar w:fldCharType="separate"/>
    </w:r>
    <w:r w:rsidRPr="00241A65">
      <w:t>2010/11</w:t>
    </w:r>
    <w:r w:rsidRPr="00241A65">
      <w:fldChar w:fldCharType="end"/>
    </w:r>
    <w:r w:rsidRPr="00241A65">
      <w:t>:</w:t>
    </w:r>
    <w:r w:rsidRPr="00241A65">
      <w:fldChar w:fldCharType="begin" w:fldLock="1"/>
    </w:r>
    <w:r w:rsidRPr="00241A65">
      <w:instrText xml:space="preserve"> DOCPROPERTY "Motionsnummer" *\charformat </w:instrText>
    </w:r>
    <w:r w:rsidRPr="00241A65">
      <w:fldChar w:fldCharType="separate"/>
    </w:r>
    <w:r w:rsidRPr="00241A65">
      <w:t>Sk436</w:t>
    </w:r>
    <w:r w:rsidRPr="00241A65">
      <w:fldChar w:fldCharType="end"/>
    </w:r>
  </w:p>
  <w:p w:rsidR="00241A65" w:rsidRPr="00241A65" w:rsidRDefault="00241A65">
    <w:pPr>
      <w:pStyle w:val="FSHNormalS5"/>
    </w:pPr>
    <w:r w:rsidRPr="00241A65">
      <w:fldChar w:fldCharType="begin" w:fldLock="1"/>
    </w:r>
    <w:r w:rsidRPr="00241A65">
      <w:instrText xml:space="preserve"> DOCPROPERTY "MotionarText" *\charformat </w:instrText>
    </w:r>
    <w:r w:rsidRPr="00241A65">
      <w:fldChar w:fldCharType="separate"/>
    </w:r>
    <w:r w:rsidRPr="00241A65">
      <w:t>av Abir Al-Sahlani (C)</w:t>
    </w:r>
    <w:r w:rsidRPr="00241A65">
      <w:fldChar w:fldCharType="end"/>
    </w:r>
    <w:r w:rsidRPr="00241A65">
      <w:br/>
    </w:r>
    <w:r w:rsidRPr="00241A65">
      <w:fldChar w:fldCharType="begin" w:fldLock="1"/>
    </w:r>
    <w:r w:rsidRPr="00241A65">
      <w:instrText xml:space="preserve"> DOCPROPERTY "SvarFrasKort" *\charformat </w:instrText>
    </w:r>
    <w:r w:rsidRPr="00241A65">
      <w:fldChar w:fldCharType="end"/>
    </w:r>
  </w:p>
  <w:p w:rsidR="00241A65" w:rsidRPr="00241A65" w:rsidRDefault="00241A65">
    <w:pPr>
      <w:pStyle w:val="FSHTitel"/>
    </w:pPr>
    <w:r w:rsidRPr="00241A65">
      <w:fldChar w:fldCharType="begin" w:fldLock="1"/>
    </w:r>
    <w:r w:rsidRPr="00241A65">
      <w:instrText xml:space="preserve"> DOCPROPERTY</w:instrText>
    </w:r>
    <w:r w:rsidRPr="00241A65">
      <w:rPr>
        <w:sz w:val="18"/>
      </w:rPr>
      <w:instrText xml:space="preserve"> "RubrikSvar" *\charformat </w:instrText>
    </w:r>
    <w:r w:rsidRPr="00241A65">
      <w:fldChar w:fldCharType="separate"/>
    </w:r>
    <w:r w:rsidRPr="00241A65">
      <w:t>Provisoriska personnummer för asylsökande</w:t>
    </w:r>
    <w:r w:rsidRPr="00241A65">
      <w:fldChar w:fldCharType="end"/>
    </w:r>
  </w:p>
  <w:p w:rsidR="00241A65" w:rsidRPr="00241A65" w:rsidRDefault="00241A65">
    <w:pPr>
      <w:pStyle w:val="Normal00"/>
    </w:pPr>
  </w:p>
  <w:p w:rsidR="00241A65" w:rsidRPr="00241A65" w:rsidRDefault="00241A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22856135">
    <w:abstractNumId w:val="3"/>
  </w:num>
  <w:num w:numId="2" w16cid:durableId="538396426">
    <w:abstractNumId w:val="2"/>
  </w:num>
  <w:num w:numId="3" w16cid:durableId="94060808">
    <w:abstractNumId w:val="1"/>
  </w:num>
  <w:num w:numId="4" w16cid:durableId="100074737">
    <w:abstractNumId w:val="0"/>
  </w:num>
  <w:num w:numId="5" w16cid:durableId="1394503058">
    <w:abstractNumId w:val="7"/>
  </w:num>
  <w:num w:numId="6" w16cid:durableId="943610325">
    <w:abstractNumId w:val="6"/>
  </w:num>
  <w:num w:numId="7" w16cid:durableId="341859533">
    <w:abstractNumId w:val="5"/>
  </w:num>
  <w:num w:numId="8" w16cid:durableId="1689256577">
    <w:abstractNumId w:val="4"/>
  </w:num>
  <w:num w:numId="9" w16cid:durableId="735786438">
    <w:abstractNumId w:val="8"/>
  </w:num>
  <w:num w:numId="10" w16cid:durableId="469254307">
    <w:abstractNumId w:val="9"/>
  </w:num>
  <w:num w:numId="11" w16cid:durableId="1658412677">
    <w:abstractNumId w:val="10"/>
  </w:num>
  <w:num w:numId="12" w16cid:durableId="1641768760">
    <w:abstractNumId w:val="13"/>
  </w:num>
  <w:num w:numId="13" w16cid:durableId="185488516">
    <w:abstractNumId w:val="15"/>
  </w:num>
  <w:num w:numId="14" w16cid:durableId="426387759">
    <w:abstractNumId w:val="16"/>
  </w:num>
  <w:num w:numId="15" w16cid:durableId="589050372">
    <w:abstractNumId w:val="11"/>
  </w:num>
  <w:num w:numId="16" w16cid:durableId="2030400607">
    <w:abstractNumId w:val="18"/>
  </w:num>
  <w:num w:numId="17" w16cid:durableId="835653295">
    <w:abstractNumId w:val="17"/>
  </w:num>
  <w:num w:numId="18" w16cid:durableId="1925256634">
    <w:abstractNumId w:val="14"/>
  </w:num>
  <w:num w:numId="19" w16cid:durableId="654264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720DD29A-1011-4509-866E-71AEEC6B2A7F}"/>
  </w:docVars>
  <w:rsids>
    <w:rsidRoot w:val="00147971"/>
    <w:rsid w:val="00147971"/>
    <w:rsid w:val="00241A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8221E45-1FE0-4839-8F4E-1C6F6923E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33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1338</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c329</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c329</dc:title>
  <dc:subject>c329</dc:subject>
  <dc:creator>Riksdagen</dc:creator>
  <cp:keywords>Riksdagen</cp:keywords>
  <dc:description>Versal/gemen i partibeteckning. Gemen i tryck för 0910, versal för 1011 och nyare</dc:description>
  <cp:lastModifiedBy>Lars Brink</cp:lastModifiedBy>
  <cp:revision>2</cp:revision>
  <cp:lastPrinted>2011-01-05T10:06:00Z</cp:lastPrinted>
  <dcterms:created xsi:type="dcterms:W3CDTF">2025-12-18T02:22:00Z</dcterms:created>
  <dcterms:modified xsi:type="dcterms:W3CDTF">2025-12-18T02:22:00Z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Provisoriska personnummer för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Provisoriska personnummer för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Abir Al-Sahlani (C)</vt:lpwstr>
  </property>
  <property fmtid="{D5CDD505-2E9C-101B-9397-08002B2CF9AE}" pid="26" name="MotionarLista">
    <vt:lpwstr>Al-Sahlani, Abir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20102011000000000099000003290069</vt:lpwstr>
  </property>
  <property fmtid="{D5CDD505-2E9C-101B-9397-08002B2CF9AE}" pid="47" name="datum">
    <vt:lpwstr>101026</vt:lpwstr>
  </property>
  <property fmtid="{D5CDD505-2E9C-101B-9397-08002B2CF9AE}" pid="48" name="avsändar-e-post">
    <vt:lpwstr>elisabeth.borelius@riksdagen.se</vt:lpwstr>
  </property>
  <property fmtid="{D5CDD505-2E9C-101B-9397-08002B2CF9AE}" pid="49" name="id">
    <vt:lpwstr>20102011000000000099000003290069</vt:lpwstr>
  </property>
  <property fmtid="{D5CDD505-2E9C-101B-9397-08002B2CF9AE}" pid="50" name="nummer">
    <vt:lpwstr>436</vt:lpwstr>
  </property>
  <property fmtid="{D5CDD505-2E9C-101B-9397-08002B2CF9AE}" pid="51" name="utskottsbeteckning">
    <vt:lpwstr>Sk</vt:lpwstr>
  </property>
  <property fmtid="{D5CDD505-2E9C-101B-9397-08002B2CF9AE}" pid="52" name="GlobalUID">
    <vt:lpwstr>{A0EEDFA8-B558-4802-93BD-89B3739D7D1B}</vt:lpwstr>
  </property>
  <property fmtid="{D5CDD505-2E9C-101B-9397-08002B2CF9AE}" pid="53" name="Överföringar">
    <vt:i4>0</vt:i4>
  </property>
  <property fmtid="{D5CDD505-2E9C-101B-9397-08002B2CF9AE}" pid="54" name="Checksum">
    <vt:lpwstr>*1009683193916*</vt:lpwstr>
  </property>
  <property fmtid="{D5CDD505-2E9C-101B-9397-08002B2CF9AE}" pid="55" name="skuggnummer">
    <vt:lpwstr>2982</vt:lpwstr>
  </property>
  <property fmtid="{D5CDD505-2E9C-101B-9397-08002B2CF9AE}" pid="56" name="urixVersion">
    <vt:lpwstr>4.3.2.0</vt:lpwstr>
  </property>
  <property fmtid="{D5CDD505-2E9C-101B-9397-08002B2CF9AE}" pid="57" name="urixOrigin">
    <vt:lpwstr>110105 11:07:26.975</vt:lpwstr>
  </property>
  <property fmtid="{D5CDD505-2E9C-101B-9397-08002B2CF9AE}" pid="58" name="urixGuid">
    <vt:lpwstr>{AD77D74C-FB71-47B4-8BBC-536DFEC136E3}</vt:lpwstr>
  </property>
</Properties>
</file>