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7CC7" w14:textId="77777777" w:rsidR="00A37968" w:rsidRDefault="00A3796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F1434D" w14:paraId="1C36986D" w14:textId="77777777" w:rsidTr="00F1434D">
        <w:tc>
          <w:tcPr>
            <w:tcW w:w="9141" w:type="dxa"/>
            <w:hideMark/>
          </w:tcPr>
          <w:p w14:paraId="7409B940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3414C782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75824B09" w14:textId="77777777" w:rsidR="00F1434D" w:rsidRDefault="00F1434D" w:rsidP="00F1434D"/>
    <w:p w14:paraId="22859660" w14:textId="77777777" w:rsidR="00F1434D" w:rsidRDefault="00F1434D" w:rsidP="00F1434D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94"/>
        <w:gridCol w:w="693"/>
        <w:gridCol w:w="357"/>
      </w:tblGrid>
      <w:tr w:rsidR="00F1434D" w14:paraId="4B906253" w14:textId="77777777" w:rsidTr="00F1434D">
        <w:trPr>
          <w:gridAfter w:val="2"/>
          <w:wAfter w:w="1050" w:type="dxa"/>
          <w:cantSplit/>
          <w:trHeight w:val="742"/>
        </w:trPr>
        <w:tc>
          <w:tcPr>
            <w:tcW w:w="1984" w:type="dxa"/>
            <w:hideMark/>
          </w:tcPr>
          <w:p w14:paraId="79E6AF52" w14:textId="77777777" w:rsidR="00F1434D" w:rsidRDefault="00F1434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1" w:type="dxa"/>
            <w:gridSpan w:val="2"/>
            <w:hideMark/>
          </w:tcPr>
          <w:p w14:paraId="21E0E3D0" w14:textId="74A81CC5" w:rsidR="00F1434D" w:rsidRDefault="00F1434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2022/23:4</w:t>
            </w:r>
          </w:p>
        </w:tc>
      </w:tr>
      <w:tr w:rsidR="00F1434D" w14:paraId="12581B21" w14:textId="77777777" w:rsidTr="00F1434D">
        <w:trPr>
          <w:gridAfter w:val="2"/>
          <w:wAfter w:w="1050" w:type="dxa"/>
        </w:trPr>
        <w:tc>
          <w:tcPr>
            <w:tcW w:w="1984" w:type="dxa"/>
            <w:hideMark/>
          </w:tcPr>
          <w:p w14:paraId="7D18FA18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1" w:type="dxa"/>
            <w:gridSpan w:val="2"/>
            <w:hideMark/>
          </w:tcPr>
          <w:p w14:paraId="423F52CB" w14:textId="6032F943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2022-10-25</w:t>
            </w:r>
          </w:p>
        </w:tc>
      </w:tr>
      <w:tr w:rsidR="00F1434D" w14:paraId="5A9CF8C1" w14:textId="77777777" w:rsidTr="00F1434D">
        <w:trPr>
          <w:gridAfter w:val="2"/>
          <w:wAfter w:w="1050" w:type="dxa"/>
        </w:trPr>
        <w:tc>
          <w:tcPr>
            <w:tcW w:w="1984" w:type="dxa"/>
            <w:hideMark/>
          </w:tcPr>
          <w:p w14:paraId="59156B3F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1" w:type="dxa"/>
            <w:gridSpan w:val="2"/>
            <w:hideMark/>
          </w:tcPr>
          <w:p w14:paraId="25C03AD0" w14:textId="7E84FB39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11.00–</w:t>
            </w:r>
            <w:r w:rsidR="00BA6F5C">
              <w:rPr>
                <w:lang w:val="en-GB" w:eastAsia="en-US"/>
              </w:rPr>
              <w:t>11</w:t>
            </w:r>
            <w:r w:rsidR="00A37968">
              <w:rPr>
                <w:lang w:val="en-GB" w:eastAsia="en-US"/>
              </w:rPr>
              <w:t>.</w:t>
            </w:r>
            <w:r w:rsidR="00BA6F5C">
              <w:rPr>
                <w:lang w:val="en-GB" w:eastAsia="en-US"/>
              </w:rPr>
              <w:t>15</w:t>
            </w:r>
          </w:p>
        </w:tc>
      </w:tr>
      <w:tr w:rsidR="00F1434D" w14:paraId="0066C4DF" w14:textId="77777777" w:rsidTr="00F1434D">
        <w:trPr>
          <w:gridAfter w:val="2"/>
          <w:wAfter w:w="1050" w:type="dxa"/>
        </w:trPr>
        <w:tc>
          <w:tcPr>
            <w:tcW w:w="1984" w:type="dxa"/>
          </w:tcPr>
          <w:p w14:paraId="52FFF0FC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3FCCCA77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  <w:hideMark/>
          </w:tcPr>
          <w:p w14:paraId="2E8005AF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</w:p>
        </w:tc>
      </w:tr>
      <w:tr w:rsidR="00F1434D" w14:paraId="0980AAAF" w14:textId="77777777" w:rsidTr="00F1434D">
        <w:trPr>
          <w:gridAfter w:val="2"/>
          <w:wAfter w:w="1050" w:type="dxa"/>
        </w:trPr>
        <w:tc>
          <w:tcPr>
            <w:tcW w:w="1984" w:type="dxa"/>
          </w:tcPr>
          <w:p w14:paraId="019B5EA1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</w:tcPr>
          <w:p w14:paraId="408A0222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</w:p>
        </w:tc>
      </w:tr>
      <w:tr w:rsidR="00D43818" w14:paraId="32EFE356" w14:textId="77777777" w:rsidTr="0077270B">
        <w:trPr>
          <w:gridBefore w:val="1"/>
          <w:wBefore w:w="1984" w:type="dxa"/>
        </w:trPr>
        <w:tc>
          <w:tcPr>
            <w:tcW w:w="567" w:type="dxa"/>
            <w:hideMark/>
          </w:tcPr>
          <w:p w14:paraId="68C8E540" w14:textId="77777777" w:rsidR="00D43818" w:rsidRDefault="00D43818" w:rsidP="007727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1</w:t>
            </w:r>
          </w:p>
        </w:tc>
        <w:tc>
          <w:tcPr>
            <w:tcW w:w="6944" w:type="dxa"/>
            <w:gridSpan w:val="3"/>
            <w:hideMark/>
          </w:tcPr>
          <w:p w14:paraId="39B013AF" w14:textId="4D579FF3" w:rsidR="00D43818" w:rsidRPr="00F1434D" w:rsidRDefault="00D43818" w:rsidP="008229B4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u w:val="single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Val av ordförande</w:t>
            </w:r>
            <w:r w:rsidRPr="00F1434D">
              <w:rPr>
                <w:b/>
                <w:snapToGrid w:val="0"/>
                <w:lang w:eastAsia="en-US"/>
              </w:rPr>
              <w:br/>
            </w:r>
          </w:p>
        </w:tc>
      </w:tr>
      <w:tr w:rsidR="00F1434D" w:rsidRPr="005023F0" w14:paraId="62596510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2820A995" w14:textId="77777777" w:rsidR="00F1434D" w:rsidRPr="00D43818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68A6F318" w14:textId="41216F4E" w:rsidR="00F1434D" w:rsidRDefault="005023F0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5023F0">
              <w:rPr>
                <w:bCs/>
                <w:snapToGrid w:val="0"/>
                <w:lang w:eastAsia="en-US"/>
              </w:rPr>
              <w:t>Jessica Rosencrantz (M) valdes till ordför</w:t>
            </w:r>
            <w:r>
              <w:rPr>
                <w:bCs/>
                <w:snapToGrid w:val="0"/>
                <w:lang w:eastAsia="en-US"/>
              </w:rPr>
              <w:t>ande.</w:t>
            </w:r>
          </w:p>
          <w:p w14:paraId="3AB7E724" w14:textId="3C2B27D2" w:rsidR="003F66F6" w:rsidRDefault="003F66F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5EA371AA" w14:textId="79F579F2" w:rsidR="003F66F6" w:rsidRDefault="003F66F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>Vice ordförande överlämnade åt ordföranden att leda sammanträdet.</w:t>
            </w:r>
          </w:p>
          <w:p w14:paraId="5954300D" w14:textId="0DC4355F" w:rsidR="003F66F6" w:rsidRDefault="003F66F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3B403E66" w14:textId="090F5852" w:rsidR="003F66F6" w:rsidRDefault="003F66F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>Denna paragraf förklarades omedelbart justerad.</w:t>
            </w:r>
          </w:p>
          <w:p w14:paraId="081680D7" w14:textId="77D2AF96" w:rsidR="005023F0" w:rsidRPr="005023F0" w:rsidRDefault="005023F0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F1434D" w14:paraId="5A14E53D" w14:textId="77777777" w:rsidTr="00F1434D">
        <w:trPr>
          <w:gridBefore w:val="1"/>
          <w:wBefore w:w="1984" w:type="dxa"/>
        </w:trPr>
        <w:tc>
          <w:tcPr>
            <w:tcW w:w="567" w:type="dxa"/>
            <w:hideMark/>
          </w:tcPr>
          <w:p w14:paraId="1A86F00E" w14:textId="6B58792F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D43818">
              <w:rPr>
                <w:b/>
                <w:snapToGrid w:val="0"/>
                <w:lang w:val="en-GB" w:eastAsia="en-US"/>
              </w:rPr>
              <w:t>2</w:t>
            </w:r>
          </w:p>
        </w:tc>
        <w:tc>
          <w:tcPr>
            <w:tcW w:w="6944" w:type="dxa"/>
            <w:gridSpan w:val="3"/>
            <w:hideMark/>
          </w:tcPr>
          <w:p w14:paraId="45B40960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F1434D">
              <w:rPr>
                <w:b/>
                <w:snapToGrid w:val="0"/>
                <w:lang w:eastAsia="en-US"/>
              </w:rPr>
              <w:t>Justering av protokoll</w:t>
            </w:r>
            <w:r w:rsidRPr="00F1434D">
              <w:rPr>
                <w:b/>
                <w:snapToGrid w:val="0"/>
                <w:lang w:eastAsia="en-US"/>
              </w:rPr>
              <w:br/>
            </w:r>
          </w:p>
          <w:p w14:paraId="26D87BDF" w14:textId="3CFD0A13" w:rsidR="00F1434D" w:rsidRPr="00F1434D" w:rsidRDefault="00F1434D" w:rsidP="00F1434D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u w:val="single"/>
                <w:lang w:eastAsia="en-US"/>
              </w:rPr>
            </w:pPr>
            <w:r w:rsidRPr="00F1434D">
              <w:rPr>
                <w:bCs/>
                <w:snapToGrid w:val="0"/>
                <w:lang w:eastAsia="en-US"/>
              </w:rPr>
              <w:t>Utskottet justerade protokoll 2022/23:</w:t>
            </w:r>
            <w:r>
              <w:rPr>
                <w:bCs/>
                <w:snapToGrid w:val="0"/>
                <w:lang w:eastAsia="en-US"/>
              </w:rPr>
              <w:t>3</w:t>
            </w:r>
            <w:r w:rsidRPr="00F1434D">
              <w:rPr>
                <w:bCs/>
                <w:snapToGrid w:val="0"/>
                <w:lang w:eastAsia="en-US"/>
              </w:rPr>
              <w:t>.</w:t>
            </w:r>
          </w:p>
        </w:tc>
      </w:tr>
      <w:tr w:rsidR="00F1434D" w14:paraId="28A53778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6EAB3D15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3A534C5C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1434D" w14:paraId="28BD95E0" w14:textId="77777777" w:rsidTr="00F1434D">
        <w:trPr>
          <w:gridBefore w:val="1"/>
          <w:wBefore w:w="1984" w:type="dxa"/>
        </w:trPr>
        <w:tc>
          <w:tcPr>
            <w:tcW w:w="567" w:type="dxa"/>
            <w:hideMark/>
          </w:tcPr>
          <w:p w14:paraId="654DCC76" w14:textId="4843FE34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D43818">
              <w:rPr>
                <w:b/>
                <w:snapToGrid w:val="0"/>
                <w:lang w:val="en-GB" w:eastAsia="en-US"/>
              </w:rPr>
              <w:t>3</w:t>
            </w:r>
          </w:p>
        </w:tc>
        <w:tc>
          <w:tcPr>
            <w:tcW w:w="6944" w:type="dxa"/>
            <w:gridSpan w:val="3"/>
          </w:tcPr>
          <w:p w14:paraId="0798532F" w14:textId="77777777" w:rsidR="0043050B" w:rsidRDefault="00F1434D" w:rsidP="00F1434D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 w:rsidRPr="00F1434D">
              <w:rPr>
                <w:rFonts w:eastAsia="Calibri"/>
                <w:b/>
                <w:sz w:val="23"/>
                <w:szCs w:val="22"/>
                <w:lang w:eastAsia="en-US"/>
              </w:rPr>
              <w:t>Uppföljning av riksdagens tillämpning av subsidiaritetsprincipen</w:t>
            </w:r>
            <w:r w:rsidRPr="00F1434D">
              <w:rPr>
                <w:rFonts w:eastAsia="Calibri"/>
                <w:b/>
                <w:sz w:val="23"/>
                <w:szCs w:val="22"/>
                <w:lang w:eastAsia="en-US"/>
              </w:rPr>
              <w:br/>
            </w:r>
          </w:p>
          <w:p w14:paraId="3C3E4EA7" w14:textId="7BC87F4A" w:rsidR="00A44D82" w:rsidRDefault="00A44D82" w:rsidP="00F1434D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Utskottet behandlade frågan om yttrande till konstitutionsutskottet över konstitutionsutskottet</w:t>
            </w:r>
            <w:r w:rsidR="00A44EF6">
              <w:rPr>
                <w:color w:val="000000"/>
                <w:szCs w:val="24"/>
                <w:lang w:eastAsia="en-US"/>
              </w:rPr>
              <w:t>s</w:t>
            </w:r>
            <w:r>
              <w:rPr>
                <w:color w:val="000000"/>
                <w:szCs w:val="24"/>
                <w:lang w:eastAsia="en-US"/>
              </w:rPr>
              <w:t xml:space="preserve"> uppföljning av riksdagens tilläm</w:t>
            </w:r>
            <w:r w:rsidR="001716FC">
              <w:rPr>
                <w:color w:val="000000"/>
                <w:szCs w:val="24"/>
                <w:lang w:eastAsia="en-US"/>
              </w:rPr>
              <w:t>p</w:t>
            </w:r>
            <w:r>
              <w:rPr>
                <w:color w:val="000000"/>
                <w:szCs w:val="24"/>
                <w:lang w:eastAsia="en-US"/>
              </w:rPr>
              <w:t>ning av subsidiaritetsprincipen.</w:t>
            </w:r>
          </w:p>
          <w:p w14:paraId="1637F447" w14:textId="77777777" w:rsidR="00A44D82" w:rsidRDefault="00A44D82" w:rsidP="00F1434D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</w:p>
          <w:p w14:paraId="59987B7D" w14:textId="3D5C3A5E" w:rsidR="00DC4868" w:rsidRDefault="00A44D82" w:rsidP="00F1434D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Utskottet beslutade att inte yttra sig.</w:t>
            </w:r>
          </w:p>
          <w:p w14:paraId="39682AF7" w14:textId="77777777" w:rsidR="00A44D82" w:rsidRDefault="00A44D82" w:rsidP="00F1434D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</w:p>
          <w:p w14:paraId="71CB8BC2" w14:textId="12AB884C" w:rsidR="00575813" w:rsidRPr="00575813" w:rsidRDefault="00575813" w:rsidP="00F1434D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Denna paragraf förklarades omedelbart justerad.</w:t>
            </w:r>
          </w:p>
        </w:tc>
      </w:tr>
      <w:tr w:rsidR="00F1434D" w14:paraId="1D12F93F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0C2B8AB8" w14:textId="77777777" w:rsidR="00F1434D" w:rsidRPr="00575813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7D756E3C" w14:textId="77777777" w:rsidR="00F1434D" w:rsidRPr="00575813" w:rsidRDefault="00F1434D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1434D" w14:paraId="1CFFA9F7" w14:textId="77777777" w:rsidTr="00F1434D">
        <w:trPr>
          <w:gridBefore w:val="1"/>
          <w:wBefore w:w="1984" w:type="dxa"/>
        </w:trPr>
        <w:tc>
          <w:tcPr>
            <w:tcW w:w="567" w:type="dxa"/>
            <w:hideMark/>
          </w:tcPr>
          <w:p w14:paraId="7BF0ACB1" w14:textId="72E9051D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D43818">
              <w:rPr>
                <w:b/>
                <w:snapToGrid w:val="0"/>
                <w:lang w:val="en-GB" w:eastAsia="en-US"/>
              </w:rPr>
              <w:t>4</w:t>
            </w:r>
          </w:p>
        </w:tc>
        <w:tc>
          <w:tcPr>
            <w:tcW w:w="6944" w:type="dxa"/>
            <w:gridSpan w:val="3"/>
          </w:tcPr>
          <w:p w14:paraId="3881C279" w14:textId="766E0980" w:rsidR="0043050B" w:rsidRDefault="00F1434D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sz w:val="23"/>
                <w:szCs w:val="22"/>
                <w:lang w:eastAsia="en-US"/>
              </w:rPr>
            </w:pPr>
            <w:r w:rsidRPr="00F1434D">
              <w:rPr>
                <w:rFonts w:eastAsia="Calibri"/>
                <w:b/>
                <w:sz w:val="23"/>
                <w:szCs w:val="22"/>
                <w:lang w:eastAsia="en-US"/>
              </w:rPr>
              <w:t>Kommissionens arbetsprogram 2023</w:t>
            </w:r>
            <w:r w:rsidRPr="00F1434D">
              <w:rPr>
                <w:rFonts w:eastAsia="Calibri"/>
                <w:b/>
                <w:sz w:val="23"/>
                <w:szCs w:val="22"/>
                <w:lang w:eastAsia="en-US"/>
              </w:rPr>
              <w:br/>
            </w:r>
          </w:p>
          <w:p w14:paraId="2AD956BA" w14:textId="17647981" w:rsidR="000F51E4" w:rsidRDefault="009448E4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sz w:val="23"/>
                <w:szCs w:val="22"/>
                <w:lang w:eastAsia="en-US"/>
              </w:rPr>
            </w:pPr>
            <w:r>
              <w:rPr>
                <w:rFonts w:eastAsia="Calibri"/>
                <w:bCs/>
                <w:sz w:val="23"/>
                <w:szCs w:val="22"/>
                <w:lang w:eastAsia="en-US"/>
              </w:rPr>
              <w:t>Utskottet behandlade frågan om yttrande till utrikesutskottet över kommissionens arbetsprogram för 2023</w:t>
            </w:r>
            <w:r w:rsidR="0043050B">
              <w:rPr>
                <w:rFonts w:eastAsia="Calibri"/>
                <w:bCs/>
                <w:sz w:val="23"/>
                <w:szCs w:val="22"/>
                <w:lang w:eastAsia="en-US"/>
              </w:rPr>
              <w:t xml:space="preserve"> i de delar som berör utskottets beredningsområde</w:t>
            </w:r>
            <w:r>
              <w:rPr>
                <w:rFonts w:eastAsia="Calibri"/>
                <w:bCs/>
                <w:sz w:val="23"/>
                <w:szCs w:val="22"/>
                <w:lang w:eastAsia="en-US"/>
              </w:rPr>
              <w:t>.</w:t>
            </w:r>
          </w:p>
          <w:p w14:paraId="5A8F5B95" w14:textId="48B94582" w:rsidR="00B544D7" w:rsidRDefault="00B544D7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sz w:val="23"/>
                <w:szCs w:val="22"/>
                <w:lang w:eastAsia="en-US"/>
              </w:rPr>
            </w:pPr>
          </w:p>
          <w:p w14:paraId="06AC7907" w14:textId="3D0AE354" w:rsidR="00B544D7" w:rsidRDefault="00B544D7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sz w:val="23"/>
                <w:szCs w:val="22"/>
                <w:lang w:eastAsia="en-US"/>
              </w:rPr>
            </w:pPr>
            <w:r>
              <w:rPr>
                <w:rFonts w:eastAsia="Calibri"/>
                <w:bCs/>
                <w:sz w:val="23"/>
                <w:szCs w:val="22"/>
                <w:lang w:eastAsia="en-US"/>
              </w:rPr>
              <w:t>Utskottet beslutade att inte yttra sig.</w:t>
            </w:r>
          </w:p>
          <w:p w14:paraId="43A3754E" w14:textId="77777777" w:rsidR="000F51E4" w:rsidRPr="00DC4868" w:rsidRDefault="000F51E4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sz w:val="23"/>
                <w:szCs w:val="22"/>
                <w:lang w:eastAsia="en-US"/>
              </w:rPr>
            </w:pPr>
          </w:p>
          <w:p w14:paraId="5DAEFBD3" w14:textId="7C04FD3B" w:rsidR="00F1434D" w:rsidRPr="00575813" w:rsidRDefault="00F1434D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575813">
              <w:rPr>
                <w:rFonts w:eastAsia="Calibri"/>
                <w:bCs/>
                <w:sz w:val="23"/>
                <w:szCs w:val="22"/>
                <w:lang w:eastAsia="en-US"/>
              </w:rPr>
              <w:t>Denna paragraf förklarades omedelbart justerad.</w:t>
            </w:r>
          </w:p>
        </w:tc>
      </w:tr>
      <w:tr w:rsidR="00F1434D" w14:paraId="03B647C2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17283A2E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7D4CBB31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1434D" w14:paraId="277F681A" w14:textId="77777777" w:rsidTr="00F1434D">
        <w:trPr>
          <w:gridBefore w:val="1"/>
          <w:wBefore w:w="1984" w:type="dxa"/>
        </w:trPr>
        <w:tc>
          <w:tcPr>
            <w:tcW w:w="567" w:type="dxa"/>
            <w:hideMark/>
          </w:tcPr>
          <w:p w14:paraId="02EB81D2" w14:textId="7D96E726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D43818">
              <w:rPr>
                <w:b/>
                <w:snapToGrid w:val="0"/>
                <w:lang w:val="en-GB" w:eastAsia="en-US"/>
              </w:rPr>
              <w:t>5</w:t>
            </w:r>
          </w:p>
        </w:tc>
        <w:tc>
          <w:tcPr>
            <w:tcW w:w="6944" w:type="dxa"/>
            <w:gridSpan w:val="3"/>
          </w:tcPr>
          <w:p w14:paraId="0BBFE5FD" w14:textId="77777777" w:rsidR="00836D74" w:rsidRDefault="00F1434D" w:rsidP="00836D74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 w:rsidRPr="00F1434D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Förslag till Europaparlamentets och rådets beslut om icke-erkännande av ryska resehandlingar som utfärdats i ockuperade utländska regioner</w:t>
            </w:r>
            <w:r w:rsidRPr="00F1434D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</w:p>
          <w:p w14:paraId="787F197E" w14:textId="41177F34" w:rsidR="00836D74" w:rsidRDefault="00836D74" w:rsidP="00836D74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color w:val="000000"/>
                <w:szCs w:val="24"/>
                <w:lang w:eastAsia="en-US"/>
              </w:rPr>
              <w:t>2022) 662.</w:t>
            </w:r>
          </w:p>
          <w:p w14:paraId="3D77C3AF" w14:textId="369AE997" w:rsidR="00836D74" w:rsidRDefault="00836D74" w:rsidP="00836D74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</w:p>
          <w:p w14:paraId="7000179A" w14:textId="12011689" w:rsidR="00836D74" w:rsidRDefault="00836D74" w:rsidP="00836D74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14:paraId="4ECA4A67" w14:textId="419539F1" w:rsidR="00575813" w:rsidRDefault="00575813" w:rsidP="00836D74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</w:p>
          <w:p w14:paraId="0B0059BD" w14:textId="7FF19322" w:rsidR="00F1434D" w:rsidRPr="00F1434D" w:rsidRDefault="00575813" w:rsidP="000366AE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Denna paragraf förklarades omedelbart justerad.</w:t>
            </w:r>
            <w:r w:rsidR="00A37968">
              <w:rPr>
                <w:color w:val="000000"/>
                <w:szCs w:val="24"/>
                <w:lang w:eastAsia="en-US"/>
              </w:rPr>
              <w:br/>
            </w:r>
            <w:r w:rsidR="00A37968">
              <w:rPr>
                <w:color w:val="000000"/>
                <w:szCs w:val="24"/>
                <w:lang w:eastAsia="en-US"/>
              </w:rPr>
              <w:lastRenderedPageBreak/>
              <w:br/>
            </w:r>
          </w:p>
        </w:tc>
      </w:tr>
      <w:tr w:rsidR="00F1434D" w14:paraId="17488E5D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5DC96903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12CE8171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1434D" w14:paraId="7208760D" w14:textId="77777777" w:rsidTr="00F1434D">
        <w:trPr>
          <w:gridBefore w:val="1"/>
          <w:wBefore w:w="1984" w:type="dxa"/>
        </w:trPr>
        <w:tc>
          <w:tcPr>
            <w:tcW w:w="567" w:type="dxa"/>
            <w:hideMark/>
          </w:tcPr>
          <w:p w14:paraId="2735DF9C" w14:textId="1397EF7F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D43818">
              <w:rPr>
                <w:b/>
                <w:snapToGrid w:val="0"/>
                <w:lang w:val="en-GB" w:eastAsia="en-US"/>
              </w:rPr>
              <w:t>6</w:t>
            </w:r>
            <w:r>
              <w:rPr>
                <w:b/>
                <w:snapToGrid w:val="0"/>
                <w:lang w:val="en-GB" w:eastAsia="en-US"/>
              </w:rPr>
              <w:t xml:space="preserve"> </w:t>
            </w:r>
          </w:p>
        </w:tc>
        <w:tc>
          <w:tcPr>
            <w:tcW w:w="6944" w:type="dxa"/>
            <w:gridSpan w:val="3"/>
          </w:tcPr>
          <w:p w14:paraId="58D01F8A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bCs/>
                <w:snapToGrid w:val="0"/>
                <w:lang w:eastAsia="en-US"/>
              </w:rPr>
            </w:pPr>
            <w:r w:rsidRPr="00F1434D">
              <w:rPr>
                <w:b/>
                <w:bCs/>
                <w:snapToGrid w:val="0"/>
                <w:lang w:eastAsia="en-US"/>
              </w:rPr>
              <w:t>Kanslimeddelanden</w:t>
            </w:r>
          </w:p>
          <w:p w14:paraId="74761B76" w14:textId="3EAD2043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br/>
            </w:r>
            <w:r w:rsidR="00051DEE">
              <w:rPr>
                <w:snapToGrid w:val="0"/>
                <w:lang w:eastAsia="en-US"/>
              </w:rPr>
              <w:t xml:space="preserve">Kanslichefen informerade om </w:t>
            </w:r>
            <w:r w:rsidR="005C3DE8">
              <w:rPr>
                <w:snapToGrid w:val="0"/>
                <w:lang w:eastAsia="en-US"/>
              </w:rPr>
              <w:t>arbets</w:t>
            </w:r>
            <w:r w:rsidR="00051DEE">
              <w:rPr>
                <w:snapToGrid w:val="0"/>
                <w:lang w:eastAsia="en-US"/>
              </w:rPr>
              <w:t>planen.</w:t>
            </w:r>
          </w:p>
        </w:tc>
      </w:tr>
      <w:tr w:rsidR="00F1434D" w14:paraId="12C91C21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49A5B80C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759290C7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2B3FE6" w14:paraId="64028B98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703E89C9" w14:textId="208295AF" w:rsidR="002B3FE6" w:rsidRPr="00F1434D" w:rsidRDefault="002B3F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§7</w:t>
            </w:r>
          </w:p>
        </w:tc>
        <w:tc>
          <w:tcPr>
            <w:tcW w:w="6944" w:type="dxa"/>
            <w:gridSpan w:val="3"/>
          </w:tcPr>
          <w:p w14:paraId="75B03174" w14:textId="0D33C5F2" w:rsidR="002B3FE6" w:rsidRPr="003008B4" w:rsidRDefault="002B3FE6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2B3FE6">
              <w:rPr>
                <w:b/>
                <w:bCs/>
                <w:snapToGrid w:val="0"/>
                <w:lang w:eastAsia="en-US"/>
              </w:rPr>
              <w:t>Övriga frågor</w:t>
            </w:r>
            <w:r w:rsidR="008229B4">
              <w:rPr>
                <w:b/>
                <w:bCs/>
                <w:snapToGrid w:val="0"/>
                <w:lang w:eastAsia="en-US"/>
              </w:rPr>
              <w:br/>
            </w:r>
          </w:p>
          <w:p w14:paraId="47A8ECB2" w14:textId="77777777" w:rsidR="003008B4" w:rsidRDefault="009534AD" w:rsidP="003008B4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9534AD">
              <w:rPr>
                <w:snapToGrid w:val="0"/>
                <w:lang w:eastAsia="en-US"/>
              </w:rPr>
              <w:t xml:space="preserve">Utskottet beslutade </w:t>
            </w:r>
            <w:r w:rsidR="008671B7">
              <w:rPr>
                <w:snapToGrid w:val="0"/>
                <w:lang w:eastAsia="en-US"/>
              </w:rPr>
              <w:t>om</w:t>
            </w:r>
            <w:r w:rsidRPr="009534AD">
              <w:rPr>
                <w:snapToGrid w:val="0"/>
                <w:lang w:eastAsia="en-US"/>
              </w:rPr>
              <w:t xml:space="preserve"> </w:t>
            </w:r>
            <w:r w:rsidR="00E32729">
              <w:rPr>
                <w:snapToGrid w:val="0"/>
                <w:lang w:eastAsia="en-US"/>
              </w:rPr>
              <w:t xml:space="preserve">en </w:t>
            </w:r>
            <w:r w:rsidR="008229B4">
              <w:rPr>
                <w:snapToGrid w:val="0"/>
                <w:lang w:eastAsia="en-US"/>
              </w:rPr>
              <w:t>”handkassa” för uppvaktningar m.m.</w:t>
            </w:r>
            <w:r w:rsidR="003008B4">
              <w:rPr>
                <w:snapToGrid w:val="0"/>
                <w:lang w:eastAsia="en-US"/>
              </w:rPr>
              <w:t xml:space="preserve"> </w:t>
            </w:r>
          </w:p>
          <w:p w14:paraId="2A38E6FF" w14:textId="1F0E243F" w:rsidR="0043050B" w:rsidRPr="009534AD" w:rsidRDefault="003008B4" w:rsidP="003008B4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Utskottet beslutade</w:t>
            </w:r>
            <w:r w:rsidR="00963DF1">
              <w:rPr>
                <w:snapToGrid w:val="0"/>
                <w:lang w:eastAsia="en-US"/>
              </w:rPr>
              <w:t xml:space="preserve"> </w:t>
            </w:r>
            <w:r w:rsidR="00566497">
              <w:rPr>
                <w:snapToGrid w:val="0"/>
                <w:lang w:eastAsia="en-US"/>
              </w:rPr>
              <w:t xml:space="preserve">sin </w:t>
            </w:r>
            <w:r>
              <w:rPr>
                <w:snapToGrid w:val="0"/>
                <w:lang w:eastAsia="en-US"/>
              </w:rPr>
              <w:t>”aktivitet för nya utskott”</w:t>
            </w:r>
            <w:r w:rsidR="008671B7">
              <w:rPr>
                <w:snapToGrid w:val="0"/>
                <w:lang w:eastAsia="en-US"/>
              </w:rPr>
              <w:t xml:space="preserve"> </w:t>
            </w:r>
            <w:r>
              <w:rPr>
                <w:snapToGrid w:val="0"/>
                <w:lang w:eastAsia="en-US"/>
              </w:rPr>
              <w:t>till onsdagen d</w:t>
            </w:r>
            <w:r w:rsidR="008671B7">
              <w:rPr>
                <w:snapToGrid w:val="0"/>
                <w:lang w:eastAsia="en-US"/>
              </w:rPr>
              <w:t>en 9</w:t>
            </w:r>
            <w:r w:rsidR="00963DF1">
              <w:rPr>
                <w:snapToGrid w:val="0"/>
                <w:lang w:eastAsia="en-US"/>
              </w:rPr>
              <w:t> </w:t>
            </w:r>
            <w:r w:rsidR="008671B7">
              <w:rPr>
                <w:snapToGrid w:val="0"/>
                <w:lang w:eastAsia="en-US"/>
              </w:rPr>
              <w:t>november 2022</w:t>
            </w:r>
            <w:r>
              <w:rPr>
                <w:snapToGrid w:val="0"/>
                <w:lang w:eastAsia="en-US"/>
              </w:rPr>
              <w:t xml:space="preserve"> efter voteringen, ca </w:t>
            </w:r>
            <w:r w:rsidR="008671B7">
              <w:rPr>
                <w:snapToGrid w:val="0"/>
                <w:lang w:eastAsia="en-US"/>
              </w:rPr>
              <w:t>kl. 16</w:t>
            </w:r>
            <w:r>
              <w:rPr>
                <w:snapToGrid w:val="0"/>
                <w:lang w:eastAsia="en-US"/>
              </w:rPr>
              <w:t>.</w:t>
            </w:r>
            <w:r w:rsidR="008671B7">
              <w:rPr>
                <w:snapToGrid w:val="0"/>
                <w:lang w:eastAsia="en-US"/>
              </w:rPr>
              <w:t>30</w:t>
            </w:r>
            <w:r>
              <w:rPr>
                <w:snapToGrid w:val="0"/>
                <w:lang w:eastAsia="en-US"/>
              </w:rPr>
              <w:t>.</w:t>
            </w:r>
            <w:r w:rsidR="009534AD" w:rsidRPr="009534AD">
              <w:rPr>
                <w:snapToGrid w:val="0"/>
                <w:lang w:eastAsia="en-US"/>
              </w:rPr>
              <w:t xml:space="preserve"> </w:t>
            </w:r>
          </w:p>
        </w:tc>
      </w:tr>
      <w:tr w:rsidR="002B3FE6" w14:paraId="4C6C679A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6D78B0E2" w14:textId="77777777" w:rsidR="002B3FE6" w:rsidRPr="00F1434D" w:rsidRDefault="002B3F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4A26C550" w14:textId="77777777" w:rsidR="002B3FE6" w:rsidRPr="00F1434D" w:rsidRDefault="002B3FE6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F1434D" w14:paraId="2DFBAF6C" w14:textId="77777777" w:rsidTr="00F1434D">
        <w:trPr>
          <w:gridBefore w:val="1"/>
          <w:wBefore w:w="1984" w:type="dxa"/>
        </w:trPr>
        <w:tc>
          <w:tcPr>
            <w:tcW w:w="567" w:type="dxa"/>
            <w:hideMark/>
          </w:tcPr>
          <w:p w14:paraId="4848DEF3" w14:textId="2EE704AF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2B3FE6">
              <w:rPr>
                <w:b/>
                <w:snapToGrid w:val="0"/>
                <w:lang w:val="en-GB" w:eastAsia="en-US"/>
              </w:rPr>
              <w:t>8</w:t>
            </w:r>
            <w:r>
              <w:rPr>
                <w:b/>
                <w:snapToGrid w:val="0"/>
                <w:lang w:val="en-GB" w:eastAsia="en-US"/>
              </w:rPr>
              <w:t xml:space="preserve"> </w:t>
            </w:r>
          </w:p>
        </w:tc>
        <w:tc>
          <w:tcPr>
            <w:tcW w:w="6944" w:type="dxa"/>
            <w:gridSpan w:val="3"/>
            <w:hideMark/>
          </w:tcPr>
          <w:p w14:paraId="2E9DFCA0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F1434D">
              <w:rPr>
                <w:b/>
                <w:snapToGrid w:val="0"/>
                <w:lang w:eastAsia="en-US"/>
              </w:rPr>
              <w:t>Nästa sammanträde</w:t>
            </w:r>
          </w:p>
          <w:p w14:paraId="7DF152A0" w14:textId="6555E249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F1434D">
              <w:rPr>
                <w:b/>
                <w:snapToGrid w:val="0"/>
                <w:lang w:eastAsia="en-US"/>
              </w:rPr>
              <w:br/>
            </w:r>
            <w:r w:rsidRPr="00F1434D">
              <w:rPr>
                <w:snapToGrid w:val="0"/>
                <w:lang w:eastAsia="en-US"/>
              </w:rPr>
              <w:t>Utskottet beslutade att nästa sammanträde ska äga rum tis</w:t>
            </w:r>
            <w:r w:rsidRPr="00F1434D">
              <w:rPr>
                <w:szCs w:val="24"/>
                <w:lang w:eastAsia="en-US"/>
              </w:rPr>
              <w:t xml:space="preserve">dagen den </w:t>
            </w:r>
            <w:r>
              <w:rPr>
                <w:szCs w:val="24"/>
                <w:lang w:eastAsia="en-US"/>
              </w:rPr>
              <w:t>8</w:t>
            </w:r>
            <w:r w:rsidR="00136E4E">
              <w:rPr>
                <w:szCs w:val="24"/>
                <w:lang w:eastAsia="en-US"/>
              </w:rPr>
              <w:t> </w:t>
            </w:r>
            <w:r>
              <w:rPr>
                <w:szCs w:val="24"/>
                <w:lang w:eastAsia="en-US"/>
              </w:rPr>
              <w:t>november</w:t>
            </w:r>
            <w:r w:rsidRPr="00F1434D">
              <w:rPr>
                <w:szCs w:val="24"/>
                <w:lang w:eastAsia="en-US"/>
              </w:rPr>
              <w:t xml:space="preserve"> 2022 kl. 11.00.</w:t>
            </w:r>
            <w:r w:rsidRPr="00F1434D">
              <w:rPr>
                <w:szCs w:val="24"/>
                <w:lang w:eastAsia="en-US"/>
              </w:rPr>
              <w:br/>
            </w:r>
          </w:p>
        </w:tc>
      </w:tr>
      <w:tr w:rsidR="00F1434D" w14:paraId="168A48AC" w14:textId="77777777" w:rsidTr="00F1434D">
        <w:trPr>
          <w:gridBefore w:val="1"/>
          <w:wBefore w:w="1984" w:type="dxa"/>
        </w:trPr>
        <w:tc>
          <w:tcPr>
            <w:tcW w:w="567" w:type="dxa"/>
          </w:tcPr>
          <w:p w14:paraId="2B85A045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3"/>
          </w:tcPr>
          <w:p w14:paraId="40624F55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F1434D" w14:paraId="4252249B" w14:textId="77777777" w:rsidTr="00F1434D">
        <w:trPr>
          <w:gridBefore w:val="1"/>
          <w:gridAfter w:val="1"/>
          <w:wBefore w:w="1984" w:type="dxa"/>
          <w:wAfter w:w="357" w:type="dxa"/>
        </w:trPr>
        <w:tc>
          <w:tcPr>
            <w:tcW w:w="7154" w:type="dxa"/>
            <w:gridSpan w:val="3"/>
          </w:tcPr>
          <w:p w14:paraId="5212AB53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br w:type="page"/>
            </w:r>
          </w:p>
          <w:p w14:paraId="31437BE0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04F4095C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2117BEC1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br w:type="page"/>
            </w:r>
            <w:r w:rsidRPr="00F1434D">
              <w:rPr>
                <w:lang w:eastAsia="en-US"/>
              </w:rPr>
              <w:t>Vid protokollet</w:t>
            </w:r>
          </w:p>
          <w:p w14:paraId="26FDABA9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6CAF390D" w14:textId="2948FADA" w:rsid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6FCC5708" w14:textId="77777777" w:rsidR="008229B4" w:rsidRPr="00F1434D" w:rsidRDefault="008229B4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192C8C94" w14:textId="72EB43F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F1434D">
              <w:rPr>
                <w:lang w:eastAsia="en-US"/>
              </w:rPr>
              <w:t xml:space="preserve">Justeras den </w:t>
            </w:r>
            <w:r w:rsidR="0020179F">
              <w:rPr>
                <w:lang w:eastAsia="en-US"/>
              </w:rPr>
              <w:t>8</w:t>
            </w:r>
            <w:r w:rsidRPr="00F1434D">
              <w:rPr>
                <w:lang w:eastAsia="en-US"/>
              </w:rPr>
              <w:t xml:space="preserve"> </w:t>
            </w:r>
            <w:r w:rsidR="0020179F">
              <w:rPr>
                <w:lang w:eastAsia="en-US"/>
              </w:rPr>
              <w:t>november</w:t>
            </w:r>
            <w:r w:rsidRPr="00F1434D">
              <w:rPr>
                <w:lang w:eastAsia="en-US"/>
              </w:rPr>
              <w:t xml:space="preserve"> 2022</w:t>
            </w:r>
          </w:p>
          <w:p w14:paraId="5D19D01F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p w14:paraId="64532500" w14:textId="77777777" w:rsidR="00F1434D" w:rsidRDefault="00F1434D" w:rsidP="00F1434D">
      <w:pPr>
        <w:tabs>
          <w:tab w:val="left" w:pos="1701"/>
        </w:tabs>
      </w:pPr>
    </w:p>
    <w:p w14:paraId="64BF50E8" w14:textId="77777777" w:rsidR="00F1434D" w:rsidRDefault="00F1434D" w:rsidP="00F1434D">
      <w:pPr>
        <w:widowControl/>
        <w:spacing w:after="160" w:line="256" w:lineRule="auto"/>
      </w:pPr>
      <w:r>
        <w:br w:type="page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78"/>
        <w:gridCol w:w="334"/>
        <w:gridCol w:w="356"/>
        <w:gridCol w:w="444"/>
        <w:gridCol w:w="426"/>
        <w:gridCol w:w="283"/>
        <w:gridCol w:w="212"/>
        <w:gridCol w:w="213"/>
        <w:gridCol w:w="284"/>
        <w:gridCol w:w="305"/>
        <w:gridCol w:w="404"/>
        <w:gridCol w:w="308"/>
        <w:gridCol w:w="400"/>
      </w:tblGrid>
      <w:tr w:rsidR="00F1434D" w14:paraId="7AE74D77" w14:textId="77777777" w:rsidTr="00D4381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FC14E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7F78BD4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BC0A3A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b/>
                <w:szCs w:val="24"/>
                <w:lang w:val="en-GB" w:eastAsia="en-US"/>
              </w:rPr>
            </w:pPr>
            <w:proofErr w:type="spellStart"/>
            <w:r>
              <w:rPr>
                <w:b/>
                <w:szCs w:val="24"/>
                <w:lang w:val="en-GB" w:eastAsia="en-US"/>
              </w:rPr>
              <w:t>Bilaga</w:t>
            </w:r>
            <w:proofErr w:type="spellEnd"/>
          </w:p>
          <w:p w14:paraId="5EE10E1D" w14:textId="67F5BD5E" w:rsidR="00F1434D" w:rsidRDefault="00F1434D">
            <w:pPr>
              <w:tabs>
                <w:tab w:val="left" w:pos="1701"/>
              </w:tabs>
              <w:spacing w:line="256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till </w:t>
            </w:r>
            <w:proofErr w:type="spellStart"/>
            <w:r>
              <w:rPr>
                <w:szCs w:val="24"/>
                <w:lang w:val="en-GB" w:eastAsia="en-US"/>
              </w:rPr>
              <w:t>protokoll</w:t>
            </w:r>
            <w:proofErr w:type="spellEnd"/>
            <w:r>
              <w:rPr>
                <w:szCs w:val="24"/>
                <w:lang w:val="en-GB" w:eastAsia="en-US"/>
              </w:rPr>
              <w:t xml:space="preserve"> 2022/23:</w:t>
            </w:r>
            <w:r w:rsidR="00842512">
              <w:rPr>
                <w:szCs w:val="24"/>
                <w:lang w:val="en-GB" w:eastAsia="en-US"/>
              </w:rPr>
              <w:t>4</w:t>
            </w:r>
          </w:p>
        </w:tc>
      </w:tr>
      <w:tr w:rsidR="00F1434D" w14:paraId="6B4B0CF6" w14:textId="77777777" w:rsidTr="00D4381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D3C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F60F7" w14:textId="1475E860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§ 1</w:t>
            </w:r>
            <w:r w:rsidR="00BB58DA">
              <w:rPr>
                <w:szCs w:val="24"/>
                <w:lang w:val="en-GB" w:eastAsia="en-US"/>
              </w:rPr>
              <w:t>˗</w:t>
            </w:r>
            <w:r w:rsidR="00CD7E1A">
              <w:rPr>
                <w:szCs w:val="24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7B300" w14:textId="5B0E3E83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B0DF2" w14:textId="4E785D3E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DBF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B2B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9BC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23A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F1434D" w14:paraId="7149344B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370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4AC2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5A1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32E7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9C28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96DB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052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9BD2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A510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3DE9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F77F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AE7A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6855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5CB2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037C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F1434D" w14:paraId="47F9AB72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82160" w14:textId="6B3256BE" w:rsidR="00F1434D" w:rsidRDefault="00D43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bookmarkStart w:id="0" w:name="_Hlk117700376"/>
            <w:r>
              <w:rPr>
                <w:sz w:val="22"/>
                <w:szCs w:val="22"/>
                <w:lang w:val="en-GB" w:eastAsia="en-US"/>
              </w:rPr>
              <w:t>Jessica Rosencrantz</w:t>
            </w:r>
            <w:r w:rsidR="00B61866">
              <w:rPr>
                <w:sz w:val="22"/>
                <w:szCs w:val="22"/>
                <w:lang w:val="en-GB" w:eastAsia="en-US"/>
              </w:rPr>
              <w:t xml:space="preserve"> (M)</w:t>
            </w:r>
            <w:r w:rsidR="00F1434D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="00F1434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="00F1434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2ABA" w14:textId="38091B8E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0D0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3E6D" w14:textId="4C80FF2E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ABB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AC2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EC0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8C6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215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F3A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DFC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D9E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AD1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F3B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963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0A63C71E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2FF7E" w14:textId="77777777" w:rsidR="00F1434D" w:rsidRP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1434D">
              <w:rPr>
                <w:sz w:val="22"/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5EC3" w14:textId="5072DF0A" w:rsidR="00F1434D" w:rsidRPr="00D43818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3E74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92EE" w14:textId="0BCA6E84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5D13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669D" w14:textId="4C4323F0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5E29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55E2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BD36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68B4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A20C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8C55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A140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DE34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5573" w14:textId="77777777" w:rsidR="00F1434D" w:rsidRPr="00D43818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F1434D" w14:paraId="408B2DDA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6F10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63F" w14:textId="61E37545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DC2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D7BF" w14:textId="6FFE7985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9A9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9BC0" w14:textId="1BE5121E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91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11F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2A6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FDB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6F0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A6A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39B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096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22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3E7E6DA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DA2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57AB" w14:textId="6E16D4D2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04A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4F3C" w14:textId="1088CCAB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73D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8834" w14:textId="3F1566E0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FF1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0B2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529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8E5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DEB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BD6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687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939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342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13B31F5F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030DC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1E8C" w14:textId="7CEF66AF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A44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BD5E" w14:textId="6B207E95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9D1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C77" w14:textId="0134FE05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348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BB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458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C31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D17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F3E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D26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2E5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50F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5CF8ED9B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2F9D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8B67" w14:textId="07434515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C16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C96C" w14:textId="58A4F863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DEB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124E" w14:textId="00F7000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360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19A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73A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E0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758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87B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632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839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FDD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DA4818D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03E9B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9E57" w14:textId="3ABDF3B2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6E3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CCBD" w14:textId="4BD9DB49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397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22B" w14:textId="6C74A138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D56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8D3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FE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DB8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151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1D4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AFB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DC8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8AE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4A67712D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B02EC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E595" w14:textId="41C5C3A5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7AC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91C9" w14:textId="5AEF7618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AB0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11AB" w14:textId="578B6E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BD2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D6C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B1C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A2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708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2B7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12B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40A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89C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5F2DE40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DB0CC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8010" w14:textId="7F213D13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CCB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4E9" w14:textId="7FBE59E1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2AD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5F09" w14:textId="62F67B51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A97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57B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4D5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7E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123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F1B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B6E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99B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383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483833C8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0CE48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US"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8AC8" w14:textId="39310015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E06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2078" w14:textId="448B0F30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6D0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037C" w14:textId="28C3DBCB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604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281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AC6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D26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154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5C4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8DF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3BB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B6C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9DAC48F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755AD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9568" w14:textId="27DCFAF9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7C2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38BE" w14:textId="25D2876B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908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BF5B" w14:textId="0959FF2D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D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229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7A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C37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5CA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99B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5D7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A9D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C65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3F455C6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36A55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0430" w14:textId="6394F806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7F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774E" w14:textId="18A1EBB1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9FA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01D1" w14:textId="4F401525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5AF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7E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E79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9B8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CC4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D2A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050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297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B14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0CA0DBE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B6A5E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F0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894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2F2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DA3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50E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8E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D2E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CB9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49F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1D5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6A4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ECE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41F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D8D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8AACB56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D354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04C5" w14:textId="64FBE8A7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FC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7D70" w14:textId="16DB9449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161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597A" w14:textId="22071C69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977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19D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A7F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9EC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AE3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06C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3D9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906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D07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:rsidRPr="00BA6F5C" w14:paraId="7156454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7751E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AF54" w14:textId="2F192CC7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028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ED26" w14:textId="00D463BB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D18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F24C" w14:textId="5F975FAC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27A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D80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AAD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97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4EB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B73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92F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ED9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4D2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243DF30C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BAD07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93EC" w14:textId="73D7AD86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AF4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4262" w14:textId="6F029AAD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92A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DD9F" w14:textId="6514EAC4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81C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D4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5D5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937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746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594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8A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A47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21A510D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1E554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BCC8" w14:textId="3428E8B7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027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B02D" w14:textId="51F4E352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8E7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E04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96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B59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78E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3D9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620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A69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259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CC4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D6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21C71357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41C4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2D8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53B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5C2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4BF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EE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E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394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7D0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A21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57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E21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385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531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37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0DE2F34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A98C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61DB" w14:textId="207471D9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47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96C2" w14:textId="3AC1AB90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6A8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16B6" w14:textId="236A76C3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113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67A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A1D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F6F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31D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98C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7AD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13B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9D4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522D1DA1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AA4E8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3D23" w14:textId="2E40629B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2DE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9824" w14:textId="32DF86EF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7C0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5E40" w14:textId="1362D3F5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8A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73F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26A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663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9FB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627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E07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3DC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6C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1BC3CF8F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9935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596C" w14:textId="7713A6CD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75E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E787" w14:textId="44484D93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9E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F457" w14:textId="4F06C2C1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98D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D41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062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5F9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22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543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B4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B3B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E48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BB484E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637D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7CC7" w14:textId="47F30626" w:rsidR="00F1434D" w:rsidRDefault="00BA6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AFA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F0A3" w14:textId="24D4D692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7BE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FD5A" w14:textId="4D6E9CE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3FD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BBE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3C0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21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AA0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6E7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D6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1E1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BC9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4572409D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77CA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84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761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3C1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6CD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0F9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A4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24B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928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AC8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1B2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712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509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61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B10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B32CBD2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5AB4A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111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BB8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EC2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B5D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B86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139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641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B74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C80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A47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EB0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532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7A7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7CB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6C704796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22D99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F9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6B1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D02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921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346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021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330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2A4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B43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F2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BDB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F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0FD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9C3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D359C45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73763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880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E8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D15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239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278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830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1EE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2D5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C0B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45D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B5B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6C2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924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32B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0AA228C8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8F988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90A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292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E37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AF4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856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18D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AD3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060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F55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BAE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88F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E77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662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6FD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440064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33170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2A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B18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88F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432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C7D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BA2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60B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C0D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D89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D4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D8A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7C0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C79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151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1F0C6D4F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CA3BD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3F0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162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B9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9A5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557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CB1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348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E18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F01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C26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E8D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D1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355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165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162BFEA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A2C8B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96DA" w14:textId="6E0A5AD1" w:rsidR="00F1434D" w:rsidRDefault="00A45B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88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3CFA" w14:textId="14387489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0A4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10C0" w14:textId="7C095A38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7B5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113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64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916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3EE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301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763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FAB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48B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40E502FF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9649F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2844" w14:textId="1E4AFE10" w:rsidR="00F1434D" w:rsidRDefault="00A45B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7FF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D03E" w14:textId="54DB68E9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A62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FE07" w14:textId="6ABE87A3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3BA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E2F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017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DCB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31F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E64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478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89F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D4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1592224D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0C130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0C08" w14:textId="6DE25D30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4E3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A6D7" w14:textId="5509A3EB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608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978E" w14:textId="795BE268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DB0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ACF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C3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975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E7F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B8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A4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F8E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CFF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0C806162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A9DF8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FD3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59A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4A7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69B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5B5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8FE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DB2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242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0D3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D18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729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4A5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DCB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6FD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03B65F26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495E3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028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F7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607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80B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B62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256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74D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7F6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7DF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532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E4E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D8B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C9A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540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6ED8D068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CD6AD" w14:textId="77777777" w:rsidR="00F1434D" w:rsidRDefault="00F1434D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623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E11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655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35C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74A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D2F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B68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66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9FE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D46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66C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E28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FC6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230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8CB47EC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01235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286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87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8E0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ABF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DB2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386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2A4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00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095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6FE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8D9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AFA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726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1C0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3C8F27E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328B7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B140" w14:textId="3E016249" w:rsidR="00F1434D" w:rsidRDefault="00A45B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A3A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97AF" w14:textId="005494E1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C48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5279" w14:textId="201DED14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C73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25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51F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6C7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A4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DA1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5C1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7A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D05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bookmarkEnd w:id="0"/>
      <w:tr w:rsidR="00F1434D" w14:paraId="52C16F29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BACA8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7D8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5FD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92B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C38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248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531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B50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C52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7F0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EDC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F5D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0D0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AFE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CDE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182F284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59F9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9CB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057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2A9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37E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2F8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286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D3C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382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3F9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03E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A25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DE7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370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DF2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7544749B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7D87E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514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2C7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C8D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F5F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C30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884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DFB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59D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2A1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0C9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2BA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E9A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98A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CE8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3F1730F1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A4DF3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55F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CEA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034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A03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687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F72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423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3B2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097B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840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0FC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10F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E576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EB3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459EC9AC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D66B6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5A2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D57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6E9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CAE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12B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56D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1D3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63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584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46E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105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CBB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1E1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3B9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2355DF05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B9476" w14:textId="77777777" w:rsidR="00F1434D" w:rsidRDefault="00F1434D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6FE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90B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B07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CC5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791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91F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16C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D45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4C2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8E4D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C57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2CA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369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1739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493649A0" w14:textId="77777777" w:rsidTr="00D4381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9794A" w14:textId="77777777" w:rsidR="00F1434D" w:rsidRDefault="00F1434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E7BE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586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AB4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9590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6A97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DBF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E2D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B368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6EC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B10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A432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EAEA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05F3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072F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F1434D" w14:paraId="6C36238E" w14:textId="77777777" w:rsidTr="00D43818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357C4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N = </w:t>
            </w:r>
            <w:proofErr w:type="spellStart"/>
            <w:r>
              <w:rPr>
                <w:szCs w:val="24"/>
                <w:lang w:val="en-GB" w:eastAsia="en-US"/>
              </w:rPr>
              <w:t>närvarande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3ACF78" w14:textId="16297B5C" w:rsidR="00F1434D" w:rsidRPr="00F1434D" w:rsidRDefault="00F1434D" w:rsidP="00A37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F1434D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F1434D" w14:paraId="6981D101" w14:textId="77777777" w:rsidTr="00D4381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EED41" w14:textId="77777777" w:rsidR="00F1434D" w:rsidRDefault="00F14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R = </w:t>
            </w:r>
            <w:proofErr w:type="spellStart"/>
            <w:r>
              <w:rPr>
                <w:szCs w:val="24"/>
                <w:lang w:val="en-GB" w:eastAsia="en-US"/>
              </w:rPr>
              <w:t>omröstning</w:t>
            </w:r>
            <w:proofErr w:type="spellEnd"/>
            <w:r>
              <w:rPr>
                <w:szCs w:val="24"/>
                <w:lang w:val="en-GB" w:eastAsia="en-US"/>
              </w:rPr>
              <w:t xml:space="preserve"> med </w:t>
            </w:r>
            <w:proofErr w:type="spellStart"/>
            <w:r>
              <w:rPr>
                <w:szCs w:val="24"/>
                <w:lang w:val="en-GB" w:eastAsia="en-US"/>
              </w:rPr>
              <w:t>rösträkning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5E0BB65" w14:textId="77777777" w:rsidR="00F1434D" w:rsidRPr="00F1434D" w:rsidRDefault="00F1434D" w:rsidP="00A37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F1434D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343BFFDC" w14:textId="77777777" w:rsidR="00F1434D" w:rsidRDefault="00F1434D" w:rsidP="00A37968"/>
    <w:sectPr w:rsidR="00F1434D" w:rsidSect="00A379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4D"/>
    <w:rsid w:val="000366AE"/>
    <w:rsid w:val="00051DEE"/>
    <w:rsid w:val="0005556D"/>
    <w:rsid w:val="0006043F"/>
    <w:rsid w:val="00072835"/>
    <w:rsid w:val="00094A50"/>
    <w:rsid w:val="000A3826"/>
    <w:rsid w:val="000F51E4"/>
    <w:rsid w:val="00136E4E"/>
    <w:rsid w:val="001716FC"/>
    <w:rsid w:val="001D0C47"/>
    <w:rsid w:val="0020179F"/>
    <w:rsid w:val="002061E6"/>
    <w:rsid w:val="0028015F"/>
    <w:rsid w:val="00280BC7"/>
    <w:rsid w:val="002B3FE6"/>
    <w:rsid w:val="002B7046"/>
    <w:rsid w:val="003008B4"/>
    <w:rsid w:val="00386CC5"/>
    <w:rsid w:val="003F66F6"/>
    <w:rsid w:val="0043050B"/>
    <w:rsid w:val="005023F0"/>
    <w:rsid w:val="005315D0"/>
    <w:rsid w:val="00566497"/>
    <w:rsid w:val="00575813"/>
    <w:rsid w:val="0058567E"/>
    <w:rsid w:val="00585C22"/>
    <w:rsid w:val="005B26A3"/>
    <w:rsid w:val="005C3DE8"/>
    <w:rsid w:val="006D3AF9"/>
    <w:rsid w:val="00712851"/>
    <w:rsid w:val="007149F6"/>
    <w:rsid w:val="0078445D"/>
    <w:rsid w:val="007B6A85"/>
    <w:rsid w:val="00812F74"/>
    <w:rsid w:val="008229B4"/>
    <w:rsid w:val="00836D74"/>
    <w:rsid w:val="00842512"/>
    <w:rsid w:val="008671B7"/>
    <w:rsid w:val="00874A67"/>
    <w:rsid w:val="008D3BE8"/>
    <w:rsid w:val="008F5C48"/>
    <w:rsid w:val="00925EF5"/>
    <w:rsid w:val="009448E4"/>
    <w:rsid w:val="009534AD"/>
    <w:rsid w:val="00963DF1"/>
    <w:rsid w:val="00980BA4"/>
    <w:rsid w:val="009855B9"/>
    <w:rsid w:val="00A37376"/>
    <w:rsid w:val="00A37968"/>
    <w:rsid w:val="00A44D82"/>
    <w:rsid w:val="00A44EF6"/>
    <w:rsid w:val="00A45B25"/>
    <w:rsid w:val="00B026D0"/>
    <w:rsid w:val="00B544D7"/>
    <w:rsid w:val="00B61866"/>
    <w:rsid w:val="00BA6F5C"/>
    <w:rsid w:val="00BB58DA"/>
    <w:rsid w:val="00CD0A3A"/>
    <w:rsid w:val="00CD7E1A"/>
    <w:rsid w:val="00D43818"/>
    <w:rsid w:val="00D66118"/>
    <w:rsid w:val="00D8468E"/>
    <w:rsid w:val="00DC4868"/>
    <w:rsid w:val="00DE3D8E"/>
    <w:rsid w:val="00E32729"/>
    <w:rsid w:val="00E815BC"/>
    <w:rsid w:val="00F063C4"/>
    <w:rsid w:val="00F1434D"/>
    <w:rsid w:val="00F66E5F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13AB"/>
  <w15:chartTrackingRefBased/>
  <w15:docId w15:val="{9D6BE82D-BFDC-4752-A253-4262566D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173</TotalTime>
  <Pages>3</Pages>
  <Words>527</Words>
  <Characters>3107</Characters>
  <Application>Microsoft Office Word</Application>
  <DocSecurity>0</DocSecurity>
  <Lines>1035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48</cp:revision>
  <cp:lastPrinted>2022-10-26T11:13:00Z</cp:lastPrinted>
  <dcterms:created xsi:type="dcterms:W3CDTF">2022-10-21T08:30:00Z</dcterms:created>
  <dcterms:modified xsi:type="dcterms:W3CDTF">2022-10-26T17:06:00Z</dcterms:modified>
</cp:coreProperties>
</file>