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EC6D" w14:textId="30FBEE4D" w:rsidR="004451B5" w:rsidRDefault="004451B5" w:rsidP="00DA0661">
      <w:pPr>
        <w:pStyle w:val="Rubrik"/>
      </w:pPr>
      <w:bookmarkStart w:id="0" w:name="Start"/>
      <w:bookmarkStart w:id="1" w:name="_GoBack"/>
      <w:bookmarkEnd w:id="0"/>
      <w:r>
        <w:t>S</w:t>
      </w:r>
      <w:r w:rsidR="00FD7D16">
        <w:t>var på fråga 2018/19:687</w:t>
      </w:r>
      <w:r>
        <w:t xml:space="preserve"> av </w:t>
      </w:r>
      <w:r w:rsidR="00FD7D16">
        <w:t>Hans Wallmark</w:t>
      </w:r>
      <w:r>
        <w:t xml:space="preserve"> (</w:t>
      </w:r>
      <w:r w:rsidR="00FD7D16">
        <w:t>M</w:t>
      </w:r>
      <w:r>
        <w:t>)</w:t>
      </w:r>
      <w:r>
        <w:br/>
      </w:r>
      <w:bookmarkEnd w:id="1"/>
      <w:r w:rsidR="00C2311E">
        <w:t>I</w:t>
      </w:r>
      <w:r w:rsidR="00211375">
        <w:t>nställt firande</w:t>
      </w:r>
      <w:r w:rsidR="00B61E6D">
        <w:t xml:space="preserve"> av FN:s deklaration om mänskliga rättigheter</w:t>
      </w:r>
    </w:p>
    <w:p w14:paraId="3CE2FC12" w14:textId="1B168674" w:rsidR="00FD7D16" w:rsidRDefault="00FD7D16" w:rsidP="002749F7">
      <w:pPr>
        <w:pStyle w:val="Brdtext"/>
      </w:pPr>
      <w:r>
        <w:t>Hans Wallmark har frågat mig vilka åtgärder som regeringen</w:t>
      </w:r>
      <w:r w:rsidR="00211375">
        <w:t xml:space="preserve"> och jag</w:t>
      </w:r>
      <w:r>
        <w:t xml:space="preserve"> vidtagit med anledning av mediernas uppgifter att firandet i Stockholm av 70-årsdagen av FN:s deklaration om mänskliga rättigheter ställdes in efter påtryckningar från Kina.</w:t>
      </w:r>
    </w:p>
    <w:p w14:paraId="6AED1CA6" w14:textId="1F64B929" w:rsidR="00FD7D16" w:rsidRDefault="00211375" w:rsidP="002749F7">
      <w:pPr>
        <w:pStyle w:val="Brdtext"/>
      </w:pPr>
      <w:r>
        <w:t xml:space="preserve">Liksom </w:t>
      </w:r>
      <w:r w:rsidR="00FD7D16">
        <w:t>Wallmark konstaterar</w:t>
      </w:r>
      <w:r>
        <w:t xml:space="preserve"> jag</w:t>
      </w:r>
      <w:r w:rsidR="00FD7D16">
        <w:t xml:space="preserve"> att UNDP uppgivit att deras arrangemang i Stockholm den 13 maj för att uppmärksamma arbetet med mänskliga rättigheter är framflyttat, likaså att synpunkter inkommit på en utställning som skulle visats i samband med arrangemanget.</w:t>
      </w:r>
    </w:p>
    <w:p w14:paraId="2570EB8A" w14:textId="76202D5D" w:rsidR="00FD7D16" w:rsidRDefault="00FD7D16" w:rsidP="002749F7">
      <w:pPr>
        <w:pStyle w:val="Brdtext"/>
      </w:pPr>
      <w:r>
        <w:t xml:space="preserve">Jag vill understryka att </w:t>
      </w:r>
      <w:r w:rsidR="005C5C0D">
        <w:t xml:space="preserve">eventuella </w:t>
      </w:r>
      <w:r>
        <w:t>påtryckningar mot utställningens arrangörer och fotografer</w:t>
      </w:r>
      <w:r w:rsidR="00EC0065">
        <w:t xml:space="preserve"> är oacceptabla. </w:t>
      </w:r>
      <w:r w:rsidR="00506111">
        <w:t>Yttrandefriheten är skyddad av Sveriges grundlagar och är en grundbult i FN:s deklaration, eller allmänna förklaring, om de mänskliga rättigheterna.</w:t>
      </w:r>
      <w:r w:rsidR="007A777F">
        <w:t xml:space="preserve"> Utrikesdepartementet</w:t>
      </w:r>
      <w:r w:rsidR="00795F65">
        <w:t xml:space="preserve"> har med anledning av </w:t>
      </w:r>
      <w:r w:rsidR="002418B1">
        <w:t xml:space="preserve">uppgifterna </w:t>
      </w:r>
      <w:r w:rsidR="00795F65">
        <w:t>ånyo framfört till Kinas ambassad att vi förutsätter att ambassaden respekterar att yttrandefrihet råder i Sverige.</w:t>
      </w:r>
    </w:p>
    <w:p w14:paraId="6B9F2570" w14:textId="7693DAFF" w:rsidR="00795F65" w:rsidRDefault="00506111" w:rsidP="002749F7">
      <w:pPr>
        <w:pStyle w:val="Brdtext"/>
      </w:pPr>
      <w:r>
        <w:t xml:space="preserve">Sverige </w:t>
      </w:r>
      <w:r w:rsidR="0042315B">
        <w:t>utgår ifrån</w:t>
      </w:r>
      <w:r>
        <w:t xml:space="preserve"> att FN-systemet står upp för de mänskliga rättigheterna, i enlighet med FN-stadgan och den allmänna förklaringen. Detta budskap framförs regelbundet och på samtliga nivåer i våra samtal med FN. Detta var även fallet under våra bilaterala högnivåkonsultationer den 13 maj i Stockholm med UNDP:s högste chef</w:t>
      </w:r>
      <w:r w:rsidR="00994D77">
        <w:t xml:space="preserve"> </w:t>
      </w:r>
      <w:proofErr w:type="spellStart"/>
      <w:r w:rsidR="00994D77">
        <w:t>Achim</w:t>
      </w:r>
      <w:proofErr w:type="spellEnd"/>
      <w:r w:rsidR="00994D77">
        <w:t xml:space="preserve"> Steiner</w:t>
      </w:r>
      <w:r>
        <w:t>.</w:t>
      </w:r>
    </w:p>
    <w:p w14:paraId="4DC7B86B" w14:textId="0DAF7632" w:rsidR="00FD7D16" w:rsidRDefault="00FD7D16" w:rsidP="00C2311E">
      <w:pPr>
        <w:pStyle w:val="Brdtext"/>
      </w:pPr>
      <w:r>
        <w:t xml:space="preserve">Stockholm den </w:t>
      </w:r>
      <w:sdt>
        <w:sdtPr>
          <w:id w:val="-1225218591"/>
          <w:placeholder>
            <w:docPart w:val="5355B2B806E94FC4B5A442A8C19DB625"/>
          </w:placeholder>
          <w:dataBinding w:prefixMappings="xmlns:ns0='http://lp/documentinfo/RK' " w:xpath="/ns0:DocumentInfo[1]/ns0:BaseInfo[1]/ns0:HeaderDate[1]" w:storeItemID="{D7A8C34B-F80D-4F53-A73B-EE2983ABD63A}"/>
          <w:date w:fullDate="2019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6111">
            <w:t>5 juni 2019</w:t>
          </w:r>
        </w:sdtContent>
      </w:sdt>
    </w:p>
    <w:p w14:paraId="08E5804C" w14:textId="6DED139A" w:rsidR="00FD7D16" w:rsidRDefault="00506111" w:rsidP="00422A41">
      <w:pPr>
        <w:pStyle w:val="Brdtext"/>
      </w:pPr>
      <w:r>
        <w:t>Margot Wallström</w:t>
      </w:r>
    </w:p>
    <w:sectPr w:rsidR="00FD7D16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57FFE" w14:textId="77777777" w:rsidR="004451B5" w:rsidRDefault="004451B5" w:rsidP="00A87A54">
      <w:pPr>
        <w:spacing w:after="0" w:line="240" w:lineRule="auto"/>
      </w:pPr>
      <w:r>
        <w:separator/>
      </w:r>
    </w:p>
  </w:endnote>
  <w:endnote w:type="continuationSeparator" w:id="0">
    <w:p w14:paraId="739DD095" w14:textId="77777777" w:rsidR="004451B5" w:rsidRDefault="004451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50F0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20B873" w14:textId="1691083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31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61E6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68E5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28B3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3F87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80DF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1144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80BE8D" w14:textId="77777777" w:rsidTr="00C26068">
      <w:trPr>
        <w:trHeight w:val="227"/>
      </w:trPr>
      <w:tc>
        <w:tcPr>
          <w:tcW w:w="4074" w:type="dxa"/>
        </w:tcPr>
        <w:p w14:paraId="3007F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8800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1AF7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F4ED9" w14:textId="77777777" w:rsidR="004451B5" w:rsidRDefault="004451B5" w:rsidP="00A87A54">
      <w:pPr>
        <w:spacing w:after="0" w:line="240" w:lineRule="auto"/>
      </w:pPr>
      <w:r>
        <w:separator/>
      </w:r>
    </w:p>
  </w:footnote>
  <w:footnote w:type="continuationSeparator" w:id="0">
    <w:p w14:paraId="01D2257D" w14:textId="77777777" w:rsidR="004451B5" w:rsidRDefault="004451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51B5" w14:paraId="2FC8F0CC" w14:textId="77777777" w:rsidTr="00C93EBA">
      <w:trPr>
        <w:trHeight w:val="227"/>
      </w:trPr>
      <w:tc>
        <w:tcPr>
          <w:tcW w:w="5534" w:type="dxa"/>
        </w:tcPr>
        <w:p w14:paraId="51C029A1" w14:textId="77777777" w:rsidR="004451B5" w:rsidRPr="007D73AB" w:rsidRDefault="004451B5">
          <w:pPr>
            <w:pStyle w:val="Sidhuvud"/>
          </w:pPr>
        </w:p>
      </w:tc>
      <w:tc>
        <w:tcPr>
          <w:tcW w:w="3170" w:type="dxa"/>
          <w:vAlign w:val="bottom"/>
        </w:tcPr>
        <w:p w14:paraId="5409E2C6" w14:textId="77777777" w:rsidR="004451B5" w:rsidRPr="007D73AB" w:rsidRDefault="004451B5" w:rsidP="00340DE0">
          <w:pPr>
            <w:pStyle w:val="Sidhuvud"/>
          </w:pPr>
        </w:p>
      </w:tc>
      <w:tc>
        <w:tcPr>
          <w:tcW w:w="1134" w:type="dxa"/>
        </w:tcPr>
        <w:p w14:paraId="1A4DA53E" w14:textId="77777777" w:rsidR="004451B5" w:rsidRDefault="004451B5" w:rsidP="005A703A">
          <w:pPr>
            <w:pStyle w:val="Sidhuvud"/>
          </w:pPr>
        </w:p>
      </w:tc>
    </w:tr>
    <w:tr w:rsidR="004451B5" w14:paraId="35E483C7" w14:textId="77777777" w:rsidTr="00C93EBA">
      <w:trPr>
        <w:trHeight w:val="1928"/>
      </w:trPr>
      <w:tc>
        <w:tcPr>
          <w:tcW w:w="5534" w:type="dxa"/>
        </w:tcPr>
        <w:p w14:paraId="4ACAA191" w14:textId="77777777" w:rsidR="004451B5" w:rsidRPr="00340DE0" w:rsidRDefault="004451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DD6A8B" wp14:editId="684D29D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A52140" w14:textId="77777777" w:rsidR="004451B5" w:rsidRPr="00710A6C" w:rsidRDefault="004451B5" w:rsidP="00EE3C0F">
          <w:pPr>
            <w:pStyle w:val="Sidhuvud"/>
            <w:rPr>
              <w:b/>
            </w:rPr>
          </w:pPr>
        </w:p>
        <w:p w14:paraId="0BF96B78" w14:textId="77777777" w:rsidR="004451B5" w:rsidRDefault="004451B5" w:rsidP="00EE3C0F">
          <w:pPr>
            <w:pStyle w:val="Sidhuvud"/>
          </w:pPr>
        </w:p>
        <w:p w14:paraId="7A9C9E8D" w14:textId="77777777" w:rsidR="004451B5" w:rsidRDefault="004451B5" w:rsidP="00EE3C0F">
          <w:pPr>
            <w:pStyle w:val="Sidhuvud"/>
          </w:pPr>
        </w:p>
        <w:p w14:paraId="657B7DC2" w14:textId="77777777" w:rsidR="004451B5" w:rsidRDefault="004451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F9A8E3E0E441918A5784F56666E7E2"/>
            </w:placeholder>
            <w:showingPlcHdr/>
            <w:dataBinding w:prefixMappings="xmlns:ns0='http://lp/documentinfo/RK' " w:xpath="/ns0:DocumentInfo[1]/ns0:BaseInfo[1]/ns0:Dnr[1]" w:storeItemID="{D7A8C34B-F80D-4F53-A73B-EE2983ABD63A}"/>
            <w:text/>
          </w:sdtPr>
          <w:sdtEndPr/>
          <w:sdtContent>
            <w:p w14:paraId="4D94631A" w14:textId="2ACFF11F" w:rsidR="004451B5" w:rsidRDefault="00C231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BD54712C1145D68C3D66CD5B15F156"/>
            </w:placeholder>
            <w:showingPlcHdr/>
            <w:dataBinding w:prefixMappings="xmlns:ns0='http://lp/documentinfo/RK' " w:xpath="/ns0:DocumentInfo[1]/ns0:BaseInfo[1]/ns0:DocNumber[1]" w:storeItemID="{D7A8C34B-F80D-4F53-A73B-EE2983ABD63A}"/>
            <w:text/>
          </w:sdtPr>
          <w:sdtEndPr/>
          <w:sdtContent>
            <w:p w14:paraId="50AABE4D" w14:textId="77777777" w:rsidR="004451B5" w:rsidRDefault="004451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53725B" w14:textId="77777777" w:rsidR="004451B5" w:rsidRDefault="004451B5" w:rsidP="00EE3C0F">
          <w:pPr>
            <w:pStyle w:val="Sidhuvud"/>
          </w:pPr>
        </w:p>
      </w:tc>
      <w:tc>
        <w:tcPr>
          <w:tcW w:w="1134" w:type="dxa"/>
        </w:tcPr>
        <w:p w14:paraId="3956D37E" w14:textId="77777777" w:rsidR="004451B5" w:rsidRDefault="004451B5" w:rsidP="0094502D">
          <w:pPr>
            <w:pStyle w:val="Sidhuvud"/>
          </w:pPr>
        </w:p>
        <w:p w14:paraId="52FC58B9" w14:textId="77777777" w:rsidR="004451B5" w:rsidRPr="0094502D" w:rsidRDefault="004451B5" w:rsidP="00EC71A6">
          <w:pPr>
            <w:pStyle w:val="Sidhuvud"/>
          </w:pPr>
        </w:p>
      </w:tc>
    </w:tr>
    <w:tr w:rsidR="004451B5" w14:paraId="3776253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F4F7AF3AF3E4D78ABAF57402EA567EA"/>
            </w:placeholder>
          </w:sdtPr>
          <w:sdtEndPr>
            <w:rPr>
              <w:b w:val="0"/>
            </w:rPr>
          </w:sdtEndPr>
          <w:sdtContent>
            <w:p w14:paraId="1AA04994" w14:textId="77777777" w:rsidR="00506111" w:rsidRPr="00506111" w:rsidRDefault="00506111" w:rsidP="00340DE0">
              <w:pPr>
                <w:pStyle w:val="Sidhuvud"/>
                <w:rPr>
                  <w:b/>
                </w:rPr>
              </w:pPr>
              <w:r w:rsidRPr="00506111">
                <w:rPr>
                  <w:b/>
                </w:rPr>
                <w:t>Utrikesdepartementet</w:t>
              </w:r>
            </w:p>
            <w:p w14:paraId="123375E8" w14:textId="6259A731" w:rsidR="00C2311E" w:rsidRDefault="00506111" w:rsidP="00340DE0">
              <w:pPr>
                <w:pStyle w:val="Sidhuvud"/>
              </w:pPr>
              <w:r w:rsidRPr="00506111">
                <w:t>Utrikesministern</w:t>
              </w:r>
            </w:p>
          </w:sdtContent>
        </w:sdt>
        <w:p w14:paraId="246FF54B" w14:textId="08AFEE89" w:rsidR="00C2311E" w:rsidRDefault="00C2311E" w:rsidP="00C2311E"/>
        <w:p w14:paraId="605EB092" w14:textId="01ED4347" w:rsidR="00C2311E" w:rsidRDefault="00C2311E" w:rsidP="00C2311E"/>
        <w:p w14:paraId="063A9D57" w14:textId="77777777" w:rsidR="004451B5" w:rsidRPr="00C2311E" w:rsidRDefault="004451B5" w:rsidP="00C2311E"/>
      </w:tc>
      <w:sdt>
        <w:sdtPr>
          <w:alias w:val="Recipient"/>
          <w:tag w:val="ccRKShow_Recipient"/>
          <w:id w:val="-28344517"/>
          <w:placeholder>
            <w:docPart w:val="8D439F08BD8245C18A05D11F40B8EB5C"/>
          </w:placeholder>
          <w:dataBinding w:prefixMappings="xmlns:ns0='http://lp/documentinfo/RK' " w:xpath="/ns0:DocumentInfo[1]/ns0:BaseInfo[1]/ns0:Recipient[1]" w:storeItemID="{D7A8C34B-F80D-4F53-A73B-EE2983ABD63A}"/>
          <w:text w:multiLine="1"/>
        </w:sdtPr>
        <w:sdtEndPr/>
        <w:sdtContent>
          <w:tc>
            <w:tcPr>
              <w:tcW w:w="3170" w:type="dxa"/>
            </w:tcPr>
            <w:p w14:paraId="5B3EEF2A" w14:textId="77777777" w:rsidR="004451B5" w:rsidRDefault="004451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6A0CB4" w14:textId="77777777" w:rsidR="004451B5" w:rsidRDefault="004451B5" w:rsidP="003E6020">
          <w:pPr>
            <w:pStyle w:val="Sidhuvud"/>
          </w:pPr>
        </w:p>
      </w:tc>
    </w:tr>
  </w:tbl>
  <w:p w14:paraId="4A7D8D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B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375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8B1"/>
    <w:rsid w:val="002427B0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15B"/>
    <w:rsid w:val="00426213"/>
    <w:rsid w:val="00431A7B"/>
    <w:rsid w:val="0043623F"/>
    <w:rsid w:val="00437459"/>
    <w:rsid w:val="00441D70"/>
    <w:rsid w:val="004425C2"/>
    <w:rsid w:val="004451B5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06111"/>
    <w:rsid w:val="00511A1B"/>
    <w:rsid w:val="00511A68"/>
    <w:rsid w:val="00513E7D"/>
    <w:rsid w:val="00514A67"/>
    <w:rsid w:val="0051667B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C0D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54D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F65"/>
    <w:rsid w:val="0079641B"/>
    <w:rsid w:val="00797A90"/>
    <w:rsid w:val="007A1856"/>
    <w:rsid w:val="007A1887"/>
    <w:rsid w:val="007A629C"/>
    <w:rsid w:val="007A6348"/>
    <w:rsid w:val="007A777F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D77"/>
    <w:rsid w:val="00996279"/>
    <w:rsid w:val="009965F7"/>
    <w:rsid w:val="009A0866"/>
    <w:rsid w:val="009A4D0A"/>
    <w:rsid w:val="009A759C"/>
    <w:rsid w:val="009A77E5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E6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11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065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786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D16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4A102A"/>
  <w15:docId w15:val="{EBB126F4-0D87-4A87-BAFF-EE7A6D0B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F9A8E3E0E441918A5784F56666E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E01EF-62EC-4AD0-B5DD-BCAAF4436BEB}"/>
      </w:docPartPr>
      <w:docPartBody>
        <w:p w:rsidR="00920E27" w:rsidRDefault="008A2EFF" w:rsidP="008A2EFF">
          <w:pPr>
            <w:pStyle w:val="EEF9A8E3E0E441918A5784F56666E7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BD54712C1145D68C3D66CD5B15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0CF9B-372D-485D-BBF4-0EA148E08EAC}"/>
      </w:docPartPr>
      <w:docPartBody>
        <w:p w:rsidR="00920E27" w:rsidRDefault="008A2EFF" w:rsidP="008A2EFF">
          <w:pPr>
            <w:pStyle w:val="DCBD54712C1145D68C3D66CD5B15F1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4F7AF3AF3E4D78ABAF57402EA56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E43E7-DBE6-4341-8081-E1561F5EEE5A}"/>
      </w:docPartPr>
      <w:docPartBody>
        <w:p w:rsidR="00920E27" w:rsidRDefault="008A2EFF" w:rsidP="008A2EFF">
          <w:pPr>
            <w:pStyle w:val="BF4F7AF3AF3E4D78ABAF57402EA567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439F08BD8245C18A05D11F40B8E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5ACEF-3825-4FC7-BA4B-4A8D7177511F}"/>
      </w:docPartPr>
      <w:docPartBody>
        <w:p w:rsidR="00920E27" w:rsidRDefault="008A2EFF" w:rsidP="008A2EFF">
          <w:pPr>
            <w:pStyle w:val="8D439F08BD8245C18A05D11F40B8EB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55B2B806E94FC4B5A442A8C19DB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920F2-E1F3-4EB6-B6AE-6A9AF01AAD43}"/>
      </w:docPartPr>
      <w:docPartBody>
        <w:p w:rsidR="00920E27" w:rsidRDefault="008A2EFF" w:rsidP="008A2EFF">
          <w:pPr>
            <w:pStyle w:val="5355B2B806E94FC4B5A442A8C19DB6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FF"/>
    <w:rsid w:val="008A2EFF"/>
    <w:rsid w:val="009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804E6EA83A4A15814B68C9D3366B9B">
    <w:name w:val="E0804E6EA83A4A15814B68C9D3366B9B"/>
    <w:rsid w:val="008A2EFF"/>
  </w:style>
  <w:style w:type="character" w:styleId="Platshllartext">
    <w:name w:val="Placeholder Text"/>
    <w:basedOn w:val="Standardstycketeckensnitt"/>
    <w:uiPriority w:val="99"/>
    <w:semiHidden/>
    <w:rsid w:val="008A2EFF"/>
    <w:rPr>
      <w:noProof w:val="0"/>
      <w:color w:val="808080"/>
    </w:rPr>
  </w:style>
  <w:style w:type="paragraph" w:customStyle="1" w:styleId="73FFA0AE023C4644B76CE4019699E900">
    <w:name w:val="73FFA0AE023C4644B76CE4019699E900"/>
    <w:rsid w:val="008A2EFF"/>
  </w:style>
  <w:style w:type="paragraph" w:customStyle="1" w:styleId="08ADD023D7A34CE8892165777B16F99C">
    <w:name w:val="08ADD023D7A34CE8892165777B16F99C"/>
    <w:rsid w:val="008A2EFF"/>
  </w:style>
  <w:style w:type="paragraph" w:customStyle="1" w:styleId="F8B60B6DBDB64544A6E9E46CECEBB8BF">
    <w:name w:val="F8B60B6DBDB64544A6E9E46CECEBB8BF"/>
    <w:rsid w:val="008A2EFF"/>
  </w:style>
  <w:style w:type="paragraph" w:customStyle="1" w:styleId="EEF9A8E3E0E441918A5784F56666E7E2">
    <w:name w:val="EEF9A8E3E0E441918A5784F56666E7E2"/>
    <w:rsid w:val="008A2EFF"/>
  </w:style>
  <w:style w:type="paragraph" w:customStyle="1" w:styleId="DCBD54712C1145D68C3D66CD5B15F156">
    <w:name w:val="DCBD54712C1145D68C3D66CD5B15F156"/>
    <w:rsid w:val="008A2EFF"/>
  </w:style>
  <w:style w:type="paragraph" w:customStyle="1" w:styleId="D02B0972CAA748CCB0B0BB9EE6976AA2">
    <w:name w:val="D02B0972CAA748CCB0B0BB9EE6976AA2"/>
    <w:rsid w:val="008A2EFF"/>
  </w:style>
  <w:style w:type="paragraph" w:customStyle="1" w:styleId="AE26E4002F134DB6B6213EE36F258856">
    <w:name w:val="AE26E4002F134DB6B6213EE36F258856"/>
    <w:rsid w:val="008A2EFF"/>
  </w:style>
  <w:style w:type="paragraph" w:customStyle="1" w:styleId="DC47CE62950E419493D0F4CA32BBDAC6">
    <w:name w:val="DC47CE62950E419493D0F4CA32BBDAC6"/>
    <w:rsid w:val="008A2EFF"/>
  </w:style>
  <w:style w:type="paragraph" w:customStyle="1" w:styleId="BF4F7AF3AF3E4D78ABAF57402EA567EA">
    <w:name w:val="BF4F7AF3AF3E4D78ABAF57402EA567EA"/>
    <w:rsid w:val="008A2EFF"/>
  </w:style>
  <w:style w:type="paragraph" w:customStyle="1" w:styleId="8D439F08BD8245C18A05D11F40B8EB5C">
    <w:name w:val="8D439F08BD8245C18A05D11F40B8EB5C"/>
    <w:rsid w:val="008A2EFF"/>
  </w:style>
  <w:style w:type="paragraph" w:customStyle="1" w:styleId="C10E121185364A90B622E4C2C949B29B">
    <w:name w:val="C10E121185364A90B622E4C2C949B29B"/>
    <w:rsid w:val="008A2EFF"/>
  </w:style>
  <w:style w:type="paragraph" w:customStyle="1" w:styleId="484152A4CFE64A9DB2C6952D6ED58F70">
    <w:name w:val="484152A4CFE64A9DB2C6952D6ED58F70"/>
    <w:rsid w:val="008A2EFF"/>
  </w:style>
  <w:style w:type="paragraph" w:customStyle="1" w:styleId="D24E5E8AAB5F4BF7AA7CB07A328E3D3C">
    <w:name w:val="D24E5E8AAB5F4BF7AA7CB07A328E3D3C"/>
    <w:rsid w:val="008A2EFF"/>
  </w:style>
  <w:style w:type="paragraph" w:customStyle="1" w:styleId="4B2EE6D67DE24F4897CFB104F8E3176B">
    <w:name w:val="4B2EE6D67DE24F4897CFB104F8E3176B"/>
    <w:rsid w:val="008A2EFF"/>
  </w:style>
  <w:style w:type="paragraph" w:customStyle="1" w:styleId="1A4787F2108C42F18B666B84B8AB0EB0">
    <w:name w:val="1A4787F2108C42F18B666B84B8AB0EB0"/>
    <w:rsid w:val="008A2EFF"/>
  </w:style>
  <w:style w:type="paragraph" w:customStyle="1" w:styleId="5355B2B806E94FC4B5A442A8C19DB625">
    <w:name w:val="5355B2B806E94FC4B5A442A8C19DB625"/>
    <w:rsid w:val="008A2EFF"/>
  </w:style>
  <w:style w:type="paragraph" w:customStyle="1" w:styleId="E590E2073D744C5D9FC3324781443C45">
    <w:name w:val="E590E2073D744C5D9FC3324781443C45"/>
    <w:rsid w:val="008A2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2019-06-05T00:00:00</HeaderDate>
    <Office/>
    <Dnr/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55ee10b3-e335-4f2d-bbad-b06a49a01929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2019-06-05T00:00:00</HeaderDate>
    <Office/>
    <Dnr/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SY2CVNDC5XDY-369191429-7259</_dlc_DocId>
    <_dlc_DocIdUrl xmlns="a9ec56ab-dea3-443b-ae99-35f2199b5204">
      <Url>https://dhs.sp.regeringskansliet.se/yta/ud-mk_ur/_layouts/15/DocIdRedir.aspx?ID=SY2CVNDC5XDY-369191429-7259</Url>
      <Description>SY2CVNDC5XDY-369191429-7259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8C34B-F80D-4F53-A73B-EE2983ABD63A}"/>
</file>

<file path=customXml/itemProps2.xml><?xml version="1.0" encoding="utf-8"?>
<ds:datastoreItem xmlns:ds="http://schemas.openxmlformats.org/officeDocument/2006/customXml" ds:itemID="{AAAD2563-C216-4857-A7E7-B5840FD5713A}"/>
</file>

<file path=customXml/itemProps3.xml><?xml version="1.0" encoding="utf-8"?>
<ds:datastoreItem xmlns:ds="http://schemas.openxmlformats.org/officeDocument/2006/customXml" ds:itemID="{F5AC4E3F-08FB-4270-A145-A153908561E1}"/>
</file>

<file path=customXml/itemProps4.xml><?xml version="1.0" encoding="utf-8"?>
<ds:datastoreItem xmlns:ds="http://schemas.openxmlformats.org/officeDocument/2006/customXml" ds:itemID="{D7A8C34B-F80D-4F53-A73B-EE2983ABD63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AAD2563-C216-4857-A7E7-B5840FD5713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9941df-7074-4a92-bf99-225d24d78d61"/>
    <ds:schemaRef ds:uri="4e9c2f0c-7bf8-49af-8356-cbf363fc78a7"/>
    <ds:schemaRef ds:uri="http://schemas.microsoft.com/office/2006/metadata/properties"/>
    <ds:schemaRef ds:uri="http://purl.org/dc/terms/"/>
    <ds:schemaRef ds:uri="a9ec56ab-dea3-443b-ae99-35f2199b5204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EA56318-9F2E-4014-8B26-98EEFC036427}"/>
</file>

<file path=customXml/itemProps7.xml><?xml version="1.0" encoding="utf-8"?>
<ds:datastoreItem xmlns:ds="http://schemas.openxmlformats.org/officeDocument/2006/customXml" ds:itemID="{5AB874D0-ABF5-4ADD-8D0A-1F6921DFC3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Alian</dc:creator>
  <cp:keywords/>
  <dc:description/>
  <cp:lastModifiedBy>Carina Stålberg</cp:lastModifiedBy>
  <cp:revision>2</cp:revision>
  <cp:lastPrinted>2019-06-05T08:41:00Z</cp:lastPrinted>
  <dcterms:created xsi:type="dcterms:W3CDTF">2019-06-05T09:00:00Z</dcterms:created>
  <dcterms:modified xsi:type="dcterms:W3CDTF">2019-06-05T09:00:00Z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66f1ca74-8412-4393-9bc2-56e5611f8860</vt:lpwstr>
  </property>
</Properties>
</file>