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94669" w:rsidP="00DA0661">
      <w:pPr>
        <w:pStyle w:val="Title"/>
      </w:pPr>
      <w:bookmarkStart w:id="0" w:name="Start"/>
      <w:bookmarkEnd w:id="0"/>
      <w:r>
        <w:t>Svar på fråga 2022/23:674 av Rickard Nordin (C)</w:t>
      </w:r>
      <w:r>
        <w:br/>
        <w:t>Prövning av vattenkraften</w:t>
      </w:r>
    </w:p>
    <w:p w:rsidR="00594669" w:rsidP="00594669">
      <w:pPr>
        <w:pStyle w:val="BodyText"/>
      </w:pPr>
      <w:r>
        <w:t>Rickard Nordin har frågat mig om det finns rapporter om avvisade ansökningar, och den oro kring dessa som exempelvis Länsstyrelsen i Västra Götaland uttrycker, med i det underlag som regeringen bereder.</w:t>
      </w:r>
    </w:p>
    <w:p w:rsidR="00594669" w:rsidP="00594669">
      <w:pPr>
        <w:pStyle w:val="BodyText"/>
      </w:pPr>
      <w:r>
        <w:t xml:space="preserve">Frågan är ställd mot bakgrund av rapporter om att ansökningar om omprövning för moderna miljövillkor </w:t>
      </w:r>
      <w:r w:rsidR="00405081">
        <w:t xml:space="preserve">i flera fall </w:t>
      </w:r>
      <w:r>
        <w:t xml:space="preserve">har avvisats </w:t>
      </w:r>
      <w:r w:rsidR="00405081">
        <w:t xml:space="preserve">av prövningsmyndigheten </w:t>
      </w:r>
      <w:r>
        <w:t>med hänvisning till att de äldre rättigheter</w:t>
      </w:r>
      <w:r w:rsidR="00405081">
        <w:t xml:space="preserve"> som har åberopats</w:t>
      </w:r>
      <w:r>
        <w:t xml:space="preserve"> inte skulle vara giltiga </w:t>
      </w:r>
      <w:r w:rsidR="00F26909">
        <w:t xml:space="preserve">och att </w:t>
      </w:r>
      <w:r>
        <w:t xml:space="preserve">nyprövning </w:t>
      </w:r>
      <w:r w:rsidR="00955C42">
        <w:t xml:space="preserve">därför </w:t>
      </w:r>
      <w:r>
        <w:t>krävs.</w:t>
      </w:r>
    </w:p>
    <w:p w:rsidR="007B7D58" w:rsidP="00594669">
      <w:pPr>
        <w:pStyle w:val="BodyText"/>
      </w:pPr>
      <w:r>
        <w:t>Jag kan bekräfta att rapporter om detta finns med i underlaget för det analysarbete som pågår inom Regeringskansliet för att se över behovet av förändringar under den pågående pausen av omprövningen av vattenkraften.</w:t>
      </w:r>
    </w:p>
    <w:p w:rsidR="0059466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76ACFA7CFD54B2FB3F85E4A27873987"/>
          </w:placeholder>
          <w:dataBinding w:xpath="/ns0:DocumentInfo[1]/ns0:BaseInfo[1]/ns0:HeaderDate[1]" w:storeItemID="{8AD06BC7-C3A1-460E-A112-0F9031F92A96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maj 2023</w:t>
          </w:r>
        </w:sdtContent>
      </w:sdt>
    </w:p>
    <w:p w:rsidR="00594669" w:rsidP="004E7A8F">
      <w:pPr>
        <w:pStyle w:val="Brdtextutanavstnd"/>
      </w:pPr>
    </w:p>
    <w:p w:rsidR="00594669" w:rsidP="004E7A8F">
      <w:pPr>
        <w:pStyle w:val="Brdtextutanavstnd"/>
      </w:pPr>
    </w:p>
    <w:p w:rsidR="00594669" w:rsidP="004E7A8F">
      <w:pPr>
        <w:pStyle w:val="Brdtextutanavstnd"/>
      </w:pPr>
    </w:p>
    <w:p w:rsidR="00594669" w:rsidP="00422A41">
      <w:pPr>
        <w:pStyle w:val="BodyText"/>
      </w:pPr>
      <w:r>
        <w:t>Romina Pourmokhtari</w:t>
      </w:r>
    </w:p>
    <w:p w:rsidR="0059466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9466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94669" w:rsidRPr="007D73AB" w:rsidP="00340DE0">
          <w:pPr>
            <w:pStyle w:val="Header"/>
          </w:pPr>
        </w:p>
      </w:tc>
      <w:tc>
        <w:tcPr>
          <w:tcW w:w="1134" w:type="dxa"/>
        </w:tcPr>
        <w:p w:rsidR="0059466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9466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94669" w:rsidRPr="00710A6C" w:rsidP="00EE3C0F">
          <w:pPr>
            <w:pStyle w:val="Header"/>
            <w:rPr>
              <w:b/>
            </w:rPr>
          </w:pPr>
        </w:p>
        <w:p w:rsidR="00594669" w:rsidP="00EE3C0F">
          <w:pPr>
            <w:pStyle w:val="Header"/>
          </w:pPr>
        </w:p>
        <w:p w:rsidR="00594669" w:rsidP="00EE3C0F">
          <w:pPr>
            <w:pStyle w:val="Header"/>
          </w:pPr>
        </w:p>
        <w:p w:rsidR="0059466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53924E6111B4B9893FD9EAFDD1F75A0"/>
            </w:placeholder>
            <w:dataBinding w:xpath="/ns0:DocumentInfo[1]/ns0:BaseInfo[1]/ns0:Dnr[1]" w:storeItemID="{8AD06BC7-C3A1-460E-A112-0F9031F92A96}" w:prefixMappings="xmlns:ns0='http://lp/documentinfo/RK' "/>
            <w:text/>
          </w:sdtPr>
          <w:sdtContent>
            <w:p w:rsidR="00594669" w:rsidP="00EE3C0F">
              <w:pPr>
                <w:pStyle w:val="Header"/>
              </w:pPr>
              <w:r>
                <w:t>KN2023/03124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BB676538CD4C7087A795B2B10D8C03"/>
            </w:placeholder>
            <w:showingPlcHdr/>
            <w:dataBinding w:xpath="/ns0:DocumentInfo[1]/ns0:BaseInfo[1]/ns0:DocNumber[1]" w:storeItemID="{8AD06BC7-C3A1-460E-A112-0F9031F92A96}" w:prefixMappings="xmlns:ns0='http://lp/documentinfo/RK' "/>
            <w:text/>
          </w:sdtPr>
          <w:sdtContent>
            <w:p w:rsidR="0059466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94669" w:rsidP="00EE3C0F">
          <w:pPr>
            <w:pStyle w:val="Header"/>
          </w:pPr>
        </w:p>
      </w:tc>
      <w:tc>
        <w:tcPr>
          <w:tcW w:w="1134" w:type="dxa"/>
        </w:tcPr>
        <w:p w:rsidR="00594669" w:rsidP="0094502D">
          <w:pPr>
            <w:pStyle w:val="Header"/>
          </w:pPr>
        </w:p>
        <w:p w:rsidR="0059466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70D1324CAD490CB4D0E4C9757C2EB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94669" w:rsidRPr="00594669" w:rsidP="00340DE0">
              <w:pPr>
                <w:pStyle w:val="Header"/>
                <w:rPr>
                  <w:b/>
                </w:rPr>
              </w:pPr>
              <w:r w:rsidRPr="00594669">
                <w:rPr>
                  <w:b/>
                </w:rPr>
                <w:t>Klimat- och näringslivsdepartementet</w:t>
              </w:r>
            </w:p>
            <w:p w:rsidR="00594669" w:rsidRPr="00340DE0" w:rsidP="00340DE0">
              <w:pPr>
                <w:pStyle w:val="Header"/>
              </w:pPr>
              <w:r w:rsidRPr="00594669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432DABA1294F4EA0F6A95067F3D8DD"/>
          </w:placeholder>
          <w:dataBinding w:xpath="/ns0:DocumentInfo[1]/ns0:BaseInfo[1]/ns0:Recipient[1]" w:storeItemID="{8AD06BC7-C3A1-460E-A112-0F9031F92A96}" w:prefixMappings="xmlns:ns0='http://lp/documentinfo/RK' "/>
          <w:text w:multiLine="1"/>
        </w:sdtPr>
        <w:sdtContent>
          <w:tc>
            <w:tcPr>
              <w:tcW w:w="3170" w:type="dxa"/>
            </w:tcPr>
            <w:p w:rsidR="0059466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9466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924E6111B4B9893FD9EAFDD1F7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C425F-7D77-42C5-AADF-9635E1E2A10E}"/>
      </w:docPartPr>
      <w:docPartBody>
        <w:p w:rsidR="00213AE2" w:rsidP="00756BBE">
          <w:pPr>
            <w:pStyle w:val="553924E6111B4B9893FD9EAFDD1F75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BB676538CD4C7087A795B2B10D8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58F19-5792-46CC-AB85-EF9742C19F8E}"/>
      </w:docPartPr>
      <w:docPartBody>
        <w:p w:rsidR="00213AE2" w:rsidP="00756BBE">
          <w:pPr>
            <w:pStyle w:val="D1BB676538CD4C7087A795B2B10D8C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70D1324CAD490CB4D0E4C9757C2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D22E1-B813-4DA9-8539-2064F9319892}"/>
      </w:docPartPr>
      <w:docPartBody>
        <w:p w:rsidR="00213AE2" w:rsidP="00756BBE">
          <w:pPr>
            <w:pStyle w:val="0870D1324CAD490CB4D0E4C9757C2E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432DABA1294F4EA0F6A95067F3D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D40C2-4B03-466C-8E3E-0F14A1605500}"/>
      </w:docPartPr>
      <w:docPartBody>
        <w:p w:rsidR="00213AE2" w:rsidP="00756BBE">
          <w:pPr>
            <w:pStyle w:val="2B432DABA1294F4EA0F6A95067F3D8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6ACFA7CFD54B2FB3F85E4A27873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20F0C-31DD-4719-81E9-141CB67B5762}"/>
      </w:docPartPr>
      <w:docPartBody>
        <w:p w:rsidR="00213AE2" w:rsidP="00756BBE">
          <w:pPr>
            <w:pStyle w:val="C76ACFA7CFD54B2FB3F85E4A2787398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BBE"/>
    <w:rPr>
      <w:noProof w:val="0"/>
      <w:color w:val="808080"/>
    </w:rPr>
  </w:style>
  <w:style w:type="paragraph" w:customStyle="1" w:styleId="553924E6111B4B9893FD9EAFDD1F75A0">
    <w:name w:val="553924E6111B4B9893FD9EAFDD1F75A0"/>
    <w:rsid w:val="00756BBE"/>
  </w:style>
  <w:style w:type="paragraph" w:customStyle="1" w:styleId="2B432DABA1294F4EA0F6A95067F3D8DD">
    <w:name w:val="2B432DABA1294F4EA0F6A95067F3D8DD"/>
    <w:rsid w:val="00756BBE"/>
  </w:style>
  <w:style w:type="paragraph" w:customStyle="1" w:styleId="D1BB676538CD4C7087A795B2B10D8C031">
    <w:name w:val="D1BB676538CD4C7087A795B2B10D8C031"/>
    <w:rsid w:val="00756B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70D1324CAD490CB4D0E4C9757C2EBC1">
    <w:name w:val="0870D1324CAD490CB4D0E4C9757C2EBC1"/>
    <w:rsid w:val="00756B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6ACFA7CFD54B2FB3F85E4A27873987">
    <w:name w:val="C76ACFA7CFD54B2FB3F85E4A27873987"/>
    <w:rsid w:val="00756B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2023-05-24T00:00:00</HeaderDate>
    <Office/>
    <Dnr>KN2023/03124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bcfa7a02-9584-413e-b282-9716d437bea7</RD_Svarsid>
  </documentManagement>
</p:properties>
</file>

<file path=customXml/itemProps1.xml><?xml version="1.0" encoding="utf-8"?>
<ds:datastoreItem xmlns:ds="http://schemas.openxmlformats.org/officeDocument/2006/customXml" ds:itemID="{BB77B1FD-FFD1-4CF8-9B45-40B3A17C4EA9}"/>
</file>

<file path=customXml/itemProps2.xml><?xml version="1.0" encoding="utf-8"?>
<ds:datastoreItem xmlns:ds="http://schemas.openxmlformats.org/officeDocument/2006/customXml" ds:itemID="{8AD06BC7-C3A1-460E-A112-0F9031F92A96}"/>
</file>

<file path=customXml/itemProps3.xml><?xml version="1.0" encoding="utf-8"?>
<ds:datastoreItem xmlns:ds="http://schemas.openxmlformats.org/officeDocument/2006/customXml" ds:itemID="{FACEFE97-3E59-4A42-9850-F0972272840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33B8014-781E-4487-ABE6-E4F67E7042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674 Prövning av vattenkraften.docx</dc:title>
  <cp:revision>2</cp:revision>
  <dcterms:created xsi:type="dcterms:W3CDTF">2023-05-24T08:22:00Z</dcterms:created>
  <dcterms:modified xsi:type="dcterms:W3CDTF">2023-05-24T08:22:00Z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11543b8c-c6cc-4dbe-bc9a-84ec8f6acc61</vt:lpwstr>
  </property>
</Properties>
</file>