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A88" w:rsidRPr="00507A88" w:rsidRDefault="00507A88">
      <w:pPr>
        <w:pStyle w:val="Hemstlrubrik"/>
      </w:pPr>
      <w:r w:rsidRPr="00507A88">
        <w:t>Förslag till riksdagsbeslut</w:t>
      </w:r>
    </w:p>
    <w:p w:rsidR="00507A88" w:rsidRPr="00507A88" w:rsidRDefault="00507A88">
      <w:pPr>
        <w:pStyle w:val="Hemstlatt"/>
        <w:ind w:left="0"/>
      </w:pPr>
      <w:r w:rsidRPr="00507A88">
        <w:t xml:space="preserve">Riksdagen tillkännager för regeringen som sin mening vad som anförs i motionen om att använda Slite på Gotland som ett nationellt försöksområde för </w:t>
      </w:r>
      <w:r w:rsidRPr="00507A88">
        <w:rPr>
          <w:color w:val="000000"/>
        </w:rPr>
        <w:t>carbon capture and storage (</w:t>
      </w:r>
      <w:r w:rsidRPr="00507A88">
        <w:t>CCS).</w:t>
      </w:r>
    </w:p>
    <w:p w:rsidR="00507A88" w:rsidRPr="00507A88" w:rsidRDefault="00507A88">
      <w:pPr>
        <w:pStyle w:val="Rubrik1"/>
      </w:pPr>
      <w:r w:rsidRPr="00507A88">
        <w:t>Motivering</w:t>
      </w:r>
    </w:p>
    <w:p w:rsidR="00507A88" w:rsidRPr="00507A88" w:rsidRDefault="00507A88">
      <w:r w:rsidRPr="00507A88">
        <w:t>Hotet mot vår gemensamma miljö i form av höjd temperatur är mycket påta</w:t>
      </w:r>
      <w:r w:rsidRPr="00507A88">
        <w:t>g</w:t>
      </w:r>
      <w:r w:rsidRPr="00507A88">
        <w:t>ligt och kräver många olik</w:t>
      </w:r>
      <w:r w:rsidRPr="00507A88">
        <w:rPr>
          <w:spacing w:val="-2"/>
        </w:rPr>
        <w:t>a insatser framöver. Att skilja ut och lagra koldio</w:t>
      </w:r>
      <w:r w:rsidRPr="00507A88">
        <w:rPr>
          <w:spacing w:val="-2"/>
        </w:rPr>
        <w:t>x</w:t>
      </w:r>
      <w:r w:rsidRPr="00507A88">
        <w:t xml:space="preserve">id, internationellt kallat </w:t>
      </w:r>
      <w:r w:rsidRPr="00507A88">
        <w:rPr>
          <w:color w:val="000000"/>
        </w:rPr>
        <w:t>carbon capture and storage (</w:t>
      </w:r>
      <w:r w:rsidRPr="00507A88">
        <w:t>CCS), är en möjlig lö</w:t>
      </w:r>
      <w:r w:rsidRPr="00507A88">
        <w:t>s</w:t>
      </w:r>
      <w:r w:rsidRPr="00507A88">
        <w:t>ning som kan behövas under en övergångstid för att klara FN:s mål att inte överstiga 2 grader Celsius global temperaturhöjning. Denna metod är ett komplement till den mera långsiktigt hållbara insatsen, att permanent ersätta fossila bränslen med förnyelsebara bränslen som inte har någon koldioxid</w:t>
      </w:r>
      <w:r w:rsidRPr="00507A88">
        <w:softHyphen/>
        <w:t>p</w:t>
      </w:r>
      <w:r w:rsidRPr="00507A88">
        <w:t>å</w:t>
      </w:r>
      <w:r w:rsidRPr="00507A88">
        <w:t xml:space="preserve">verkan. </w:t>
      </w:r>
    </w:p>
    <w:p w:rsidR="00507A88" w:rsidRPr="00507A88" w:rsidRDefault="00507A88">
      <w:pPr>
        <w:pStyle w:val="Normaltindrag"/>
      </w:pPr>
      <w:r w:rsidRPr="00507A88">
        <w:t>Gotland har unikt bra förutsättningar att genom</w:t>
      </w:r>
      <w:r w:rsidRPr="00507A88">
        <w:t xml:space="preserve">föra ett försök med CCS-teknik. Den i särklass största energiförbrukaren på Gotland är företaget </w:t>
      </w:r>
      <w:r w:rsidRPr="00507A88">
        <w:br/>
        <w:t>C</w:t>
      </w:r>
      <w:r w:rsidRPr="00507A88">
        <w:t>e</w:t>
      </w:r>
      <w:r w:rsidRPr="00507A88">
        <w:t xml:space="preserve">menta i Slite som ägs av Heidelberg Cement AB. Företaget släpper ut ca 70 % av öns totala koldioxidutsläpp och allt kommer ut genom en och samma skorsten. Ungefär hälften av koldioxiden kommer från processen/råmaterialet och den andra hälften kommer ifrån bränslet som används för att värma upp cementugnarna. Företaget är en av Sveriges 10 största enskilda utsläppskällor av koldioxid. </w:t>
      </w:r>
    </w:p>
    <w:p w:rsidR="00507A88" w:rsidRPr="00507A88" w:rsidRDefault="00507A88">
      <w:pPr>
        <w:pStyle w:val="Normaltindrag"/>
      </w:pPr>
      <w:r w:rsidRPr="00507A88">
        <w:t>Gotland har en sedimentä</w:t>
      </w:r>
      <w:r w:rsidRPr="00507A88">
        <w:t>r berggrund som bör ha förutsättningar att lagra stora mängder koldioxid med den metod av djuplagring som används i porösa bergarter djup nere i berget. Dessutom krävs det ett tätare skikt ovanpå som skall fungera som ”lock</w:t>
      </w:r>
      <w:r w:rsidRPr="00507A88">
        <w:rPr>
          <w:spacing w:val="-2"/>
        </w:rPr>
        <w:t>” så att koldioxiden inte tillåts läcka tillbaka ut i at</w:t>
      </w:r>
      <w:r w:rsidRPr="00507A88">
        <w:t>m</w:t>
      </w:r>
      <w:r w:rsidRPr="00507A88">
        <w:t>o</w:t>
      </w:r>
      <w:r w:rsidRPr="00507A88">
        <w:t xml:space="preserve">sfären. Både av skälet att Sverige under ett övergångsskede bör skaffa sig erfarenhet av CCS-metoden och att Gotland har en väldigt stor punktkälla av </w:t>
      </w:r>
      <w:r w:rsidRPr="00507A88">
        <w:lastRenderedPageBreak/>
        <w:t>koldioxid talar för att använda Slite på Gotland som ett nationellt försöks</w:t>
      </w:r>
      <w:r w:rsidRPr="00507A88">
        <w:softHyphen/>
        <w:t>o</w:t>
      </w:r>
      <w:r w:rsidRPr="00507A88">
        <w:t>m</w:t>
      </w:r>
      <w:r w:rsidRPr="00507A88">
        <w:t>rå</w:t>
      </w:r>
      <w:r w:rsidRPr="00507A88">
        <w:t xml:space="preserve">de för </w:t>
      </w:r>
      <w:r w:rsidRPr="00507A88">
        <w:rPr>
          <w:color w:val="000000"/>
        </w:rPr>
        <w:t>carbon capture and storage (</w:t>
      </w:r>
      <w:r w:rsidRPr="00507A88">
        <w:t>CCS).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7A88">
        <w:trPr>
          <w:cantSplit/>
        </w:trPr>
        <w:tc>
          <w:tcPr>
            <w:tcW w:w="3046" w:type="dxa"/>
          </w:tcPr>
          <w:p w:rsidR="00507A88" w:rsidRPr="00507A88" w:rsidRDefault="00507A88">
            <w:pPr>
              <w:pStyle w:val="UnderskriftDatum"/>
              <w:spacing w:before="240"/>
            </w:pPr>
            <w:r w:rsidRPr="00507A88">
              <w:t>Stockholm den 2 oktober 2008</w:t>
            </w:r>
          </w:p>
        </w:tc>
        <w:tc>
          <w:tcPr>
            <w:tcW w:w="3047" w:type="dxa"/>
          </w:tcPr>
          <w:p w:rsidR="00507A88" w:rsidRPr="00507A88" w:rsidRDefault="00507A88">
            <w:pPr>
              <w:pStyle w:val="Underskrifter"/>
              <w:spacing w:before="240"/>
            </w:pPr>
          </w:p>
        </w:tc>
      </w:tr>
      <w:tr w:rsidR="00000000" w:rsidRPr="00507A88">
        <w:trPr>
          <w:cantSplit/>
        </w:trPr>
        <w:tc>
          <w:tcPr>
            <w:tcW w:w="3046" w:type="dxa"/>
          </w:tcPr>
          <w:p w:rsidR="00507A88" w:rsidRPr="00507A88" w:rsidRDefault="00507A88">
            <w:pPr>
              <w:pStyle w:val="Underskrifter"/>
            </w:pPr>
            <w:r w:rsidRPr="00507A88">
              <w:t>Anders Åkesson (c)</w:t>
            </w:r>
          </w:p>
        </w:tc>
        <w:tc>
          <w:tcPr>
            <w:tcW w:w="3046" w:type="dxa"/>
          </w:tcPr>
          <w:p w:rsidR="00507A88" w:rsidRPr="00507A88" w:rsidRDefault="00507A88">
            <w:pPr>
              <w:pStyle w:val="Underskrifter"/>
            </w:pPr>
            <w:r w:rsidRPr="00507A88">
              <w:t>Lennart Pettersson (c)</w:t>
            </w:r>
          </w:p>
        </w:tc>
      </w:tr>
    </w:tbl>
    <w:p w:rsidR="00507A88" w:rsidRPr="00507A88" w:rsidRDefault="00507A88">
      <w:pPr>
        <w:pStyle w:val="Normaltindrag"/>
      </w:pPr>
    </w:p>
    <w:sectPr w:rsidR="00000000" w:rsidRPr="00507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A88" w:rsidRPr="00507A88" w:rsidRDefault="00507A88">
      <w:r w:rsidRPr="00507A88">
        <w:separator/>
      </w:r>
    </w:p>
  </w:endnote>
  <w:endnote w:type="continuationSeparator" w:id="0">
    <w:p w:rsidR="00507A88" w:rsidRPr="00507A88" w:rsidRDefault="00507A88">
      <w:r w:rsidRPr="00507A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A88" w:rsidRPr="00507A88" w:rsidRDefault="00507A88">
    <w:pPr>
      <w:pStyle w:val="Sidfot"/>
    </w:pPr>
    <w:r w:rsidRPr="00507A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08934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A88" w:rsidRDefault="00507A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7A88" w:rsidRDefault="00507A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A88" w:rsidRPr="00507A88" w:rsidRDefault="00507A88">
    <w:pPr>
      <w:pStyle w:val="Sidfot"/>
    </w:pPr>
    <w:r w:rsidRPr="00507A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04309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A88" w:rsidRDefault="00507A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7A88" w:rsidRDefault="00507A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A88" w:rsidRPr="00507A88" w:rsidRDefault="00507A88">
    <w:pPr>
      <w:pStyle w:val="Sidfot"/>
    </w:pPr>
    <w:r w:rsidRPr="00507A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91512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A88" w:rsidRDefault="00507A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7A88" w:rsidRDefault="00507A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A88" w:rsidRPr="00507A88" w:rsidRDefault="00507A88">
      <w:r w:rsidRPr="00507A88">
        <w:separator/>
      </w:r>
    </w:p>
  </w:footnote>
  <w:footnote w:type="continuationSeparator" w:id="0">
    <w:p w:rsidR="00507A88" w:rsidRPr="00507A88" w:rsidRDefault="00507A88">
      <w:r w:rsidRPr="00507A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A88" w:rsidRPr="00507A88" w:rsidRDefault="00507A88">
    <w:pPr>
      <w:pStyle w:val="Sidhuvud"/>
    </w:pPr>
    <w:r w:rsidRPr="00507A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47779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A88" w:rsidRDefault="00507A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7A88" w:rsidRDefault="00507A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A88" w:rsidRPr="00507A88" w:rsidRDefault="00507A88">
    <w:pPr>
      <w:pStyle w:val="Sidhuvud"/>
    </w:pPr>
    <w:r w:rsidRPr="00507A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06262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A88" w:rsidRDefault="00507A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7A88" w:rsidRDefault="00507A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A88" w:rsidRPr="00507A88" w:rsidRDefault="00507A88">
    <w:pPr>
      <w:pStyle w:val="FSHNormal"/>
      <w:tabs>
        <w:tab w:val="right" w:pos="5840"/>
      </w:tabs>
    </w:pPr>
    <w:r w:rsidRPr="00507A88">
      <w:br/>
    </w:r>
    <w:r w:rsidRPr="00507A88">
      <w:fldChar w:fldCharType="begin" w:fldLock="1"/>
    </w:r>
    <w:r w:rsidRPr="00507A88">
      <w:instrText xml:space="preserve"> DOCPROPERTY</w:instrText>
    </w:r>
    <w:r w:rsidRPr="00507A88">
      <w:rPr>
        <w:sz w:val="18"/>
      </w:rPr>
      <w:instrText xml:space="preserve"> "YearUser" *\charformat </w:instrText>
    </w:r>
    <w:r w:rsidRPr="00507A88">
      <w:fldChar w:fldCharType="separate"/>
    </w:r>
    <w:r w:rsidRPr="00507A88">
      <w:t>2008/09</w:t>
    </w:r>
    <w:r w:rsidRPr="00507A88">
      <w:fldChar w:fldCharType="end"/>
    </w:r>
    <w:r w:rsidRPr="00507A88">
      <w:t xml:space="preserve"> </w:t>
    </w:r>
    <w:r w:rsidRPr="00507A88">
      <w:tab/>
      <w:t xml:space="preserve">mnr: </w:t>
    </w:r>
    <w:r w:rsidRPr="00507A88">
      <w:fldChar w:fldCharType="begin" w:fldLock="1"/>
    </w:r>
    <w:r w:rsidRPr="00507A88">
      <w:instrText xml:space="preserve"> DOCPROPERTY</w:instrText>
    </w:r>
    <w:r w:rsidRPr="00507A88">
      <w:rPr>
        <w:sz w:val="18"/>
      </w:rPr>
      <w:instrText xml:space="preserve"> "Motionsnummer" *\charformat </w:instrText>
    </w:r>
    <w:r w:rsidRPr="00507A88">
      <w:fldChar w:fldCharType="separate"/>
    </w:r>
    <w:r w:rsidRPr="00507A88">
      <w:t>MJ365</w:t>
    </w:r>
    <w:r w:rsidRPr="00507A88">
      <w:fldChar w:fldCharType="end"/>
    </w:r>
    <w:r w:rsidRPr="00507A88">
      <w:br/>
    </w:r>
    <w:r w:rsidRPr="00507A88">
      <w:fldChar w:fldCharType="begin" w:fldLock="1"/>
    </w:r>
    <w:r w:rsidRPr="00507A88">
      <w:instrText xml:space="preserve"> DOCPROPERTY</w:instrText>
    </w:r>
    <w:r w:rsidRPr="00507A88">
      <w:rPr>
        <w:sz w:val="18"/>
      </w:rPr>
      <w:instrText xml:space="preserve"> "Samling" *\charformat </w:instrText>
    </w:r>
    <w:r w:rsidRPr="00507A88">
      <w:fldChar w:fldCharType="end"/>
    </w:r>
    <w:r w:rsidRPr="00507A88">
      <w:tab/>
      <w:t xml:space="preserve">pnr: </w:t>
    </w:r>
    <w:r w:rsidRPr="00507A88">
      <w:fldChar w:fldCharType="begin" w:fldLock="1"/>
    </w:r>
    <w:r w:rsidRPr="00507A88">
      <w:instrText xml:space="preserve"> DOCPROPERTY</w:instrText>
    </w:r>
    <w:r w:rsidRPr="00507A88">
      <w:rPr>
        <w:sz w:val="18"/>
      </w:rPr>
      <w:instrText xml:space="preserve"> "Partinummer" *\charformat </w:instrText>
    </w:r>
    <w:r w:rsidRPr="00507A88">
      <w:fldChar w:fldCharType="separate"/>
    </w:r>
    <w:r w:rsidRPr="00507A88">
      <w:t>c456</w:t>
    </w:r>
    <w:r w:rsidRPr="00507A88">
      <w:fldChar w:fldCharType="end"/>
    </w:r>
  </w:p>
  <w:p w:rsidR="00507A88" w:rsidRPr="00507A88" w:rsidRDefault="00507A88">
    <w:pPr>
      <w:pStyle w:val="FSHRub1"/>
    </w:pPr>
    <w:r w:rsidRPr="00507A88">
      <w:t>Motion till riksdagen</w:t>
    </w:r>
    <w:r w:rsidRPr="00507A88">
      <w:br/>
    </w:r>
    <w:r w:rsidRPr="00507A88">
      <w:fldChar w:fldCharType="begin" w:fldLock="1"/>
    </w:r>
    <w:r w:rsidRPr="00507A88">
      <w:instrText xml:space="preserve"> DOCPROPERTY "YearUser" *\charformat </w:instrText>
    </w:r>
    <w:r w:rsidRPr="00507A88">
      <w:fldChar w:fldCharType="separate"/>
    </w:r>
    <w:r w:rsidRPr="00507A88">
      <w:t>2008/09</w:t>
    </w:r>
    <w:r w:rsidRPr="00507A88">
      <w:fldChar w:fldCharType="end"/>
    </w:r>
    <w:r w:rsidRPr="00507A88">
      <w:t>:</w:t>
    </w:r>
    <w:r w:rsidRPr="00507A88">
      <w:fldChar w:fldCharType="begin" w:fldLock="1"/>
    </w:r>
    <w:r w:rsidRPr="00507A88">
      <w:instrText xml:space="preserve"> DOCPROPERTY "Motionsnummer" *\charformat </w:instrText>
    </w:r>
    <w:r w:rsidRPr="00507A88">
      <w:fldChar w:fldCharType="separate"/>
    </w:r>
    <w:r w:rsidRPr="00507A88">
      <w:t>MJ365</w:t>
    </w:r>
    <w:r w:rsidRPr="00507A88">
      <w:fldChar w:fldCharType="end"/>
    </w:r>
  </w:p>
  <w:p w:rsidR="00507A88" w:rsidRPr="00507A88" w:rsidRDefault="00507A88">
    <w:pPr>
      <w:pStyle w:val="FSHNormalS5"/>
    </w:pPr>
    <w:r w:rsidRPr="00507A88">
      <w:fldChar w:fldCharType="begin" w:fldLock="1"/>
    </w:r>
    <w:r w:rsidRPr="00507A88">
      <w:instrText xml:space="preserve"> DOCPROPERTY "MotionarText" *\charformat </w:instrText>
    </w:r>
    <w:r w:rsidRPr="00507A88">
      <w:fldChar w:fldCharType="separate"/>
    </w:r>
    <w:r w:rsidRPr="00507A88">
      <w:t>av Anders Åkesson och Lennart Pettersson (c)</w:t>
    </w:r>
    <w:r w:rsidRPr="00507A88">
      <w:fldChar w:fldCharType="end"/>
    </w:r>
    <w:r w:rsidRPr="00507A88">
      <w:br/>
    </w:r>
    <w:r w:rsidRPr="00507A88">
      <w:fldChar w:fldCharType="begin" w:fldLock="1"/>
    </w:r>
    <w:r w:rsidRPr="00507A88">
      <w:instrText xml:space="preserve"> DOCPROPERTY "SvarFrasKort" *\charformat </w:instrText>
    </w:r>
    <w:r w:rsidRPr="00507A88">
      <w:fldChar w:fldCharType="end"/>
    </w:r>
  </w:p>
  <w:p w:rsidR="00507A88" w:rsidRPr="00507A88" w:rsidRDefault="00507A88">
    <w:pPr>
      <w:pStyle w:val="FSHTitel"/>
    </w:pPr>
    <w:r w:rsidRPr="00507A88">
      <w:fldChar w:fldCharType="begin" w:fldLock="1"/>
    </w:r>
    <w:r w:rsidRPr="00507A88">
      <w:instrText xml:space="preserve"> DOCPROPERTY</w:instrText>
    </w:r>
    <w:r w:rsidRPr="00507A88">
      <w:rPr>
        <w:sz w:val="18"/>
      </w:rPr>
      <w:instrText xml:space="preserve"> "RubrikSvar" *\charformat </w:instrText>
    </w:r>
    <w:r w:rsidRPr="00507A88">
      <w:fldChar w:fldCharType="separate"/>
    </w:r>
    <w:r w:rsidRPr="00507A88">
      <w:t>Gotland som försöksområde för CCS</w:t>
    </w:r>
    <w:r w:rsidRPr="00507A88">
      <w:fldChar w:fldCharType="end"/>
    </w:r>
  </w:p>
  <w:p w:rsidR="00507A88" w:rsidRPr="00507A88" w:rsidRDefault="00507A88">
    <w:pPr>
      <w:pStyle w:val="Normal00"/>
    </w:pPr>
  </w:p>
  <w:p w:rsidR="00507A88" w:rsidRPr="00507A88" w:rsidRDefault="00507A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4487129">
    <w:abstractNumId w:val="8"/>
  </w:num>
  <w:num w:numId="2" w16cid:durableId="711686773">
    <w:abstractNumId w:val="9"/>
  </w:num>
  <w:num w:numId="3" w16cid:durableId="999772773">
    <w:abstractNumId w:val="8"/>
  </w:num>
  <w:num w:numId="4" w16cid:durableId="590939300">
    <w:abstractNumId w:val="9"/>
  </w:num>
  <w:num w:numId="5" w16cid:durableId="1106315047">
    <w:abstractNumId w:val="13"/>
  </w:num>
  <w:num w:numId="6" w16cid:durableId="568617348">
    <w:abstractNumId w:val="10"/>
  </w:num>
  <w:num w:numId="7" w16cid:durableId="752243806">
    <w:abstractNumId w:val="11"/>
  </w:num>
  <w:num w:numId="8" w16cid:durableId="1450782784">
    <w:abstractNumId w:val="12"/>
  </w:num>
  <w:num w:numId="9" w16cid:durableId="938637702">
    <w:abstractNumId w:val="8"/>
  </w:num>
  <w:num w:numId="10" w16cid:durableId="1631663426">
    <w:abstractNumId w:val="3"/>
  </w:num>
  <w:num w:numId="11" w16cid:durableId="1392728061">
    <w:abstractNumId w:val="2"/>
  </w:num>
  <w:num w:numId="12" w16cid:durableId="1393850693">
    <w:abstractNumId w:val="1"/>
  </w:num>
  <w:num w:numId="13" w16cid:durableId="287669335">
    <w:abstractNumId w:val="0"/>
  </w:num>
  <w:num w:numId="14" w16cid:durableId="2049913961">
    <w:abstractNumId w:val="9"/>
  </w:num>
  <w:num w:numId="15" w16cid:durableId="1711488691">
    <w:abstractNumId w:val="7"/>
  </w:num>
  <w:num w:numId="16" w16cid:durableId="715933208">
    <w:abstractNumId w:val="6"/>
  </w:num>
  <w:num w:numId="17" w16cid:durableId="1401514783">
    <w:abstractNumId w:val="5"/>
  </w:num>
  <w:num w:numId="18" w16cid:durableId="1448310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3509719-CD2F-4B79-8ED9-F88FE7888905},{57F69FF9-D996-4CD9-A5DB-FF0BC6D009D1}"/>
  </w:docVars>
  <w:rsids>
    <w:rsidRoot w:val="00136FB3"/>
    <w:rsid w:val="00136FB3"/>
    <w:rsid w:val="0050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3E09B82-DA09-47D3-8970-95710FB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1650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c456</vt:lpstr>
    </vt:vector>
  </TitlesOfParts>
  <Company>Riksdagen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c456</dc:title>
  <dc:subject>c456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2009-01-08T13:59:00Z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Gotland som försöksområde för CCS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Gotland som försöksområde för CCS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Lennart Pettersson (c)</vt:lpwstr>
  </property>
  <property fmtid="{D5CDD505-2E9C-101B-9397-08002B2CF9AE}" pid="26" name="MotionarLista">
    <vt:lpwstr>Åkesson, Anders (c)\Pettersson, Lennart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Lennart Pettersson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20082009000000000099000004560069</vt:lpwstr>
  </property>
  <property fmtid="{D5CDD505-2E9C-101B-9397-08002B2CF9AE}" pid="47" name="datum">
    <vt:lpwstr>081002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20082009000000000099000004560069</vt:lpwstr>
  </property>
  <property fmtid="{D5CDD505-2E9C-101B-9397-08002B2CF9AE}" pid="50" name="nummer">
    <vt:lpwstr>365</vt:lpwstr>
  </property>
  <property fmtid="{D5CDD505-2E9C-101B-9397-08002B2CF9AE}" pid="51" name="utskottsbeteckning">
    <vt:lpwstr>MJ</vt:lpwstr>
  </property>
  <property fmtid="{D5CDD505-2E9C-101B-9397-08002B2CF9AE}" pid="52" name="GlobalUID">
    <vt:lpwstr>{058A17BC-875C-46A8-91B7-47CCB2AC6369}</vt:lpwstr>
  </property>
  <property fmtid="{D5CDD505-2E9C-101B-9397-08002B2CF9AE}" pid="53" name="Överföringar">
    <vt:i4>0</vt:i4>
  </property>
  <property fmtid="{D5CDD505-2E9C-101B-9397-08002B2CF9AE}" pid="54" name="Checksum">
    <vt:lpwstr>*1018279290663*</vt:lpwstr>
  </property>
  <property fmtid="{D5CDD505-2E9C-101B-9397-08002B2CF9AE}" pid="55" name="skuggnummer">
    <vt:lpwstr>1623</vt:lpwstr>
  </property>
  <property fmtid="{D5CDD505-2E9C-101B-9397-08002B2CF9AE}" pid="56" name="urixVersion">
    <vt:lpwstr>3.2.0.8</vt:lpwstr>
  </property>
  <property fmtid="{D5CDD505-2E9C-101B-9397-08002B2CF9AE}" pid="57" name="urixOrigin">
    <vt:lpwstr>090402 08:35:20.265</vt:lpwstr>
  </property>
  <property fmtid="{D5CDD505-2E9C-101B-9397-08002B2CF9AE}" pid="58" name="urixGuid">
    <vt:lpwstr>{D12F98A9-717F-4756-A73A-C19455742717}</vt:lpwstr>
  </property>
</Properties>
</file>