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8B6EE" w14:textId="701806FB" w:rsidR="00A72E2C" w:rsidRDefault="00A72E2C" w:rsidP="00A72E2C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F55A0D">
        <w:t>17</w:t>
      </w:r>
      <w:r>
        <w:t>/</w:t>
      </w:r>
      <w:r w:rsidR="00F55A0D">
        <w:t>18</w:t>
      </w:r>
      <w:r>
        <w:t>:</w:t>
      </w:r>
      <w:r w:rsidR="00F55A0D">
        <w:t>1273</w:t>
      </w:r>
      <w:r>
        <w:t xml:space="preserve"> av Sten Bergheden (M)</w:t>
      </w:r>
      <w:r>
        <w:br/>
        <w:t>Vargangrepp på landsbygden</w:t>
      </w:r>
    </w:p>
    <w:p w14:paraId="37EEB9AE" w14:textId="4C45D127" w:rsidR="00A72E2C" w:rsidRDefault="00A72E2C" w:rsidP="00A72E2C">
      <w:pPr>
        <w:pStyle w:val="Brdtext"/>
      </w:pPr>
      <w:r>
        <w:t>Sten Bergheden har fråg</w:t>
      </w:r>
      <w:r w:rsidR="0075037C">
        <w:t xml:space="preserve">at landsbygdsministern vad han </w:t>
      </w:r>
      <w:r>
        <w:t>a</w:t>
      </w:r>
      <w:r w:rsidR="0075037C">
        <w:t>v</w:t>
      </w:r>
      <w:r>
        <w:t>ser göra för att minska antalet vargar till 170-270 och därmed följa riksdagens beslut.</w:t>
      </w:r>
    </w:p>
    <w:p w14:paraId="5C560D5E" w14:textId="77777777" w:rsidR="00A72E2C" w:rsidRDefault="00A72E2C" w:rsidP="00A72E2C">
      <w:pPr>
        <w:pStyle w:val="Brdtext"/>
      </w:pPr>
      <w:r>
        <w:t>Arbetet inom regeringen är så fördelat att det är jag som ska svara på frågan.</w:t>
      </w:r>
    </w:p>
    <w:p w14:paraId="3161B842" w14:textId="3FE977AE" w:rsidR="00A26093" w:rsidRDefault="0075037C" w:rsidP="00A26093">
      <w:r>
        <w:t>I</w:t>
      </w:r>
      <w:r w:rsidR="00A26093">
        <w:t xml:space="preserve"> sin proposition En hållbar rovdjurspolitik (2012/13:191) föreslog </w:t>
      </w:r>
      <w:r>
        <w:t>den då</w:t>
      </w:r>
      <w:r w:rsidR="00207357">
        <w:t>-</w:t>
      </w:r>
      <w:r>
        <w:t xml:space="preserve">varande regeringen </w:t>
      </w:r>
      <w:r w:rsidR="00A26093">
        <w:t xml:space="preserve">att Naturvårdsverket efter Riksdagens behandling skulle slutföra rapporteringen </w:t>
      </w:r>
      <w:r w:rsidR="00A26093" w:rsidRPr="00271F90">
        <w:t xml:space="preserve">till </w:t>
      </w:r>
      <w:r w:rsidR="00A26093">
        <w:t>k</w:t>
      </w:r>
      <w:r w:rsidR="00A26093" w:rsidRPr="00271F90">
        <w:t xml:space="preserve">ommissionen </w:t>
      </w:r>
      <w:r w:rsidR="00A26093">
        <w:t xml:space="preserve">av bl.a. </w:t>
      </w:r>
      <w:r w:rsidR="00A26093" w:rsidRPr="00BF0E10">
        <w:t xml:space="preserve">rovdjursstammarnas referensvärden </w:t>
      </w:r>
      <w:r w:rsidR="00A26093">
        <w:t>enligt art- och habitatdirektivet.</w:t>
      </w:r>
      <w:r w:rsidR="00A26093" w:rsidRPr="00564778">
        <w:t xml:space="preserve"> </w:t>
      </w:r>
      <w:r w:rsidR="00A26093">
        <w:t>Riksdagen slog fast att</w:t>
      </w:r>
      <w:r w:rsidR="00A26093">
        <w:rPr>
          <w:rStyle w:val="grad2"/>
        </w:rPr>
        <w:t xml:space="preserve"> </w:t>
      </w:r>
      <w:r w:rsidR="00A26093">
        <w:t>vargens referensvärde för en gynnsam bevarandestatus när det gäller popu</w:t>
      </w:r>
      <w:r w:rsidR="00207357">
        <w:t>-</w:t>
      </w:r>
      <w:r w:rsidR="00A26093">
        <w:t xml:space="preserve">lationen i Sverige, med utgångspunkt i Skandulvs redovisning av minsta livskraftiga population om 100 individer, ska vara 170–270 individer. </w:t>
      </w:r>
      <w:r w:rsidR="00A26093" w:rsidRPr="00564778">
        <w:t>Natur</w:t>
      </w:r>
      <w:r w:rsidR="00207357">
        <w:t>-</w:t>
      </w:r>
      <w:r w:rsidR="00A26093" w:rsidRPr="00564778">
        <w:t xml:space="preserve">vårdsverket rapporterade 2013 att referensvärdet för </w:t>
      </w:r>
      <w:r w:rsidR="00A26093">
        <w:t>varg</w:t>
      </w:r>
      <w:r w:rsidR="00A26093" w:rsidRPr="00564778">
        <w:t xml:space="preserve">populationen </w:t>
      </w:r>
      <w:r w:rsidR="00A26093">
        <w:t>var</w:t>
      </w:r>
      <w:r w:rsidR="00A26093" w:rsidRPr="00564778">
        <w:t xml:space="preserve"> </w:t>
      </w:r>
      <w:r w:rsidR="00A26093">
        <w:t xml:space="preserve">minst </w:t>
      </w:r>
      <w:r w:rsidR="00A26093" w:rsidRPr="00564778">
        <w:t>270 vargar</w:t>
      </w:r>
      <w:r w:rsidR="00A26093">
        <w:t>.</w:t>
      </w:r>
      <w:r w:rsidR="00A26093" w:rsidRPr="00564778">
        <w:t xml:space="preserve"> </w:t>
      </w:r>
      <w:r w:rsidR="00A26093">
        <w:t>Den svenska vargstammen har dock haft en högre in</w:t>
      </w:r>
      <w:r w:rsidR="00207357">
        <w:t>-</w:t>
      </w:r>
      <w:r w:rsidR="00A26093">
        <w:t>avelsgrad än vad som anses acceptabelt. Den sårbarhetsanalys som låg till grund för referensvärdet kritiserades</w:t>
      </w:r>
      <w:r w:rsidR="00A26093" w:rsidRPr="000360F4">
        <w:t xml:space="preserve"> för att inte</w:t>
      </w:r>
      <w:r w:rsidR="00A26093">
        <w:t xml:space="preserve"> beakta de genetiska aspek</w:t>
      </w:r>
      <w:r w:rsidR="00207357">
        <w:t>-</w:t>
      </w:r>
      <w:r w:rsidR="00A26093">
        <w:t>terna och regeringen gav därför under 2015</w:t>
      </w:r>
      <w:r w:rsidR="00A26093" w:rsidRPr="000360F4">
        <w:t xml:space="preserve"> </w:t>
      </w:r>
      <w:r w:rsidR="00A26093">
        <w:t xml:space="preserve">Naturvårdsverket i uppdrag </w:t>
      </w:r>
      <w:r w:rsidR="00A26093" w:rsidRPr="00271F90">
        <w:t xml:space="preserve">att utifrån ett brett vetenskapligt underlag uppdatera </w:t>
      </w:r>
      <w:r w:rsidR="00A26093">
        <w:t>s</w:t>
      </w:r>
      <w:r w:rsidR="00A26093" w:rsidRPr="00271F90">
        <w:t>årbarhetsanalys</w:t>
      </w:r>
      <w:r w:rsidR="00A26093">
        <w:t xml:space="preserve">en. Med den nya sårbarhetsanalysen </w:t>
      </w:r>
      <w:r w:rsidR="00A26093" w:rsidRPr="00271F90">
        <w:t xml:space="preserve">som grund </w:t>
      </w:r>
      <w:r w:rsidR="00A26093">
        <w:t xml:space="preserve">skulle Naturvårdsverket </w:t>
      </w:r>
      <w:r w:rsidR="00A26093" w:rsidRPr="00271F90">
        <w:t xml:space="preserve">utreda </w:t>
      </w:r>
      <w:r w:rsidR="00A26093" w:rsidRPr="00564778">
        <w:t>vad</w:t>
      </w:r>
      <w:r w:rsidR="00A26093">
        <w:t xml:space="preserve"> som krävs för att vargpopulationen i Sverige ska anses ha gynnsam bevaran</w:t>
      </w:r>
      <w:r w:rsidR="00207357">
        <w:t>-</w:t>
      </w:r>
      <w:r w:rsidR="00A26093">
        <w:t>destatus enligt art- och habitatdirektivet. Analysen (</w:t>
      </w:r>
      <w:r w:rsidR="00A26093" w:rsidRPr="00403931">
        <w:t>Delredovisning av reger</w:t>
      </w:r>
      <w:r w:rsidR="00207357">
        <w:t>-</w:t>
      </w:r>
      <w:r w:rsidR="00A26093" w:rsidRPr="00403931">
        <w:t>ingsuppdraget att utreda gynnsam bevarandestatus för varg, NV-02945-15</w:t>
      </w:r>
      <w:r w:rsidR="00A26093" w:rsidRPr="0021236B">
        <w:t>)</w:t>
      </w:r>
      <w:r w:rsidR="00A26093">
        <w:t xml:space="preserve"> utgick från </w:t>
      </w:r>
      <w:r w:rsidR="00A26093" w:rsidRPr="0021236B">
        <w:t xml:space="preserve">två vetenskapliga rapporter från två forskargrupper </w:t>
      </w:r>
      <w:r w:rsidR="00A26093">
        <w:t>i Sverige respektive</w:t>
      </w:r>
      <w:r w:rsidR="00A26093" w:rsidRPr="0021236B">
        <w:t xml:space="preserve"> USA</w:t>
      </w:r>
      <w:r w:rsidR="00A26093">
        <w:t xml:space="preserve"> om när </w:t>
      </w:r>
      <w:r w:rsidR="00A26093" w:rsidRPr="0021236B">
        <w:t>den svenska vargpopulationen</w:t>
      </w:r>
      <w:r w:rsidR="00A26093">
        <w:t xml:space="preserve"> </w:t>
      </w:r>
      <w:r w:rsidR="00A26093" w:rsidRPr="0021236B">
        <w:t xml:space="preserve">anses </w:t>
      </w:r>
      <w:r w:rsidR="00A26093">
        <w:t>ha</w:t>
      </w:r>
      <w:r w:rsidR="00A26093" w:rsidRPr="0021236B">
        <w:t xml:space="preserve"> gynnsam bevarandestatus.</w:t>
      </w:r>
      <w:r w:rsidR="00A26093">
        <w:t xml:space="preserve"> Den visade att g</w:t>
      </w:r>
      <w:r w:rsidR="00A26093" w:rsidRPr="004C0D57">
        <w:t xml:space="preserve">ivet att de svenska och skandinaviska vargarna utgör en del av den nordeuropeiska vargpopulationen </w:t>
      </w:r>
      <w:r w:rsidR="00A26093">
        <w:t xml:space="preserve">behövs det </w:t>
      </w:r>
      <w:r w:rsidR="00A26093">
        <w:lastRenderedPageBreak/>
        <w:t>minst 300 vargar i Sverige och att minst en invandrad varg från Finland eller Ryssland reproducerar sig med en skandinavisk varg under naturliga förhåll</w:t>
      </w:r>
      <w:r w:rsidR="00207357">
        <w:t>-</w:t>
      </w:r>
      <w:r w:rsidR="00A26093">
        <w:t>anden varje femårsperiod.</w:t>
      </w:r>
    </w:p>
    <w:p w14:paraId="7885D719" w14:textId="38D845B5" w:rsidR="00207357" w:rsidRDefault="00A26093" w:rsidP="00207357">
      <w:pPr>
        <w:spacing w:after="0" w:line="240" w:lineRule="auto"/>
      </w:pPr>
      <w:r w:rsidRPr="00F86610">
        <w:t>Naturvårdsverket har det övergripande nationella ansvaret för rovdjurs</w:t>
      </w:r>
      <w:r>
        <w:softHyphen/>
      </w:r>
      <w:r w:rsidRPr="00F86610">
        <w:t xml:space="preserve">förvaltningen. Verket har delegerat </w:t>
      </w:r>
      <w:r>
        <w:t xml:space="preserve">rätten att </w:t>
      </w:r>
      <w:r w:rsidRPr="00F86610">
        <w:t>beslut</w:t>
      </w:r>
      <w:r>
        <w:t>a</w:t>
      </w:r>
      <w:r w:rsidRPr="00F86610">
        <w:t xml:space="preserve"> om vargj</w:t>
      </w:r>
      <w:r>
        <w:t>akt till berörda länsstyrelser</w:t>
      </w:r>
      <w:r w:rsidR="00AC7AC9">
        <w:t xml:space="preserve">, efter den ändring i jaktförordningen som alliansregeringen genomförde. </w:t>
      </w:r>
      <w:r w:rsidRPr="00DE16E2">
        <w:t xml:space="preserve">Regeringen kan inte ha några synpunkter på länsstyrelsernas bedömning i ärenden om </w:t>
      </w:r>
      <w:r>
        <w:t>skyddsjakt och licens</w:t>
      </w:r>
      <w:r w:rsidRPr="00DE16E2">
        <w:t>jakt</w:t>
      </w:r>
      <w:r>
        <w:t xml:space="preserve"> på varg</w:t>
      </w:r>
      <w:r w:rsidRPr="00DE16E2">
        <w:t>.</w:t>
      </w:r>
      <w:r w:rsidR="00207357">
        <w:br/>
      </w:r>
      <w:r w:rsidR="00207357">
        <w:br/>
      </w:r>
      <w:r w:rsidR="00994590">
        <w:t>I det aktuella fallet som Sten Bergheden refererar till beslutade l</w:t>
      </w:r>
      <w:r w:rsidR="0075037C">
        <w:t xml:space="preserve">änsstyrelsen </w:t>
      </w:r>
      <w:r w:rsidR="0075037C" w:rsidRPr="00A72E2C">
        <w:t xml:space="preserve">i Stockholm </w:t>
      </w:r>
      <w:r w:rsidR="00994590">
        <w:t>de</w:t>
      </w:r>
      <w:r w:rsidR="0075037C">
        <w:t>n 7 maj 2018 att</w:t>
      </w:r>
      <w:r w:rsidR="0075037C" w:rsidRPr="00A72E2C">
        <w:t xml:space="preserve"> avslå en ansökan om skyddsjakt efter varg i Södertälje kommun. </w:t>
      </w:r>
      <w:r w:rsidR="0075037C">
        <w:t>Bakgrunden till ansökan om skyddsjakt är att den aktu</w:t>
      </w:r>
      <w:r w:rsidR="00207357">
        <w:t>-</w:t>
      </w:r>
      <w:r w:rsidR="0075037C">
        <w:t xml:space="preserve">ella vargen vid två tillfällen angripit får i området. </w:t>
      </w:r>
      <w:r w:rsidR="0075037C" w:rsidRPr="00A72E2C">
        <w:t xml:space="preserve">Länsstyrelsen har utrett omständigheterna på platsen och konstaterar att det finns andra lämpliga lösningar för att förhindra angrepp. </w:t>
      </w:r>
      <w:r w:rsidR="0075037C">
        <w:t>Länsstyrelsen konstaterar i sitt beslut</w:t>
      </w:r>
      <w:r w:rsidR="0075037C" w:rsidRPr="00A72E2C">
        <w:t xml:space="preserve"> att varg vid</w:t>
      </w:r>
      <w:r w:rsidR="0075037C">
        <w:t xml:space="preserve"> båda</w:t>
      </w:r>
      <w:r w:rsidR="0075037C" w:rsidRPr="00A72E2C">
        <w:t xml:space="preserve"> angreppe</w:t>
      </w:r>
      <w:r w:rsidR="0075037C">
        <w:t xml:space="preserve">n </w:t>
      </w:r>
      <w:r w:rsidR="0075037C" w:rsidRPr="00A72E2C">
        <w:t>har kunnat nå fåren utan att passera några stängsel. Hagarna har stått helt öppna för vargen på grund av frånvaro av stängsel i vissa delar. Därmed finns andra lösningar, det vill säga att säkerställa full</w:t>
      </w:r>
      <w:r w:rsidR="00B07441">
        <w:t>-</w:t>
      </w:r>
      <w:r w:rsidR="0075037C" w:rsidRPr="00A72E2C">
        <w:t>ständiga stängsel av någon typ runt hagarna</w:t>
      </w:r>
      <w:r w:rsidR="0075037C">
        <w:t xml:space="preserve">. </w:t>
      </w:r>
    </w:p>
    <w:p w14:paraId="25788029" w14:textId="77777777" w:rsidR="00207357" w:rsidRDefault="00207357" w:rsidP="00207357">
      <w:pPr>
        <w:spacing w:after="0" w:line="240" w:lineRule="auto"/>
      </w:pPr>
    </w:p>
    <w:p w14:paraId="761876E2" w14:textId="0FED80F2" w:rsidR="00207357" w:rsidRDefault="0075037C" w:rsidP="00207357">
      <w:pPr>
        <w:spacing w:after="0" w:line="240" w:lineRule="auto"/>
      </w:pPr>
      <w:r>
        <w:t>F</w:t>
      </w:r>
      <w:r w:rsidRPr="00A72E2C">
        <w:t xml:space="preserve">örutsättningarna, i jaktförordningen 23 a §, för att medge skyddsjakt </w:t>
      </w:r>
      <w:r>
        <w:t xml:space="preserve">var således </w:t>
      </w:r>
      <w:r w:rsidRPr="00A72E2C">
        <w:t>inte uppfyllda.</w:t>
      </w:r>
    </w:p>
    <w:p w14:paraId="0FCF17E5" w14:textId="77777777" w:rsidR="00207357" w:rsidRDefault="00207357" w:rsidP="00207357">
      <w:pPr>
        <w:spacing w:after="0" w:line="240" w:lineRule="auto"/>
      </w:pPr>
    </w:p>
    <w:p w14:paraId="09951117" w14:textId="4F9C4355" w:rsidR="00A72E2C" w:rsidRDefault="00A72E2C" w:rsidP="00207357">
      <w:pPr>
        <w:spacing w:after="0" w:line="240" w:lineRule="auto"/>
      </w:pPr>
      <w:r>
        <w:t xml:space="preserve">Stockholm den </w:t>
      </w:r>
      <w:sdt>
        <w:sdtPr>
          <w:id w:val="2032990546"/>
          <w:placeholder>
            <w:docPart w:val="16561266C05B4953BEEB10DC0D4E512C"/>
          </w:placeholder>
          <w:dataBinding w:prefixMappings="xmlns:ns0='http://lp/documentinfo/RK' " w:xpath="/ns0:DocumentInfo[1]/ns0:BaseInfo[1]/ns0:HeaderDate[1]" w:storeItemID="{479989EB-DA2D-4831-A22D-65B5A9BA92CC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7357">
            <w:t>16 maj 2018</w:t>
          </w:r>
        </w:sdtContent>
      </w:sdt>
      <w:r w:rsidR="00B07441">
        <w:br/>
      </w:r>
      <w:r w:rsidR="00B07441">
        <w:br/>
      </w:r>
    </w:p>
    <w:p w14:paraId="70686E66" w14:textId="72A7DE1B" w:rsidR="00207357" w:rsidRDefault="00207357" w:rsidP="00207357">
      <w:pPr>
        <w:spacing w:after="0" w:line="240" w:lineRule="auto"/>
      </w:pPr>
    </w:p>
    <w:p w14:paraId="2D00AB1E" w14:textId="76D7D952" w:rsidR="00207357" w:rsidRDefault="00207357" w:rsidP="00207357">
      <w:pPr>
        <w:spacing w:after="0" w:line="240" w:lineRule="auto"/>
      </w:pPr>
      <w:r>
        <w:t>Karolina Skog</w:t>
      </w:r>
    </w:p>
    <w:p w14:paraId="36BD6437" w14:textId="77777777" w:rsidR="00A72E2C" w:rsidRDefault="00A72E2C" w:rsidP="00A72E2C">
      <w:pPr>
        <w:pStyle w:val="Brdtextutanavstnd"/>
      </w:pPr>
    </w:p>
    <w:p w14:paraId="1ABA690D" w14:textId="77777777" w:rsidR="00A72E2C" w:rsidRDefault="00A72E2C" w:rsidP="00A72E2C">
      <w:pPr>
        <w:pStyle w:val="Brdtextutanavstnd"/>
      </w:pPr>
    </w:p>
    <w:p w14:paraId="7C5CCDBE" w14:textId="77777777" w:rsidR="00A72E2C" w:rsidRDefault="00A72E2C" w:rsidP="00A72E2C">
      <w:pPr>
        <w:pStyle w:val="Brdtextutanavstnd"/>
      </w:pPr>
    </w:p>
    <w:p w14:paraId="0F4DF0CE" w14:textId="003113CF" w:rsidR="00A72E2C" w:rsidRDefault="00A72E2C" w:rsidP="00A72E2C">
      <w:pPr>
        <w:pStyle w:val="Brdtext"/>
      </w:pPr>
    </w:p>
    <w:p w14:paraId="3C1BCF33" w14:textId="77777777" w:rsidR="00A72E2C" w:rsidRPr="00DB48AB" w:rsidRDefault="00A72E2C" w:rsidP="00A72E2C">
      <w:pPr>
        <w:pStyle w:val="Brdtext"/>
      </w:pPr>
    </w:p>
    <w:sectPr w:rsidR="00A72E2C" w:rsidRPr="00DB48AB" w:rsidSect="00A72E2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B7168" w14:textId="77777777" w:rsidR="0042656D" w:rsidRDefault="0042656D" w:rsidP="00A87A54">
      <w:pPr>
        <w:spacing w:after="0" w:line="240" w:lineRule="auto"/>
      </w:pPr>
      <w:r>
        <w:separator/>
      </w:r>
    </w:p>
  </w:endnote>
  <w:endnote w:type="continuationSeparator" w:id="0">
    <w:p w14:paraId="1E4A638F" w14:textId="77777777" w:rsidR="0042656D" w:rsidRDefault="0042656D" w:rsidP="00A87A54">
      <w:pPr>
        <w:spacing w:after="0" w:line="240" w:lineRule="auto"/>
      </w:pPr>
      <w:r>
        <w:continuationSeparator/>
      </w:r>
    </w:p>
  </w:endnote>
  <w:endnote w:type="continuationNotice" w:id="1">
    <w:p w14:paraId="581DC967" w14:textId="77777777" w:rsidR="00103F0C" w:rsidRDefault="00103F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2656D" w:rsidRPr="00347E11" w14:paraId="1FD6D3A0" w14:textId="77777777" w:rsidTr="00A72E2C">
      <w:trPr>
        <w:trHeight w:val="227"/>
        <w:jc w:val="right"/>
      </w:trPr>
      <w:tc>
        <w:tcPr>
          <w:tcW w:w="708" w:type="dxa"/>
          <w:vAlign w:val="bottom"/>
        </w:tcPr>
        <w:p w14:paraId="594DFC59" w14:textId="2400C693" w:rsidR="0042656D" w:rsidRPr="00B62610" w:rsidRDefault="0042656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347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347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2656D" w:rsidRPr="00347E11" w14:paraId="73463F32" w14:textId="77777777" w:rsidTr="00A72E2C">
      <w:trPr>
        <w:trHeight w:val="850"/>
        <w:jc w:val="right"/>
      </w:trPr>
      <w:tc>
        <w:tcPr>
          <w:tcW w:w="708" w:type="dxa"/>
          <w:vAlign w:val="bottom"/>
        </w:tcPr>
        <w:p w14:paraId="0F816D2E" w14:textId="77777777" w:rsidR="0042656D" w:rsidRPr="00347E11" w:rsidRDefault="0042656D" w:rsidP="005606BC">
          <w:pPr>
            <w:pStyle w:val="Sidfot"/>
            <w:spacing w:line="276" w:lineRule="auto"/>
            <w:jc w:val="right"/>
          </w:pPr>
        </w:p>
      </w:tc>
    </w:tr>
  </w:tbl>
  <w:p w14:paraId="68F357EC" w14:textId="77777777" w:rsidR="0042656D" w:rsidRPr="005606BC" w:rsidRDefault="0042656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2656D" w:rsidRPr="00347E11" w14:paraId="2F95EE4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68D3E5" w14:textId="77777777" w:rsidR="0042656D" w:rsidRPr="00347E11" w:rsidRDefault="0042656D" w:rsidP="00347E11">
          <w:pPr>
            <w:pStyle w:val="Sidfot"/>
            <w:rPr>
              <w:sz w:val="8"/>
            </w:rPr>
          </w:pPr>
        </w:p>
      </w:tc>
    </w:tr>
    <w:tr w:rsidR="0042656D" w:rsidRPr="00EE3C0F" w14:paraId="282AB233" w14:textId="77777777" w:rsidTr="00C26068">
      <w:trPr>
        <w:trHeight w:val="227"/>
      </w:trPr>
      <w:tc>
        <w:tcPr>
          <w:tcW w:w="4074" w:type="dxa"/>
        </w:tcPr>
        <w:p w14:paraId="25E2FDD3" w14:textId="77777777" w:rsidR="0042656D" w:rsidRPr="00F53AEA" w:rsidRDefault="0042656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304DF0" w14:textId="77777777" w:rsidR="0042656D" w:rsidRPr="00F53AEA" w:rsidRDefault="0042656D" w:rsidP="00F53AEA">
          <w:pPr>
            <w:pStyle w:val="Sidfot"/>
            <w:spacing w:line="276" w:lineRule="auto"/>
          </w:pPr>
        </w:p>
      </w:tc>
    </w:tr>
  </w:tbl>
  <w:p w14:paraId="09032958" w14:textId="77777777" w:rsidR="0042656D" w:rsidRPr="00EE3C0F" w:rsidRDefault="0042656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3FF49" w14:textId="77777777" w:rsidR="0042656D" w:rsidRDefault="0042656D" w:rsidP="00A87A54">
      <w:pPr>
        <w:spacing w:after="0" w:line="240" w:lineRule="auto"/>
      </w:pPr>
      <w:r>
        <w:separator/>
      </w:r>
    </w:p>
  </w:footnote>
  <w:footnote w:type="continuationSeparator" w:id="0">
    <w:p w14:paraId="22D62697" w14:textId="77777777" w:rsidR="0042656D" w:rsidRDefault="0042656D" w:rsidP="00A87A54">
      <w:pPr>
        <w:spacing w:after="0" w:line="240" w:lineRule="auto"/>
      </w:pPr>
      <w:r>
        <w:continuationSeparator/>
      </w:r>
    </w:p>
  </w:footnote>
  <w:footnote w:type="continuationNotice" w:id="1">
    <w:p w14:paraId="55F48C70" w14:textId="77777777" w:rsidR="00103F0C" w:rsidRDefault="00103F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656D" w14:paraId="325E0A56" w14:textId="77777777" w:rsidTr="00C93EBA">
      <w:trPr>
        <w:trHeight w:val="227"/>
      </w:trPr>
      <w:tc>
        <w:tcPr>
          <w:tcW w:w="5534" w:type="dxa"/>
        </w:tcPr>
        <w:p w14:paraId="204B2754" w14:textId="77777777" w:rsidR="0042656D" w:rsidRPr="007D73AB" w:rsidRDefault="0042656D">
          <w:pPr>
            <w:pStyle w:val="Sidhuvud"/>
          </w:pPr>
        </w:p>
      </w:tc>
      <w:tc>
        <w:tcPr>
          <w:tcW w:w="3170" w:type="dxa"/>
          <w:vAlign w:val="bottom"/>
        </w:tcPr>
        <w:p w14:paraId="7E3082C6" w14:textId="77777777" w:rsidR="0042656D" w:rsidRPr="007D73AB" w:rsidRDefault="0042656D" w:rsidP="00340DE0">
          <w:pPr>
            <w:pStyle w:val="Sidhuvud"/>
          </w:pPr>
        </w:p>
      </w:tc>
      <w:tc>
        <w:tcPr>
          <w:tcW w:w="1134" w:type="dxa"/>
        </w:tcPr>
        <w:p w14:paraId="2615EE27" w14:textId="77777777" w:rsidR="0042656D" w:rsidRDefault="0042656D" w:rsidP="00A72E2C">
          <w:pPr>
            <w:pStyle w:val="Sidhuvud"/>
          </w:pPr>
        </w:p>
      </w:tc>
    </w:tr>
    <w:tr w:rsidR="0042656D" w14:paraId="5835D800" w14:textId="77777777" w:rsidTr="00C93EBA">
      <w:trPr>
        <w:trHeight w:val="1928"/>
      </w:trPr>
      <w:tc>
        <w:tcPr>
          <w:tcW w:w="5534" w:type="dxa"/>
        </w:tcPr>
        <w:p w14:paraId="5CBF599C" w14:textId="77777777" w:rsidR="0042656D" w:rsidRPr="00340DE0" w:rsidRDefault="004265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A54E4" wp14:editId="3EE7B20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DDA3BE" w14:textId="77777777" w:rsidR="0042656D" w:rsidRPr="00710A6C" w:rsidRDefault="0042656D" w:rsidP="00EE3C0F">
          <w:pPr>
            <w:pStyle w:val="Sidhuvud"/>
            <w:rPr>
              <w:b/>
            </w:rPr>
          </w:pPr>
        </w:p>
        <w:p w14:paraId="58DF8358" w14:textId="77777777" w:rsidR="0042656D" w:rsidRDefault="0042656D" w:rsidP="00EE3C0F">
          <w:pPr>
            <w:pStyle w:val="Sidhuvud"/>
          </w:pPr>
        </w:p>
        <w:p w14:paraId="11BEA036" w14:textId="77777777" w:rsidR="0042656D" w:rsidRDefault="0042656D" w:rsidP="00EE3C0F">
          <w:pPr>
            <w:pStyle w:val="Sidhuvud"/>
          </w:pPr>
        </w:p>
        <w:p w14:paraId="5914F7E8" w14:textId="77777777" w:rsidR="0042656D" w:rsidRDefault="0042656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69B5155E1E4868AF278C273FD2961A"/>
            </w:placeholder>
            <w:dataBinding w:prefixMappings="xmlns:ns0='http://lp/documentinfo/RK' " w:xpath="/ns0:DocumentInfo[1]/ns0:BaseInfo[1]/ns0:Dnr[1]" w:storeItemID="{479989EB-DA2D-4831-A22D-65B5A9BA92CC}"/>
            <w:text/>
          </w:sdtPr>
          <w:sdtEndPr/>
          <w:sdtContent>
            <w:p w14:paraId="14775347" w14:textId="0717CAD8" w:rsidR="0042656D" w:rsidRDefault="0042656D" w:rsidP="00EE3C0F">
              <w:pPr>
                <w:pStyle w:val="Sidhuvud"/>
              </w:pPr>
              <w:r>
                <w:t>M2018/</w:t>
              </w:r>
              <w:r w:rsidR="00207357">
                <w:t>01441/Nm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FB2DD41374368A31DA16C283A650B"/>
            </w:placeholder>
            <w:showingPlcHdr/>
            <w:dataBinding w:prefixMappings="xmlns:ns0='http://lp/documentinfo/RK' " w:xpath="/ns0:DocumentInfo[1]/ns0:BaseInfo[1]/ns0:DocNumber[1]" w:storeItemID="{479989EB-DA2D-4831-A22D-65B5A9BA92CC}"/>
            <w:text/>
          </w:sdtPr>
          <w:sdtEndPr/>
          <w:sdtContent>
            <w:p w14:paraId="40C29605" w14:textId="77777777" w:rsidR="0042656D" w:rsidRDefault="004265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0225BF" w14:textId="77777777" w:rsidR="0042656D" w:rsidRDefault="0042656D" w:rsidP="00EE3C0F">
          <w:pPr>
            <w:pStyle w:val="Sidhuvud"/>
          </w:pPr>
        </w:p>
      </w:tc>
      <w:tc>
        <w:tcPr>
          <w:tcW w:w="1134" w:type="dxa"/>
        </w:tcPr>
        <w:p w14:paraId="616EC163" w14:textId="77777777" w:rsidR="0042656D" w:rsidRDefault="0042656D" w:rsidP="0094502D">
          <w:pPr>
            <w:pStyle w:val="Sidhuvud"/>
          </w:pPr>
        </w:p>
        <w:p w14:paraId="70FDEB39" w14:textId="77777777" w:rsidR="0042656D" w:rsidRPr="0094502D" w:rsidRDefault="0042656D" w:rsidP="00EC71A6">
          <w:pPr>
            <w:pStyle w:val="Sidhuvud"/>
          </w:pPr>
        </w:p>
      </w:tc>
    </w:tr>
    <w:tr w:rsidR="0042656D" w14:paraId="2EEBF3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8584F10CE64B02A8675D51C778B2F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4AC603A" w14:textId="7129702A" w:rsidR="0042656D" w:rsidRPr="00A72E2C" w:rsidRDefault="0042656D" w:rsidP="00340DE0">
              <w:pPr>
                <w:pStyle w:val="Sidhuvud"/>
                <w:rPr>
                  <w:b/>
                </w:rPr>
              </w:pPr>
              <w:r w:rsidRPr="00A72E2C">
                <w:rPr>
                  <w:b/>
                </w:rPr>
                <w:t>Miljö- och energidepartementet</w:t>
              </w:r>
              <w:r w:rsidR="00207357">
                <w:rPr>
                  <w:b/>
                </w:rPr>
                <w:br/>
              </w:r>
              <w:r w:rsidR="00207357" w:rsidRPr="00207357">
                <w:t>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10791DEABC4454B2F0E47A5C8DB492"/>
          </w:placeholder>
          <w:dataBinding w:prefixMappings="xmlns:ns0='http://lp/documentinfo/RK' " w:xpath="/ns0:DocumentInfo[1]/ns0:BaseInfo[1]/ns0:Recipient[1]" w:storeItemID="{479989EB-DA2D-4831-A22D-65B5A9BA92CC}"/>
          <w:text w:multiLine="1"/>
        </w:sdtPr>
        <w:sdtEndPr/>
        <w:sdtContent>
          <w:tc>
            <w:tcPr>
              <w:tcW w:w="3170" w:type="dxa"/>
            </w:tcPr>
            <w:p w14:paraId="03F45DF3" w14:textId="77777777" w:rsidR="0042656D" w:rsidRDefault="004265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C4F4B0" w14:textId="77777777" w:rsidR="0042656D" w:rsidRDefault="0042656D" w:rsidP="003E6020">
          <w:pPr>
            <w:pStyle w:val="Sidhuvud"/>
          </w:pPr>
        </w:p>
      </w:tc>
    </w:tr>
  </w:tbl>
  <w:p w14:paraId="2CF22713" w14:textId="77777777" w:rsidR="0042656D" w:rsidRDefault="004265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2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3F0C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DF8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7357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4E3D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656D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3D3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543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37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94590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26093"/>
    <w:rsid w:val="00A3270B"/>
    <w:rsid w:val="00A3475C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2E2C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7AC9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44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79F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0D6A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4CA0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A0D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A5927B"/>
  <w15:docId w15:val="{E9691B24-DF52-4528-8792-10C0F2B5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rad2">
    <w:name w:val="grad2"/>
    <w:basedOn w:val="Standardstycketeckensnitt"/>
    <w:rsid w:val="00A2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8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97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4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69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32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9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00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7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49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69B5155E1E4868AF278C273FD2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F380B-01AD-4F30-8068-EB192054D0A4}"/>
      </w:docPartPr>
      <w:docPartBody>
        <w:p w:rsidR="008721BA" w:rsidRDefault="008721BA" w:rsidP="008721BA">
          <w:pPr>
            <w:pStyle w:val="8569B5155E1E4868AF278C273FD2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8FB2DD41374368A31DA16C283A65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F06FE9-C44F-4B2D-AF37-4E8E55EE25D7}"/>
      </w:docPartPr>
      <w:docPartBody>
        <w:p w:rsidR="008721BA" w:rsidRDefault="008721BA" w:rsidP="008721BA">
          <w:pPr>
            <w:pStyle w:val="C68FB2DD41374368A31DA16C283A65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8584F10CE64B02A8675D51C778B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FF60A-EF97-405E-BA46-910A02BC32BB}"/>
      </w:docPartPr>
      <w:docPartBody>
        <w:p w:rsidR="008721BA" w:rsidRDefault="008721BA" w:rsidP="008721BA">
          <w:pPr>
            <w:pStyle w:val="AC8584F10CE64B02A8675D51C778B2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10791DEABC4454B2F0E47A5C8DB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736D5-583E-4BEE-9818-B7CF03A3D0F8}"/>
      </w:docPartPr>
      <w:docPartBody>
        <w:p w:rsidR="008721BA" w:rsidRDefault="008721BA" w:rsidP="008721BA">
          <w:pPr>
            <w:pStyle w:val="0110791DEABC4454B2F0E47A5C8DB4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61266C05B4953BEEB10DC0D4E5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B61F2-75D3-439F-A5A0-62D35A3F9331}"/>
      </w:docPartPr>
      <w:docPartBody>
        <w:p w:rsidR="008721BA" w:rsidRDefault="008721BA" w:rsidP="008721BA">
          <w:pPr>
            <w:pStyle w:val="16561266C05B4953BEEB10DC0D4E512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A"/>
    <w:rsid w:val="008721BA"/>
    <w:rsid w:val="00D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DE333A25F54288AFF84E91A8514154">
    <w:name w:val="BCDE333A25F54288AFF84E91A8514154"/>
    <w:rsid w:val="008721BA"/>
  </w:style>
  <w:style w:type="character" w:styleId="Platshllartext">
    <w:name w:val="Placeholder Text"/>
    <w:basedOn w:val="Standardstycketeckensnitt"/>
    <w:uiPriority w:val="99"/>
    <w:semiHidden/>
    <w:rsid w:val="008721BA"/>
    <w:rPr>
      <w:noProof w:val="0"/>
      <w:color w:val="808080"/>
    </w:rPr>
  </w:style>
  <w:style w:type="paragraph" w:customStyle="1" w:styleId="8D21639C2E4F41209B1B7E45C932E6C2">
    <w:name w:val="8D21639C2E4F41209B1B7E45C932E6C2"/>
    <w:rsid w:val="008721BA"/>
  </w:style>
  <w:style w:type="paragraph" w:customStyle="1" w:styleId="616E6E19295B4AC0AA214647D4957B67">
    <w:name w:val="616E6E19295B4AC0AA214647D4957B67"/>
    <w:rsid w:val="008721BA"/>
  </w:style>
  <w:style w:type="paragraph" w:customStyle="1" w:styleId="A11E533384D84502B16B527A411797E1">
    <w:name w:val="A11E533384D84502B16B527A411797E1"/>
    <w:rsid w:val="008721BA"/>
  </w:style>
  <w:style w:type="paragraph" w:customStyle="1" w:styleId="8569B5155E1E4868AF278C273FD2961A">
    <w:name w:val="8569B5155E1E4868AF278C273FD2961A"/>
    <w:rsid w:val="008721BA"/>
  </w:style>
  <w:style w:type="paragraph" w:customStyle="1" w:styleId="C68FB2DD41374368A31DA16C283A650B">
    <w:name w:val="C68FB2DD41374368A31DA16C283A650B"/>
    <w:rsid w:val="008721BA"/>
  </w:style>
  <w:style w:type="paragraph" w:customStyle="1" w:styleId="2A9049F5657D4B32B0C4C2EBEB301DF8">
    <w:name w:val="2A9049F5657D4B32B0C4C2EBEB301DF8"/>
    <w:rsid w:val="008721BA"/>
  </w:style>
  <w:style w:type="paragraph" w:customStyle="1" w:styleId="4B09009FAA33416191643D553FC28774">
    <w:name w:val="4B09009FAA33416191643D553FC28774"/>
    <w:rsid w:val="008721BA"/>
  </w:style>
  <w:style w:type="paragraph" w:customStyle="1" w:styleId="B6F7D6855F4E4C1485989EC798D29442">
    <w:name w:val="B6F7D6855F4E4C1485989EC798D29442"/>
    <w:rsid w:val="008721BA"/>
  </w:style>
  <w:style w:type="paragraph" w:customStyle="1" w:styleId="AC8584F10CE64B02A8675D51C778B2F6">
    <w:name w:val="AC8584F10CE64B02A8675D51C778B2F6"/>
    <w:rsid w:val="008721BA"/>
  </w:style>
  <w:style w:type="paragraph" w:customStyle="1" w:styleId="0110791DEABC4454B2F0E47A5C8DB492">
    <w:name w:val="0110791DEABC4454B2F0E47A5C8DB492"/>
    <w:rsid w:val="008721BA"/>
  </w:style>
  <w:style w:type="paragraph" w:customStyle="1" w:styleId="1F0B2D230E8A411DB783A5EEAC4210BA">
    <w:name w:val="1F0B2D230E8A411DB783A5EEAC4210BA"/>
    <w:rsid w:val="008721BA"/>
  </w:style>
  <w:style w:type="paragraph" w:customStyle="1" w:styleId="13EB1F6AD33E49EDBF445FF890E0CE1F">
    <w:name w:val="13EB1F6AD33E49EDBF445FF890E0CE1F"/>
    <w:rsid w:val="008721BA"/>
  </w:style>
  <w:style w:type="paragraph" w:customStyle="1" w:styleId="E21235E4A34F49EAABE93CD4D9F0F8BB">
    <w:name w:val="E21235E4A34F49EAABE93CD4D9F0F8BB"/>
    <w:rsid w:val="008721BA"/>
  </w:style>
  <w:style w:type="paragraph" w:customStyle="1" w:styleId="535C4EF2DC3642A0934D6377169E8035">
    <w:name w:val="535C4EF2DC3642A0934D6377169E8035"/>
    <w:rsid w:val="008721BA"/>
  </w:style>
  <w:style w:type="paragraph" w:customStyle="1" w:styleId="99C0889138D347DA8A94B383D1A11D9D">
    <w:name w:val="99C0889138D347DA8A94B383D1A11D9D"/>
    <w:rsid w:val="008721BA"/>
  </w:style>
  <w:style w:type="paragraph" w:customStyle="1" w:styleId="614B3696DF8546C2A73B965323C6CB3A">
    <w:name w:val="614B3696DF8546C2A73B965323C6CB3A"/>
    <w:rsid w:val="008721BA"/>
  </w:style>
  <w:style w:type="paragraph" w:customStyle="1" w:styleId="F351DD8BA8D84387BBA5B1AE39E49C60">
    <w:name w:val="F351DD8BA8D84387BBA5B1AE39E49C60"/>
    <w:rsid w:val="008721BA"/>
  </w:style>
  <w:style w:type="paragraph" w:customStyle="1" w:styleId="16561266C05B4953BEEB10DC0D4E512C">
    <w:name w:val="16561266C05B4953BEEB10DC0D4E512C"/>
    <w:rsid w:val="008721BA"/>
  </w:style>
  <w:style w:type="paragraph" w:customStyle="1" w:styleId="61F988A97939412297F9D18C02646C2E">
    <w:name w:val="61F988A97939412297F9D18C02646C2E"/>
    <w:rsid w:val="00872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2018-05-16T00:00:00</HeaderDate>
    <Office/>
    <Dnr>M2018/01441/Nm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30e3f912-05f9-4326-9c7e-1ecc33d6211c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2018-05-16T00:00:00</HeaderDate>
    <Office/>
    <Dnr>M2018/01441/Nm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2BE54-6D2D-4466-90C5-B7442F6DD0F9}"/>
</file>

<file path=customXml/itemProps2.xml><?xml version="1.0" encoding="utf-8"?>
<ds:datastoreItem xmlns:ds="http://schemas.openxmlformats.org/officeDocument/2006/customXml" ds:itemID="{479989EB-DA2D-4831-A22D-65B5A9BA92CC}"/>
</file>

<file path=customXml/itemProps3.xml><?xml version="1.0" encoding="utf-8"?>
<ds:datastoreItem xmlns:ds="http://schemas.openxmlformats.org/officeDocument/2006/customXml" ds:itemID="{FF94CE9A-1296-4E7A-B885-A08A3530FC1E}"/>
</file>

<file path=customXml/itemProps4.xml><?xml version="1.0" encoding="utf-8"?>
<ds:datastoreItem xmlns:ds="http://schemas.openxmlformats.org/officeDocument/2006/customXml" ds:itemID="{E648FBC5-4224-4FE8-8037-EF87025360FA}"/>
</file>

<file path=customXml/itemProps5.xml><?xml version="1.0" encoding="utf-8"?>
<ds:datastoreItem xmlns:ds="http://schemas.openxmlformats.org/officeDocument/2006/customXml" ds:itemID="{479989EB-DA2D-4831-A22D-65B5A9BA92CC}"/>
</file>

<file path=customXml/itemProps6.xml><?xml version="1.0" encoding="utf-8"?>
<ds:datastoreItem xmlns:ds="http://schemas.openxmlformats.org/officeDocument/2006/customXml" ds:itemID="{60407DE4-D2E0-463C-978C-2780E1CCFF79}"/>
</file>

<file path=customXml/itemProps7.xml><?xml version="1.0" encoding="utf-8"?>
<ds:datastoreItem xmlns:ds="http://schemas.openxmlformats.org/officeDocument/2006/customXml" ds:itemID="{027E50AF-90CA-424C-B95F-CB7B873A51C6}"/>
</file>

<file path=customXml/itemProps8.xml><?xml version="1.0" encoding="utf-8"?>
<ds:datastoreItem xmlns:ds="http://schemas.openxmlformats.org/officeDocument/2006/customXml" ds:itemID="{F9173763-E749-46C9-868B-4AD3D4E103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Dickson</dc:creator>
  <cp:keywords/>
  <dc:description/>
  <cp:lastModifiedBy>Thomas H Pettersson</cp:lastModifiedBy>
  <cp:revision>3</cp:revision>
  <cp:lastPrinted>2018-05-16T10:12:00Z</cp:lastPrinted>
  <dcterms:created xsi:type="dcterms:W3CDTF">2018-05-16T10:11:00Z</dcterms:created>
  <dcterms:modified xsi:type="dcterms:W3CDTF">2018-05-16T10:12:00Z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b29a4893-8b64-49b1-bafd-2f8c47659627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</Properties>
</file>