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FC8A1F209ED84CF3B8A12B26D2B5ECAA"/>
        </w:placeholder>
        <w:text/>
      </w:sdtPr>
      <w:sdtEndPr/>
      <w:sdtContent>
        <w:p w:rsidRPr="009B062B" w:rsidR="00AF30DD" w:rsidP="00DA28CE" w:rsidRDefault="00AF30DD" w14:paraId="273B16C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161312a9-12e1-4d51-87e6-6cfbc06b1726"/>
        <w:id w:val="-1547905634"/>
        <w:lock w:val="sdtLocked"/>
      </w:sdtPr>
      <w:sdtEndPr/>
      <w:sdtContent>
        <w:p w:rsidR="006575F4" w:rsidRDefault="00AC713E" w14:paraId="6F92128E" w14:textId="069BF630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dra tillbaka vissa skärpningar som genomfördes i regeringens proposition 2018/19:107 om åtgärder mot handel med hyreskontrakt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029FAB4CD7CB475D8BB09B572BF74243"/>
        </w:placeholder>
        <w:text/>
      </w:sdtPr>
      <w:sdtEndPr/>
      <w:sdtContent>
        <w:p w:rsidR="00895C4A" w:rsidP="0075119B" w:rsidRDefault="006D79C9" w14:paraId="0E563E6F" w14:textId="44ABAC02">
          <w:pPr>
            <w:pStyle w:val="Rubrik1"/>
          </w:pPr>
          <w:r>
            <w:t>Motivering</w:t>
          </w:r>
        </w:p>
      </w:sdtContent>
    </w:sdt>
    <w:p w:rsidR="003D24C8" w:rsidP="005068E5" w:rsidRDefault="003D24C8" w14:paraId="028BAF81" w14:textId="5421D193">
      <w:pPr>
        <w:pStyle w:val="Normalutanindragellerluft"/>
      </w:pPr>
      <w:r>
        <w:t xml:space="preserve">Det råder inget tvivel om att bostadsmarknaden i Sverige idag är dysfunktionell. På grund av bostadsbristen kan </w:t>
      </w:r>
      <w:r w:rsidRPr="003D24C8">
        <w:t>kriminella förmedla kontrakt till människor som saknar pengar och kontakter</w:t>
      </w:r>
      <w:r>
        <w:t>. Samtidigt måste</w:t>
      </w:r>
      <w:r w:rsidR="00945EAA">
        <w:t xml:space="preserve"> hederliga</w:t>
      </w:r>
      <w:r>
        <w:t xml:space="preserve"> studenter eller arbetare avstå studier och jobb till följd av att de inte hittar en lämplig bostad</w:t>
      </w:r>
      <w:r w:rsidR="00845E43">
        <w:t xml:space="preserve"> i den ort där de sökt jobb alter</w:t>
      </w:r>
      <w:r w:rsidR="00C2647A">
        <w:softHyphen/>
      </w:r>
      <w:r w:rsidR="00845E43">
        <w:t>nativt har kommit in på sin drömutbildning</w:t>
      </w:r>
      <w:r w:rsidRPr="003D24C8">
        <w:t xml:space="preserve">. </w:t>
      </w:r>
      <w:r>
        <w:t>Detta är ett grundläggande problem som omöjliggör för många att få vardagen att gå ihop</w:t>
      </w:r>
      <w:r w:rsidR="00945EAA">
        <w:t xml:space="preserve"> och måste därför lösas</w:t>
      </w:r>
      <w:r>
        <w:t>.</w:t>
      </w:r>
    </w:p>
    <w:p w:rsidR="00945EAA" w:rsidRDefault="003D24C8" w14:paraId="6A168FE5" w14:textId="6F9D9807">
      <w:r>
        <w:t>Från och med 1</w:t>
      </w:r>
      <w:r w:rsidR="007641A4">
        <w:t> </w:t>
      </w:r>
      <w:r>
        <w:t xml:space="preserve">oktober 2019 riskerar alla som </w:t>
      </w:r>
      <w:r w:rsidRPr="003D24C8">
        <w:t xml:space="preserve">hyr ut </w:t>
      </w:r>
      <w:r>
        <w:t xml:space="preserve">sina </w:t>
      </w:r>
      <w:r w:rsidRPr="003D24C8">
        <w:t>hyresrätt</w:t>
      </w:r>
      <w:r>
        <w:t>er</w:t>
      </w:r>
      <w:r w:rsidRPr="003D24C8">
        <w:t xml:space="preserve"> i andra hand utan godkännande </w:t>
      </w:r>
      <w:r>
        <w:t>eller</w:t>
      </w:r>
      <w:r w:rsidRPr="003D24C8">
        <w:t xml:space="preserve"> tar ut en för hög </w:t>
      </w:r>
      <w:proofErr w:type="gramStart"/>
      <w:r w:rsidRPr="003D24C8">
        <w:t>hyra böter</w:t>
      </w:r>
      <w:proofErr w:type="gramEnd"/>
      <w:r>
        <w:t xml:space="preserve"> alternativt</w:t>
      </w:r>
      <w:r w:rsidRPr="003D24C8">
        <w:t xml:space="preserve"> fängelse i </w:t>
      </w:r>
      <w:r w:rsidR="00945EAA">
        <w:t>flera</w:t>
      </w:r>
      <w:r w:rsidRPr="003D24C8">
        <w:t xml:space="preserve"> år</w:t>
      </w:r>
      <w:r w:rsidR="00945EAA">
        <w:t>, genom en skärpning av hyreslagen (</w:t>
      </w:r>
      <w:r w:rsidR="007641A4">
        <w:t>r</w:t>
      </w:r>
      <w:r w:rsidRPr="00945EAA" w:rsidR="00945EAA">
        <w:t>egeringens proposition</w:t>
      </w:r>
      <w:r w:rsidR="00945EAA">
        <w:t xml:space="preserve"> </w:t>
      </w:r>
      <w:r w:rsidRPr="00945EAA" w:rsidR="00DF42E5">
        <w:t>2018/19:107</w:t>
      </w:r>
      <w:r w:rsidR="00DF42E5">
        <w:t xml:space="preserve"> </w:t>
      </w:r>
      <w:r w:rsidRPr="00945EAA" w:rsidR="00945EAA">
        <w:t>Åtgärder mot handel med hyreskontrakt</w:t>
      </w:r>
      <w:r w:rsidR="00945EAA">
        <w:t xml:space="preserve">). En åtgärd som sågats av </w:t>
      </w:r>
      <w:r w:rsidR="007641A4">
        <w:t xml:space="preserve">Lagrådet </w:t>
      </w:r>
      <w:r w:rsidR="00945EAA">
        <w:t>samt en rad olika remissinstanser i form av domstolar och hyresnämnder</w:t>
      </w:r>
      <w:r w:rsidRPr="003D24C8">
        <w:t xml:space="preserve">. </w:t>
      </w:r>
    </w:p>
    <w:p w:rsidRPr="003D24C8" w:rsidR="003D24C8" w:rsidRDefault="003D24C8" w14:paraId="23BB9DF6" w14:textId="2BF276D9">
      <w:pPr>
        <w:rPr>
          <w:kern w:val="0"/>
          <w14:numSpacing w14:val="default"/>
        </w:rPr>
      </w:pPr>
      <w:r>
        <w:t>Tanken med k</w:t>
      </w:r>
      <w:r w:rsidRPr="003D24C8">
        <w:t xml:space="preserve">riminaliseringen </w:t>
      </w:r>
      <w:r w:rsidR="00AB3015">
        <w:t>var</w:t>
      </w:r>
      <w:r>
        <w:t xml:space="preserve"> att </w:t>
      </w:r>
      <w:r w:rsidRPr="003D24C8">
        <w:t xml:space="preserve">hyresgäster som inte </w:t>
      </w:r>
      <w:r>
        <w:t xml:space="preserve">använder </w:t>
      </w:r>
      <w:r w:rsidRPr="003D24C8">
        <w:t xml:space="preserve">sina lägenheter </w:t>
      </w:r>
      <w:r>
        <w:t>ska</w:t>
      </w:r>
      <w:r w:rsidRPr="003D24C8">
        <w:t xml:space="preserve"> flytta i stället för att hyra ut dem</w:t>
      </w:r>
      <w:r>
        <w:t xml:space="preserve"> till behövande</w:t>
      </w:r>
      <w:r w:rsidRPr="003D24C8">
        <w:t>.</w:t>
      </w:r>
      <w:r>
        <w:t xml:space="preserve"> Detta i en tid då det råder stor bo</w:t>
      </w:r>
      <w:r w:rsidR="00C2647A">
        <w:softHyphen/>
      </w:r>
      <w:r>
        <w:t>stadsbrist i Sverige, särskilt i våra storstäder.</w:t>
      </w:r>
      <w:r w:rsidR="00945EAA">
        <w:t xml:space="preserve"> </w:t>
      </w:r>
      <w:r>
        <w:t xml:space="preserve">För </w:t>
      </w:r>
      <w:r w:rsidRPr="003D24C8">
        <w:t>en bostadssökande</w:t>
      </w:r>
      <w:r>
        <w:t xml:space="preserve"> är detta knappast något positivt, då möjligheten för dessa att få tag på en bostad är betydligt sämre än förr. </w:t>
      </w:r>
      <w:r w:rsidRPr="003D24C8">
        <w:t>Hyresrätte</w:t>
      </w:r>
      <w:r>
        <w:t xml:space="preserve">r är idag </w:t>
      </w:r>
      <w:r w:rsidRPr="003D24C8">
        <w:t>så eftertraktad</w:t>
      </w:r>
      <w:r>
        <w:t>e</w:t>
      </w:r>
      <w:r w:rsidRPr="003D24C8">
        <w:t xml:space="preserve"> att de</w:t>
      </w:r>
      <w:r>
        <w:t xml:space="preserve"> bland vissa</w:t>
      </w:r>
      <w:r w:rsidRPr="003D24C8">
        <w:t xml:space="preserve"> betraktas som ett slags spa</w:t>
      </w:r>
      <w:r w:rsidR="00C2647A">
        <w:softHyphen/>
      </w:r>
      <w:r w:rsidRPr="003D24C8">
        <w:t>rande</w:t>
      </w:r>
      <w:r>
        <w:t xml:space="preserve"> och som något tryggt</w:t>
      </w:r>
      <w:r w:rsidRPr="003D24C8">
        <w:t xml:space="preserve">. </w:t>
      </w:r>
      <w:r>
        <w:t>Av den anledningen kan d</w:t>
      </w:r>
      <w:r w:rsidRPr="003D24C8">
        <w:t xml:space="preserve">e som har </w:t>
      </w:r>
      <w:r>
        <w:t xml:space="preserve">möjlighet välja att </w:t>
      </w:r>
      <w:r w:rsidRPr="003D24C8">
        <w:t xml:space="preserve">hellre behålla </w:t>
      </w:r>
      <w:r>
        <w:t>en outnyttjad</w:t>
      </w:r>
      <w:r w:rsidRPr="003D24C8">
        <w:t xml:space="preserve"> lägenhet</w:t>
      </w:r>
      <w:r>
        <w:t xml:space="preserve"> än att lämna de</w:t>
      </w:r>
      <w:r w:rsidR="007641A4">
        <w:t>n</w:t>
      </w:r>
      <w:r>
        <w:t xml:space="preserve"> till någon annan, om inte före</w:t>
      </w:r>
      <w:r w:rsidR="00C2647A">
        <w:softHyphen/>
      </w:r>
      <w:r>
        <w:t>ningen godkänner att den hyrs ut för en låg summa. Det är helt enkelt inte värt idag att riskera ett förlorat hyreskontrakt.</w:t>
      </w:r>
    </w:p>
    <w:p w:rsidR="00BB6339" w:rsidP="005068E5" w:rsidRDefault="00223FA0" w14:paraId="111E0796" w14:textId="564C674A">
      <w:r>
        <w:t xml:space="preserve">Givetvis ska åtgärder mot dagens ohållbara situation på bostadsmarknaden vidtas. Regeringens proposition var dock inget annat än kontraproduktiv. </w:t>
      </w:r>
      <w:r w:rsidR="00945EAA">
        <w:t xml:space="preserve">Skärpningarna i </w:t>
      </w:r>
      <w:r w:rsidR="00DF42E5">
        <w:lastRenderedPageBreak/>
        <w:t>p</w:t>
      </w:r>
      <w:r w:rsidR="00945EAA">
        <w:t xml:space="preserve">roposition </w:t>
      </w:r>
      <w:r w:rsidRPr="00945EAA" w:rsidR="00945EAA">
        <w:t>2018/19:107</w:t>
      </w:r>
      <w:r w:rsidR="00DF42E5">
        <w:t>,</w:t>
      </w:r>
      <w:r w:rsidR="00945EAA">
        <w:t xml:space="preserve"> som innebär att s</w:t>
      </w:r>
      <w:r w:rsidRPr="00945EAA" w:rsidR="00945EAA">
        <w:t>traffen för försäljning och förmedling av hyreskontrakt mot otillåten ersättning ska skärpas</w:t>
      </w:r>
      <w:r w:rsidR="007641A4">
        <w:t>,</w:t>
      </w:r>
      <w:r w:rsidR="00945EAA">
        <w:t xml:space="preserve"> bör dras tillbaka</w:t>
      </w:r>
      <w:r w:rsidRPr="00945EAA" w:rsidR="00945EAA">
        <w:t xml:space="preserve">. </w:t>
      </w:r>
      <w:r w:rsidR="00945EAA">
        <w:t xml:space="preserve">Likaså bör </w:t>
      </w:r>
      <w:r w:rsidRPr="00945EAA" w:rsidR="00945EAA">
        <w:t>köp</w:t>
      </w:r>
      <w:r w:rsidR="00945EAA">
        <w:t xml:space="preserve"> av</w:t>
      </w:r>
      <w:r w:rsidRPr="00945EAA" w:rsidR="00945EAA">
        <w:t xml:space="preserve"> hyreskontrakt</w:t>
      </w:r>
      <w:r w:rsidR="00945EAA">
        <w:t xml:space="preserve"> avkriminaliseras</w:t>
      </w:r>
      <w:r w:rsidRPr="00945EAA" w:rsidR="00945EAA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6DFEDDCBD384713A7CB99A296FEA031"/>
        </w:placeholder>
      </w:sdtPr>
      <w:sdtEndPr>
        <w:rPr>
          <w:i w:val="0"/>
          <w:noProof w:val="0"/>
        </w:rPr>
      </w:sdtEndPr>
      <w:sdtContent>
        <w:p w:rsidR="00E45D7E" w:rsidP="00E45D7E" w:rsidRDefault="00E45D7E" w14:paraId="6492B125" w14:textId="77777777"/>
        <w:p w:rsidRPr="008E0FE2" w:rsidR="004801AC" w:rsidP="00E45D7E" w:rsidRDefault="00C2647A" w14:paraId="353F869A" w14:textId="132D61FF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Markus Wiechel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7557FC" w:rsidRDefault="007557FC" w14:paraId="5724FF03" w14:textId="77777777">
      <w:bookmarkStart w:name="_GoBack" w:id="1"/>
      <w:bookmarkEnd w:id="1"/>
    </w:p>
    <w:sectPr w:rsidR="007557F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BA1E21" w14:textId="77777777" w:rsidR="00587B2D" w:rsidRDefault="00587B2D" w:rsidP="000C1CAD">
      <w:pPr>
        <w:spacing w:line="240" w:lineRule="auto"/>
      </w:pPr>
      <w:r>
        <w:separator/>
      </w:r>
    </w:p>
  </w:endnote>
  <w:endnote w:type="continuationSeparator" w:id="0">
    <w:p w14:paraId="326FFB60" w14:textId="77777777" w:rsidR="00587B2D" w:rsidRDefault="00587B2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6697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AC1995" w14:textId="41DA2F43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E45D7E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4D1FC" w14:textId="695280D1" w:rsidR="00262EA3" w:rsidRPr="00E45D7E" w:rsidRDefault="00262EA3" w:rsidP="00E45D7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EED060" w14:textId="77777777" w:rsidR="00587B2D" w:rsidRDefault="00587B2D" w:rsidP="000C1CAD">
      <w:pPr>
        <w:spacing w:line="240" w:lineRule="auto"/>
      </w:pPr>
      <w:r>
        <w:separator/>
      </w:r>
    </w:p>
  </w:footnote>
  <w:footnote w:type="continuationSeparator" w:id="0">
    <w:p w14:paraId="55A1932B" w14:textId="77777777" w:rsidR="00587B2D" w:rsidRDefault="00587B2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06DA639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68E0432" wp14:anchorId="26C2499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C2647A" w14:paraId="444F163E" w14:textId="37E2506B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2828EF918DD4C9283408EC007EBC3D1"/>
                              </w:placeholder>
                              <w:text/>
                            </w:sdtPr>
                            <w:sdtEndPr/>
                            <w:sdtContent>
                              <w:r w:rsidR="003D24C8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0F91EAFB5DC4F4D8B2D088BFC67B2A2"/>
                              </w:placeholder>
                              <w:text/>
                            </w:sdtPr>
                            <w:sdtEndPr/>
                            <w:sdtContent>
                              <w:r w:rsidR="00717796">
                                <w:t>324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6C2499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C2647A" w14:paraId="444F163E" w14:textId="37E2506B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2828EF918DD4C9283408EC007EBC3D1"/>
                        </w:placeholder>
                        <w:text/>
                      </w:sdtPr>
                      <w:sdtEndPr/>
                      <w:sdtContent>
                        <w:r w:rsidR="003D24C8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0F91EAFB5DC4F4D8B2D088BFC67B2A2"/>
                        </w:placeholder>
                        <w:text/>
                      </w:sdtPr>
                      <w:sdtEndPr/>
                      <w:sdtContent>
                        <w:r w:rsidR="00717796">
                          <w:t>324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32A610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28C40383" w14:textId="77777777">
    <w:pPr>
      <w:jc w:val="right"/>
    </w:pPr>
  </w:p>
  <w:p w:rsidR="00262EA3" w:rsidP="00776B74" w:rsidRDefault="00262EA3" w14:paraId="02C7893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C2647A" w14:paraId="3CFF987B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9678B12" wp14:anchorId="1143999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C2647A" w14:paraId="348989E4" w14:textId="5F6BE5DE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3D24C8">
          <w:t>SD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717796">
          <w:t>324</w:t>
        </w:r>
      </w:sdtContent>
    </w:sdt>
  </w:p>
  <w:p w:rsidRPr="008227B3" w:rsidR="00262EA3" w:rsidP="008227B3" w:rsidRDefault="00C2647A" w14:paraId="1B7BB63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C2647A" w14:paraId="7409186A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:954</w:t>
        </w:r>
      </w:sdtContent>
    </w:sdt>
  </w:p>
  <w:p w:rsidR="00262EA3" w:rsidP="00E03A3D" w:rsidRDefault="00C2647A" w14:paraId="1BFA9791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Markus Wiechel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AC713E" w14:paraId="77954F4B" w14:textId="3E599DE7">
        <w:pPr>
          <w:pStyle w:val="FSHRub2"/>
        </w:pPr>
        <w:r>
          <w:t>Ändring i hyreslagen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60FE43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3D24C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2E0D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9F5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3FA0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74D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4C8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076C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68E5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B2D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3C6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5F4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796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19B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7FC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1A4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5E4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5C4A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EAA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857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015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13E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195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4D6A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7A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5E92"/>
    <w:rsid w:val="00DE610C"/>
    <w:rsid w:val="00DE61F0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2E5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C23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5D7E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434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82A9C65"/>
  <w15:chartTrackingRefBased/>
  <w15:docId w15:val="{6F331C78-9A77-426B-9A66-DCB2B371F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C8A1F209ED84CF3B8A12B26D2B5EC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1DF26F-E9B2-4D0C-8BC3-AF6F3EDB0228}"/>
      </w:docPartPr>
      <w:docPartBody>
        <w:p w:rsidR="00EF67EF" w:rsidRDefault="00BE395E">
          <w:pPr>
            <w:pStyle w:val="FC8A1F209ED84CF3B8A12B26D2B5ECA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29FAB4CD7CB475D8BB09B572BF742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D49684-36FF-4217-9A1D-ECF6EE9CCC66}"/>
      </w:docPartPr>
      <w:docPartBody>
        <w:p w:rsidR="00EF67EF" w:rsidRDefault="00BE395E">
          <w:pPr>
            <w:pStyle w:val="029FAB4CD7CB475D8BB09B572BF7424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2828EF918DD4C9283408EC007EBC3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D90558-6793-4E1D-BD75-B57AB9F38BC2}"/>
      </w:docPartPr>
      <w:docPartBody>
        <w:p w:rsidR="00EF67EF" w:rsidRDefault="00BE395E">
          <w:pPr>
            <w:pStyle w:val="C2828EF918DD4C9283408EC007EBC3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0F91EAFB5DC4F4D8B2D088BFC67B2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6C657B-ABDC-40D9-8264-B92559413949}"/>
      </w:docPartPr>
      <w:docPartBody>
        <w:p w:rsidR="00EF67EF" w:rsidRDefault="00BE395E">
          <w:pPr>
            <w:pStyle w:val="40F91EAFB5DC4F4D8B2D088BFC67B2A2"/>
          </w:pPr>
          <w:r>
            <w:t xml:space="preserve"> </w:t>
          </w:r>
        </w:p>
      </w:docPartBody>
    </w:docPart>
    <w:docPart>
      <w:docPartPr>
        <w:name w:val="D6DFEDDCBD384713A7CB99A296FEA0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DD9066-42A2-4916-9E07-4C0625780709}"/>
      </w:docPartPr>
      <w:docPartBody>
        <w:p w:rsidR="00BD4C8B" w:rsidRDefault="00BD4C8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95E"/>
    <w:rsid w:val="00BD4C8B"/>
    <w:rsid w:val="00BE395E"/>
    <w:rsid w:val="00EF67EF"/>
    <w:rsid w:val="00FC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C8A1F209ED84CF3B8A12B26D2B5ECAA">
    <w:name w:val="FC8A1F209ED84CF3B8A12B26D2B5ECAA"/>
  </w:style>
  <w:style w:type="paragraph" w:customStyle="1" w:styleId="29D746DC43804219B10EB6D3558F3552">
    <w:name w:val="29D746DC43804219B10EB6D3558F3552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2A462B39CA854BA5B862E4B6578F8C80">
    <w:name w:val="2A462B39CA854BA5B862E4B6578F8C80"/>
  </w:style>
  <w:style w:type="paragraph" w:customStyle="1" w:styleId="029FAB4CD7CB475D8BB09B572BF74243">
    <w:name w:val="029FAB4CD7CB475D8BB09B572BF74243"/>
  </w:style>
  <w:style w:type="paragraph" w:customStyle="1" w:styleId="9518A02FBD2B4AE991C9C9733077E29B">
    <w:name w:val="9518A02FBD2B4AE991C9C9733077E29B"/>
  </w:style>
  <w:style w:type="paragraph" w:customStyle="1" w:styleId="9A5ED491F0904FB1B297FFDA5F610C6B">
    <w:name w:val="9A5ED491F0904FB1B297FFDA5F610C6B"/>
  </w:style>
  <w:style w:type="paragraph" w:customStyle="1" w:styleId="C2828EF918DD4C9283408EC007EBC3D1">
    <w:name w:val="C2828EF918DD4C9283408EC007EBC3D1"/>
  </w:style>
  <w:style w:type="paragraph" w:customStyle="1" w:styleId="40F91EAFB5DC4F4D8B2D088BFC67B2A2">
    <w:name w:val="40F91EAFB5DC4F4D8B2D088BFC67B2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23062B-F020-44A2-B1A9-D8CEA894CCDA}"/>
</file>

<file path=customXml/itemProps2.xml><?xml version="1.0" encoding="utf-8"?>
<ds:datastoreItem xmlns:ds="http://schemas.openxmlformats.org/officeDocument/2006/customXml" ds:itemID="{62D6EC7D-FAB3-493D-9162-576F16F7EAC5}"/>
</file>

<file path=customXml/itemProps3.xml><?xml version="1.0" encoding="utf-8"?>
<ds:datastoreItem xmlns:ds="http://schemas.openxmlformats.org/officeDocument/2006/customXml" ds:itemID="{1A6BAB43-CC45-4E35-B25B-1C45DA8094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352</Words>
  <Characters>1936</Characters>
  <Application>Microsoft Office Word</Application>
  <DocSecurity>0</DocSecurity>
  <Lines>36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Ändring av hyreslagen</vt:lpstr>
      <vt:lpstr>
      </vt:lpstr>
    </vt:vector>
  </TitlesOfParts>
  <Company>Sveriges riksdag</Company>
  <LinksUpToDate>false</LinksUpToDate>
  <CharactersWithSpaces>2279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