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84A1C">
        <w:tblPrEx>
          <w:tblCellMar>
            <w:top w:w="0" w:type="dxa"/>
            <w:bottom w:w="0" w:type="dxa"/>
          </w:tblCellMar>
        </w:tblPrEx>
        <w:trPr>
          <w:cantSplit/>
          <w:trHeight w:val="1720"/>
        </w:trPr>
        <w:tc>
          <w:tcPr>
            <w:tcW w:w="6024" w:type="dxa"/>
            <w:gridSpan w:val="2"/>
          </w:tcPr>
          <w:p w:rsidR="00EA72FE" w:rsidRPr="00384A1C" w:rsidRDefault="00EA72FE">
            <w:pPr>
              <w:pStyle w:val="HuvudRubrik"/>
            </w:pPr>
            <w:r w:rsidRPr="00384A1C">
              <w:t>Socialutskottets betänkande</w:t>
            </w:r>
          </w:p>
          <w:p w:rsidR="00EA72FE" w:rsidRPr="00384A1C" w:rsidRDefault="00EA72FE">
            <w:pPr>
              <w:pStyle w:val="HuvudRubrikRad2"/>
            </w:pPr>
            <w:bookmarkStart w:id="0" w:name="BetänkandeNr"/>
            <w:bookmarkEnd w:id="0"/>
            <w:r w:rsidRPr="00384A1C">
              <w:t>2002/03:SoU18</w:t>
            </w:r>
          </w:p>
        </w:tc>
        <w:tc>
          <w:tcPr>
            <w:tcW w:w="1418" w:type="dxa"/>
            <w:tcBorders>
              <w:bottom w:val="nil"/>
            </w:tcBorders>
          </w:tcPr>
          <w:p w:rsidR="00EA72FE" w:rsidRPr="00384A1C" w:rsidRDefault="00384A1C">
            <w:pPr>
              <w:spacing w:line="230" w:lineRule="auto"/>
              <w:jc w:val="center"/>
            </w:pPr>
            <w:r w:rsidRPr="00384A1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A72FE" w:rsidRPr="00384A1C" w:rsidRDefault="00EA72FE">
            <w:pPr>
              <w:pStyle w:val="Normaltindrag"/>
              <w:jc w:val="center"/>
            </w:pPr>
          </w:p>
          <w:p w:rsidR="00EA72FE" w:rsidRPr="00384A1C" w:rsidRDefault="00EA72FE">
            <w:pPr>
              <w:pStyle w:val="StatusSida1"/>
            </w:pPr>
          </w:p>
          <w:p w:rsidR="00EA72FE" w:rsidRPr="00384A1C" w:rsidRDefault="00EA72FE">
            <w:pPr>
              <w:pStyle w:val="UtskriftsdatumSida1"/>
              <w:framePr w:wrap="around"/>
            </w:pPr>
          </w:p>
        </w:tc>
      </w:tr>
      <w:tr w:rsidR="00000000" w:rsidRPr="00384A1C">
        <w:tblPrEx>
          <w:tblCellMar>
            <w:top w:w="0" w:type="dxa"/>
            <w:bottom w:w="0" w:type="dxa"/>
          </w:tblCellMar>
        </w:tblPrEx>
        <w:trPr>
          <w:cantSplit/>
        </w:trPr>
        <w:tc>
          <w:tcPr>
            <w:tcW w:w="6024" w:type="dxa"/>
            <w:gridSpan w:val="2"/>
            <w:tcBorders>
              <w:bottom w:val="single" w:sz="4" w:space="0" w:color="auto"/>
            </w:tcBorders>
          </w:tcPr>
          <w:p w:rsidR="00EA72FE" w:rsidRPr="00384A1C" w:rsidRDefault="00EA72FE">
            <w:pPr>
              <w:pStyle w:val="DokumentRubrik"/>
              <w:rPr>
                <w:noProof w:val="0"/>
              </w:rPr>
            </w:pPr>
            <w:bookmarkStart w:id="1" w:name="Huvudrubrik"/>
            <w:bookmarkEnd w:id="1"/>
            <w:r w:rsidRPr="00384A1C">
              <w:rPr>
                <w:noProof w:val="0"/>
              </w:rPr>
              <w:t>Redovisning av fördelningen av medel från Allmänna arvsfonden under budgetåret 2002</w:t>
            </w:r>
          </w:p>
        </w:tc>
        <w:tc>
          <w:tcPr>
            <w:tcW w:w="1418" w:type="dxa"/>
            <w:tcBorders>
              <w:bottom w:val="nil"/>
            </w:tcBorders>
          </w:tcPr>
          <w:p w:rsidR="00EA72FE" w:rsidRPr="00384A1C" w:rsidRDefault="00EA72FE"/>
        </w:tc>
      </w:tr>
      <w:tr w:rsidR="00000000" w:rsidRPr="00384A1C">
        <w:tblPrEx>
          <w:tblCellMar>
            <w:top w:w="0" w:type="dxa"/>
            <w:bottom w:w="0" w:type="dxa"/>
          </w:tblCellMar>
        </w:tblPrEx>
        <w:trPr>
          <w:cantSplit/>
          <w:trHeight w:hRule="exact" w:val="360"/>
        </w:trPr>
        <w:tc>
          <w:tcPr>
            <w:tcW w:w="3012" w:type="dxa"/>
          </w:tcPr>
          <w:p w:rsidR="00EA72FE" w:rsidRPr="00384A1C" w:rsidRDefault="00EA72FE"/>
        </w:tc>
        <w:tc>
          <w:tcPr>
            <w:tcW w:w="3012" w:type="dxa"/>
          </w:tcPr>
          <w:p w:rsidR="00EA72FE" w:rsidRPr="00384A1C" w:rsidRDefault="00EA72FE"/>
        </w:tc>
        <w:tc>
          <w:tcPr>
            <w:tcW w:w="1418" w:type="dxa"/>
          </w:tcPr>
          <w:p w:rsidR="00EA72FE" w:rsidRPr="00384A1C" w:rsidRDefault="00EA72FE"/>
        </w:tc>
      </w:tr>
    </w:tbl>
    <w:p w:rsidR="00EA72FE" w:rsidRPr="00384A1C" w:rsidRDefault="00EA72FE"/>
    <w:p w:rsidR="00EA72FE" w:rsidRPr="00384A1C" w:rsidRDefault="00EA72FE">
      <w:pPr>
        <w:pStyle w:val="Rubrik1"/>
        <w:spacing w:after="180"/>
        <w:rPr>
          <w:noProof w:val="0"/>
        </w:rPr>
      </w:pPr>
      <w:bookmarkStart w:id="2" w:name="_Toc40588766"/>
      <w:r w:rsidRPr="00384A1C">
        <w:rPr>
          <w:noProof w:val="0"/>
        </w:rPr>
        <w:t>Sammanfattning</w:t>
      </w:r>
      <w:bookmarkEnd w:id="2"/>
    </w:p>
    <w:p w:rsidR="00EA72FE" w:rsidRPr="00384A1C" w:rsidRDefault="00EA72FE">
      <w:bookmarkStart w:id="3" w:name="TextStart"/>
      <w:bookmarkEnd w:id="3"/>
      <w:r w:rsidRPr="00384A1C">
        <w:t xml:space="preserve">I betänkandet behandlas regeringens skrivelse 2002/03:125 Redovisning av fördelningen av medel från Allmänna arvsfonden under budgetåret 2002. Inga motioner har väckts med anledning av skrivelsen. </w:t>
      </w:r>
    </w:p>
    <w:p w:rsidR="00EA72FE" w:rsidRPr="00384A1C" w:rsidRDefault="00EA72FE">
      <w:pPr>
        <w:pStyle w:val="Normaltindrag"/>
      </w:pPr>
      <w:r w:rsidRPr="00384A1C">
        <w:t>Utskottet anser att skrivelsen inte bör föranleda någon åtgärd från riksd</w:t>
      </w:r>
      <w:r w:rsidRPr="00384A1C">
        <w:t>a</w:t>
      </w:r>
      <w:r w:rsidRPr="00384A1C">
        <w:t xml:space="preserve">gen. </w:t>
      </w:r>
    </w:p>
    <w:p w:rsidR="00EA72FE" w:rsidRPr="00384A1C" w:rsidRDefault="00EA72FE">
      <w:pPr>
        <w:pStyle w:val="Normaltindrag"/>
      </w:pPr>
    </w:p>
    <w:p w:rsidR="00EA72FE" w:rsidRPr="00384A1C" w:rsidRDefault="00EA72FE">
      <w:pPr>
        <w:pStyle w:val="Normaltindrag"/>
        <w:sectPr w:rsidR="00000000" w:rsidRPr="00384A1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A72FE" w:rsidRPr="00384A1C" w:rsidRDefault="00EA72FE">
      <w:pPr>
        <w:pStyle w:val="Rubrik1"/>
        <w:rPr>
          <w:noProof w:val="0"/>
        </w:rPr>
      </w:pPr>
      <w:bookmarkStart w:id="4" w:name="_Toc40588767"/>
      <w:r w:rsidRPr="00384A1C">
        <w:rPr>
          <w:noProof w:val="0"/>
        </w:rPr>
        <w:lastRenderedPageBreak/>
        <w:t>Innehållsförteckning</w:t>
      </w:r>
      <w:bookmarkEnd w:id="4"/>
    </w:p>
    <w:p w:rsidR="00EA72FE" w:rsidRPr="00384A1C" w:rsidRDefault="00EA72FE">
      <w:pPr>
        <w:pStyle w:val="Innehll1"/>
      </w:pPr>
      <w:r w:rsidRPr="00384A1C">
        <w:t>Sammanfattning</w:t>
      </w:r>
      <w:r w:rsidRPr="00384A1C">
        <w:tab/>
        <w:t>1</w:t>
      </w:r>
    </w:p>
    <w:p w:rsidR="00EA72FE" w:rsidRPr="00384A1C" w:rsidRDefault="00EA72FE">
      <w:pPr>
        <w:pStyle w:val="Innehll1"/>
      </w:pPr>
      <w:r w:rsidRPr="00384A1C">
        <w:t>Innehållsförteckning</w:t>
      </w:r>
      <w:r w:rsidRPr="00384A1C">
        <w:tab/>
        <w:t>2</w:t>
      </w:r>
    </w:p>
    <w:p w:rsidR="00EA72FE" w:rsidRPr="00384A1C" w:rsidRDefault="00EA72FE">
      <w:pPr>
        <w:pStyle w:val="Innehll1"/>
      </w:pPr>
      <w:r w:rsidRPr="00384A1C">
        <w:t>Utskottets förslag till riksdagsbeslut</w:t>
      </w:r>
      <w:r w:rsidRPr="00384A1C">
        <w:tab/>
        <w:t>3</w:t>
      </w:r>
    </w:p>
    <w:p w:rsidR="00EA72FE" w:rsidRPr="00384A1C" w:rsidRDefault="00EA72FE">
      <w:pPr>
        <w:pStyle w:val="Innehll1"/>
      </w:pPr>
      <w:r w:rsidRPr="00384A1C">
        <w:t>Redogörelse för ärendet</w:t>
      </w:r>
      <w:r w:rsidRPr="00384A1C">
        <w:tab/>
        <w:t>4</w:t>
      </w:r>
    </w:p>
    <w:p w:rsidR="00EA72FE" w:rsidRPr="00384A1C" w:rsidRDefault="00EA72FE">
      <w:pPr>
        <w:pStyle w:val="Innehll2"/>
      </w:pPr>
      <w:r w:rsidRPr="00384A1C">
        <w:t>Skrivelsens huvudsakliga innehåll</w:t>
      </w:r>
      <w:r w:rsidRPr="00384A1C">
        <w:tab/>
        <w:t>4</w:t>
      </w:r>
    </w:p>
    <w:p w:rsidR="00EA72FE" w:rsidRPr="00384A1C" w:rsidRDefault="00EA72FE">
      <w:pPr>
        <w:pStyle w:val="Innehll1"/>
      </w:pPr>
      <w:r w:rsidRPr="00384A1C">
        <w:t>Utskottets överväganden</w:t>
      </w:r>
      <w:r w:rsidRPr="00384A1C">
        <w:tab/>
        <w:t>5</w:t>
      </w:r>
    </w:p>
    <w:p w:rsidR="00EA72FE" w:rsidRPr="00384A1C" w:rsidRDefault="00EA72FE">
      <w:pPr>
        <w:pStyle w:val="Innehll2"/>
      </w:pPr>
      <w:r w:rsidRPr="00384A1C">
        <w:t>Skrivelsen</w:t>
      </w:r>
      <w:r w:rsidRPr="00384A1C">
        <w:tab/>
        <w:t>5</w:t>
      </w:r>
    </w:p>
    <w:p w:rsidR="00EA72FE" w:rsidRPr="00384A1C" w:rsidRDefault="00EA72FE">
      <w:pPr>
        <w:pStyle w:val="Innehll3"/>
      </w:pPr>
      <w:r w:rsidRPr="00384A1C">
        <w:t>Allmänna arvsfondens förvaltning m.m.</w:t>
      </w:r>
      <w:r w:rsidRPr="00384A1C">
        <w:tab/>
        <w:t>5</w:t>
      </w:r>
    </w:p>
    <w:p w:rsidR="00EA72FE" w:rsidRPr="00384A1C" w:rsidRDefault="00EA72FE">
      <w:pPr>
        <w:pStyle w:val="Innehll3"/>
      </w:pPr>
      <w:r w:rsidRPr="00384A1C">
        <w:t>Fördelning av stöd ur Allmänna arvsfonden</w:t>
      </w:r>
      <w:r w:rsidRPr="00384A1C">
        <w:tab/>
        <w:t>5</w:t>
      </w:r>
    </w:p>
    <w:p w:rsidR="00EA72FE" w:rsidRPr="00384A1C" w:rsidRDefault="00EA72FE">
      <w:pPr>
        <w:pStyle w:val="Innehll3"/>
      </w:pPr>
      <w:r w:rsidRPr="00384A1C">
        <w:t>Kommande inriktning för stöd ur Allmänna arvsfonden</w:t>
      </w:r>
      <w:r w:rsidRPr="00384A1C">
        <w:tab/>
        <w:t>6</w:t>
      </w:r>
    </w:p>
    <w:p w:rsidR="00EA72FE" w:rsidRPr="00384A1C" w:rsidRDefault="00EA72FE">
      <w:pPr>
        <w:pStyle w:val="Innehll2"/>
      </w:pPr>
      <w:r w:rsidRPr="00384A1C">
        <w:t>Utskottets ställningstagande</w:t>
      </w:r>
      <w:r w:rsidRPr="00384A1C">
        <w:tab/>
        <w:t>7</w:t>
      </w:r>
    </w:p>
    <w:p w:rsidR="00EA72FE" w:rsidRPr="00384A1C" w:rsidRDefault="00EA72FE">
      <w:pPr>
        <w:pStyle w:val="Innehll2"/>
        <w:ind w:hanging="568"/>
      </w:pPr>
      <w:r w:rsidRPr="00384A1C">
        <w:t>Bilaga</w:t>
      </w:r>
    </w:p>
    <w:p w:rsidR="00EA72FE" w:rsidRPr="00384A1C" w:rsidRDefault="00EA72FE">
      <w:pPr>
        <w:pStyle w:val="Innehll1"/>
      </w:pPr>
      <w:r w:rsidRPr="00384A1C">
        <w:t>Förteckning över behandlade förslag</w:t>
      </w:r>
      <w:r w:rsidRPr="00384A1C">
        <w:tab/>
        <w:t>8</w:t>
      </w:r>
    </w:p>
    <w:p w:rsidR="00EA72FE" w:rsidRPr="00384A1C" w:rsidRDefault="00EA72FE">
      <w:pPr>
        <w:pStyle w:val="Innehll2"/>
      </w:pPr>
      <w:r w:rsidRPr="00384A1C">
        <w:t>Skrivelsen</w:t>
      </w:r>
      <w:r w:rsidRPr="00384A1C">
        <w:tab/>
        <w:t>8</w:t>
      </w:r>
    </w:p>
    <w:p w:rsidR="00EA72FE" w:rsidRPr="00384A1C" w:rsidRDefault="00EA72FE"/>
    <w:p w:rsidR="00EA72FE" w:rsidRPr="00384A1C" w:rsidRDefault="00EA72FE">
      <w:pPr>
        <w:pStyle w:val="Normaltindrag"/>
        <w:sectPr w:rsidR="00000000" w:rsidRPr="00384A1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A72FE" w:rsidRPr="00384A1C" w:rsidRDefault="00EA72FE">
      <w:pPr>
        <w:pStyle w:val="Rubrik1"/>
        <w:rPr>
          <w:noProof w:val="0"/>
        </w:rPr>
      </w:pPr>
      <w:bookmarkStart w:id="5" w:name="_Toc40588768"/>
      <w:r w:rsidRPr="00384A1C">
        <w:rPr>
          <w:noProof w:val="0"/>
        </w:rPr>
        <w:t>Utskottets förslag till riksdagsbeslut</w:t>
      </w:r>
      <w:bookmarkEnd w:id="5"/>
    </w:p>
    <w:p w:rsidR="00EA72FE" w:rsidRPr="00384A1C" w:rsidRDefault="00EA72FE"/>
    <w:p w:rsidR="00EA72FE" w:rsidRPr="00384A1C" w:rsidRDefault="00EA72FE">
      <w:pPr>
        <w:pStyle w:val="Frslagspunkt"/>
        <w:rPr>
          <w:noProof w:val="0"/>
        </w:rPr>
      </w:pPr>
      <w:r w:rsidRPr="00384A1C">
        <w:rPr>
          <w:noProof w:val="0"/>
        </w:rPr>
        <w:tab/>
        <w:t>Regeringens skrivelse</w:t>
      </w:r>
    </w:p>
    <w:p w:rsidR="00EA72FE" w:rsidRPr="00384A1C" w:rsidRDefault="00EA72FE">
      <w:pPr>
        <w:pStyle w:val="Frslagstext"/>
      </w:pPr>
      <w:r w:rsidRPr="00384A1C">
        <w:t xml:space="preserve">Riksdagen lägger skrivelsen till handlingarna. </w:t>
      </w:r>
      <w:bookmarkStart w:id="6" w:name="RESPARTI001"/>
      <w:bookmarkEnd w:id="6"/>
    </w:p>
    <w:p w:rsidR="00EA72FE" w:rsidRPr="00384A1C" w:rsidRDefault="00EA72FE">
      <w:pPr>
        <w:pStyle w:val="Frslagstext"/>
      </w:pPr>
      <w:bookmarkStart w:id="7" w:name="Nästa_Hpunkt"/>
      <w:bookmarkEnd w:id="7"/>
    </w:p>
    <w:p w:rsidR="00EA72FE" w:rsidRPr="00384A1C" w:rsidRDefault="00EA72FE">
      <w:pPr>
        <w:pStyle w:val="Normaltindrag"/>
      </w:pPr>
    </w:p>
    <w:p w:rsidR="00EA72FE" w:rsidRPr="00384A1C" w:rsidRDefault="00EA72FE">
      <w:pPr>
        <w:pStyle w:val="Normaltindrag"/>
      </w:pPr>
    </w:p>
    <w:p w:rsidR="00EA72FE" w:rsidRPr="00384A1C" w:rsidRDefault="00EA72FE">
      <w:pPr>
        <w:pStyle w:val="Utskriftsdatum"/>
      </w:pPr>
      <w:r w:rsidRPr="00384A1C">
        <w:t xml:space="preserve">Stockholm den 13 maj 2003 </w:t>
      </w:r>
    </w:p>
    <w:p w:rsidR="00EA72FE" w:rsidRPr="00384A1C" w:rsidRDefault="00EA72FE">
      <w:r w:rsidRPr="00384A1C">
        <w:t>På socialutskottets vägnar</w:t>
      </w:r>
    </w:p>
    <w:p w:rsidR="00EA72FE" w:rsidRPr="00384A1C" w:rsidRDefault="00EA72FE">
      <w:pPr>
        <w:pStyle w:val="Ordfranden"/>
        <w:rPr>
          <w:noProof w:val="0"/>
        </w:rPr>
      </w:pPr>
      <w:bookmarkStart w:id="8" w:name="Ordförande"/>
      <w:bookmarkEnd w:id="8"/>
      <w:r w:rsidRPr="00384A1C">
        <w:rPr>
          <w:noProof w:val="0"/>
        </w:rPr>
        <w:t xml:space="preserve">Ingrid Burman </w:t>
      </w:r>
    </w:p>
    <w:p w:rsidR="00EA72FE" w:rsidRPr="00384A1C" w:rsidRDefault="00EA72FE">
      <w:pPr>
        <w:pStyle w:val="Deltagare"/>
        <w:rPr>
          <w:noProof w:val="0"/>
        </w:rPr>
      </w:pPr>
      <w:bookmarkStart w:id="9" w:name="Deltagare"/>
      <w:bookmarkEnd w:id="9"/>
      <w:r w:rsidRPr="00384A1C">
        <w:rPr>
          <w:noProof w:val="0"/>
        </w:rPr>
        <w:t>Följande ledamöter har deltagit i beslutet: Ingrid Burman (v), Chatrine Pålsson (kd), Kristina Zakrisson (s), Margareta Israelsson (s), Cristina Husmark Pehrsson (m), Kerstin Heinemann (fp), Conny Öhman (s), Catherine Persson (s), Carl-Axel Johansson (m), Marina Pettersson (s), Gabriel Romanus (fp), Kenneth Johansson (c), Christer Engelhardt (s), Anne Marie Brodén (m), Elina Linna (v), Kerstin-Maria Stalin (mp) och Jan Emanuel Johansson (s).</w:t>
      </w:r>
    </w:p>
    <w:p w:rsidR="00EA72FE" w:rsidRPr="00384A1C" w:rsidRDefault="00EA72FE">
      <w:pPr>
        <w:pStyle w:val="Normaltindrag"/>
      </w:pPr>
    </w:p>
    <w:p w:rsidR="00EA72FE" w:rsidRPr="00384A1C" w:rsidRDefault="00EA72FE">
      <w:pPr>
        <w:pStyle w:val="Normaltindrag"/>
        <w:sectPr w:rsidR="00000000" w:rsidRPr="00384A1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A72FE" w:rsidRPr="00384A1C" w:rsidRDefault="00EA72FE">
      <w:pPr>
        <w:pStyle w:val="Rubrik1"/>
        <w:rPr>
          <w:noProof w:val="0"/>
        </w:rPr>
      </w:pPr>
      <w:bookmarkStart w:id="10" w:name="_Toc40588769"/>
      <w:r w:rsidRPr="00384A1C">
        <w:rPr>
          <w:noProof w:val="0"/>
        </w:rPr>
        <w:t>Redogörelse för ärendet</w:t>
      </w:r>
      <w:bookmarkEnd w:id="10"/>
    </w:p>
    <w:p w:rsidR="00EA72FE" w:rsidRPr="00384A1C" w:rsidRDefault="00EA72FE">
      <w:pPr>
        <w:pStyle w:val="Rubrik2"/>
        <w:spacing w:before="0"/>
      </w:pPr>
      <w:bookmarkStart w:id="11" w:name="_Toc40588770"/>
      <w:r w:rsidRPr="00384A1C">
        <w:t>Skrivelsens huvudsakliga innehåll</w:t>
      </w:r>
      <w:bookmarkEnd w:id="11"/>
    </w:p>
    <w:p w:rsidR="00EA72FE" w:rsidRPr="00384A1C" w:rsidRDefault="00EA72FE">
      <w:r w:rsidRPr="00384A1C">
        <w:t>I skrivelsen lämnas en redogörelse för förvaltningen av Allmänna arvsfonden och en översiktlig beskrivning av fördelningen av medel ur fonden. Vidare redovisas hur regeringen och Arvsfondsdelegationen fördelat medlen ur Al</w:t>
      </w:r>
      <w:r w:rsidRPr="00384A1C">
        <w:t>l</w:t>
      </w:r>
      <w:r w:rsidRPr="00384A1C">
        <w:t>männa arvsfonden under budgetåret 2002. Slutligen anges några områden som enligt regeringens mening bör uppmärksammas vid kommande förde</w:t>
      </w:r>
      <w:r w:rsidRPr="00384A1C">
        <w:t>l</w:t>
      </w:r>
      <w:r w:rsidRPr="00384A1C">
        <w:t>ning av stöd ur Allmänna arvsfonden.</w:t>
      </w:r>
    </w:p>
    <w:p w:rsidR="00EA72FE" w:rsidRPr="00384A1C" w:rsidRDefault="00EA72FE"/>
    <w:p w:rsidR="00EA72FE" w:rsidRPr="00384A1C" w:rsidRDefault="00EA72FE">
      <w:pPr>
        <w:pStyle w:val="Normaltindrag"/>
        <w:sectPr w:rsidR="00000000" w:rsidRPr="00384A1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A72FE" w:rsidRPr="00384A1C" w:rsidRDefault="00EA72FE">
      <w:pPr>
        <w:pStyle w:val="Rubrik1"/>
        <w:rPr>
          <w:noProof w:val="0"/>
        </w:rPr>
      </w:pPr>
      <w:bookmarkStart w:id="12" w:name="_Toc40588771"/>
      <w:r w:rsidRPr="00384A1C">
        <w:rPr>
          <w:noProof w:val="0"/>
        </w:rPr>
        <w:t>Utskottets överväganden</w:t>
      </w:r>
      <w:bookmarkEnd w:id="12"/>
    </w:p>
    <w:p w:rsidR="00EA72FE" w:rsidRPr="00384A1C" w:rsidRDefault="00EA72FE">
      <w:pPr>
        <w:pStyle w:val="Rubrik2"/>
        <w:spacing w:before="0"/>
      </w:pPr>
      <w:bookmarkStart w:id="13" w:name="_Toc40588772"/>
      <w:r w:rsidRPr="00384A1C">
        <w:t>Skrivelsen</w:t>
      </w:r>
      <w:bookmarkEnd w:id="13"/>
    </w:p>
    <w:p w:rsidR="00EA72FE" w:rsidRPr="00384A1C" w:rsidRDefault="00EA72FE">
      <w:pPr>
        <w:pStyle w:val="Rubrik3"/>
        <w:rPr>
          <w:noProof w:val="0"/>
        </w:rPr>
      </w:pPr>
      <w:bookmarkStart w:id="14" w:name="_Toc40588773"/>
      <w:r w:rsidRPr="00384A1C">
        <w:rPr>
          <w:noProof w:val="0"/>
        </w:rPr>
        <w:t>Allmänna arvsfondens förvaltning m.m.</w:t>
      </w:r>
      <w:bookmarkEnd w:id="14"/>
    </w:p>
    <w:p w:rsidR="00EA72FE" w:rsidRPr="00384A1C" w:rsidRDefault="00EA72FE">
      <w:r w:rsidRPr="00384A1C">
        <w:t>Allmänna arvsfonden har till ändamål att främja verksamhet av ideell karaktär till förmån för barn, ungdomar och personer med funktionshinder. Närmare bestämmelser om Allmänna arvsfonden finns i lagen (1994:243) om Allmä</w:t>
      </w:r>
      <w:r w:rsidRPr="00384A1C">
        <w:t>n</w:t>
      </w:r>
      <w:r w:rsidRPr="00384A1C">
        <w:t>na arvsfo</w:t>
      </w:r>
      <w:r w:rsidRPr="00384A1C">
        <w:t>n</w:t>
      </w:r>
      <w:r w:rsidRPr="00384A1C">
        <w:t>den.</w:t>
      </w:r>
    </w:p>
    <w:p w:rsidR="00EA72FE" w:rsidRPr="00384A1C" w:rsidRDefault="00EA72FE">
      <w:pPr>
        <w:pStyle w:val="Normaltindrag"/>
      </w:pPr>
      <w:r w:rsidRPr="00384A1C">
        <w:t>Allmänna arvsfonden förvaltas av Kammarkollegiet som en särskild fond. Fondens bokförda värde uppgick den 31 december 2002 till ca 874 miljoner kronor och marknadsvärdet till ca 2 169 miljoner kronor. Fondens tillgångar är placerade i andelar i Kammarkollegiets aktie- och räntekonsortier. För budgetåret 2003 finns det ca 280 miljoner kronor att dela ut.</w:t>
      </w:r>
    </w:p>
    <w:p w:rsidR="00EA72FE" w:rsidRPr="00384A1C" w:rsidRDefault="00EA72FE">
      <w:pPr>
        <w:pStyle w:val="Normaltindrag"/>
      </w:pPr>
      <w:r w:rsidRPr="00384A1C">
        <w:t>Regeringen beslutade den 7 december 2000 direktiv för en särskild utred</w:t>
      </w:r>
      <w:r w:rsidRPr="00384A1C">
        <w:t>a</w:t>
      </w:r>
      <w:r w:rsidRPr="00384A1C">
        <w:t>re med uppdrag att göra en översyn av Allmänna arvsfondens och Arvsfond</w:t>
      </w:r>
      <w:r w:rsidRPr="00384A1C">
        <w:t>s</w:t>
      </w:r>
      <w:r w:rsidRPr="00384A1C">
        <w:t>delegationens rättsliga ställning m.m. (dir. 2000:91). Betänkandet Allmänna arvsfonden och Arvsfondsdelegationen (SOU 2002:19) överlämnades till regeringen den 15 februari 2002.</w:t>
      </w:r>
    </w:p>
    <w:p w:rsidR="00EA72FE" w:rsidRPr="00384A1C" w:rsidRDefault="00EA72FE">
      <w:pPr>
        <w:pStyle w:val="Normaltindrag"/>
      </w:pPr>
      <w:r w:rsidRPr="00384A1C">
        <w:t>Betänkandet har remissbehandlats. En proposition planeras överlämnas till riksdagen under våren 2003.</w:t>
      </w:r>
    </w:p>
    <w:p w:rsidR="00EA72FE" w:rsidRPr="00384A1C" w:rsidRDefault="00EA72FE">
      <w:pPr>
        <w:pStyle w:val="Rubrik3"/>
        <w:rPr>
          <w:noProof w:val="0"/>
        </w:rPr>
      </w:pPr>
      <w:bookmarkStart w:id="15" w:name="_Toc40588774"/>
      <w:r w:rsidRPr="00384A1C">
        <w:rPr>
          <w:noProof w:val="0"/>
        </w:rPr>
        <w:t>Fördelning av stöd ur Allmänna arvsfonden</w:t>
      </w:r>
      <w:bookmarkEnd w:id="15"/>
    </w:p>
    <w:p w:rsidR="00EA72FE" w:rsidRPr="00384A1C" w:rsidRDefault="00EA72FE">
      <w:r w:rsidRPr="00384A1C">
        <w:t>Regeringen eller, efter regeringens bemyndigande, Arvsfondsdelegationen eller annan myndighet beslutar om fördelningen av stöd ur Allmänna arv</w:t>
      </w:r>
      <w:r w:rsidRPr="00384A1C">
        <w:t>s</w:t>
      </w:r>
      <w:r w:rsidRPr="00384A1C">
        <w:t>fonden enligt 8 § lagen (1994:243) om Allmänna arvsfonden (arvsfondsl</w:t>
      </w:r>
      <w:r w:rsidRPr="00384A1C">
        <w:t>a</w:t>
      </w:r>
      <w:r w:rsidRPr="00384A1C">
        <w:t>gen).</w:t>
      </w:r>
    </w:p>
    <w:p w:rsidR="00EA72FE" w:rsidRPr="00384A1C" w:rsidRDefault="00EA72FE">
      <w:pPr>
        <w:pStyle w:val="Normaltindrag"/>
      </w:pPr>
      <w:r w:rsidRPr="00384A1C">
        <w:t>I förordningen (1994:952) om Allmänna arvsfonden regleras Arvsfond</w:t>
      </w:r>
      <w:r w:rsidRPr="00384A1C">
        <w:t>s</w:t>
      </w:r>
      <w:r w:rsidRPr="00384A1C">
        <w:t>delegationens arbetsuppgifter. Delegationen skall fördela stöd ur fonden, följa upp projekt som beviljats stöd samt informera allmänheten om fondens ä</w:t>
      </w:r>
      <w:r w:rsidRPr="00384A1C">
        <w:t>n</w:t>
      </w:r>
      <w:r w:rsidRPr="00384A1C">
        <w:t>damål och användningsområde. Delegationen skall överlämna till regeringen att avgöra ärenden som är av principiell betydelse eller annars är av större vikt eller när delegationen anser att stöd bör lämnas med mer än 300 000 kr. Regeringen kan dock i fråga om fördelning av stöd för ett särskilt ändamål bestämma att Arvsfondsdelegationen får besluta om stöd öv</w:t>
      </w:r>
      <w:r w:rsidRPr="00384A1C">
        <w:t>erstigande 300 000 kr.</w:t>
      </w:r>
    </w:p>
    <w:p w:rsidR="00EA72FE" w:rsidRPr="00384A1C" w:rsidRDefault="00EA72FE">
      <w:r w:rsidRPr="00384A1C">
        <w:t>Totalt har under 2002 ca 261 miljoner kronor fördelats till projekt efter ans</w:t>
      </w:r>
      <w:r w:rsidRPr="00384A1C">
        <w:t>ö</w:t>
      </w:r>
      <w:r w:rsidRPr="00384A1C">
        <w:t>kan till Arvsfondsdelegationen. Av dessa medel har ca 206 miljoner kronor fördelats genom löpande handläggning av organisationernas egna initiativ under året, och resterande medel, ca 55 miljoner kronor, har fördelats inom ramen för de särskilda satsningar som Arvsfondsdelegationen ansvarat för. Ungdomsstyrelsen hade under 2002 regeringens uppdrag att fördela stöd ur Allmänna arvsfonden inom ramen för sex särskilda satsningar. Under året har drygt 31 mi</w:t>
      </w:r>
      <w:r w:rsidRPr="00384A1C">
        <w:t>l</w:t>
      </w:r>
      <w:r w:rsidRPr="00384A1C">
        <w:t>joner kronor fördelats till projekt ur dessa satsning</w:t>
      </w:r>
      <w:r w:rsidRPr="00384A1C">
        <w:t>ar.</w:t>
      </w:r>
    </w:p>
    <w:p w:rsidR="00EA72FE" w:rsidRPr="00384A1C" w:rsidRDefault="00EA72FE">
      <w:pPr>
        <w:pStyle w:val="Normaltindrag"/>
      </w:pPr>
      <w:r w:rsidRPr="00384A1C">
        <w:t>Under året har regeringen även fattat beslut om att avsätta medel för sä</w:t>
      </w:r>
      <w:r w:rsidRPr="00384A1C">
        <w:t>r</w:t>
      </w:r>
      <w:r w:rsidRPr="00384A1C">
        <w:t>skilda satsningar. Vissa av dessa särskilda satsningar är pågående och andra nya, där medel ännu inte börjat fördelas.</w:t>
      </w:r>
    </w:p>
    <w:p w:rsidR="00EA72FE" w:rsidRPr="00384A1C" w:rsidRDefault="00EA72FE">
      <w:pPr>
        <w:pStyle w:val="Normaltindrag"/>
      </w:pPr>
      <w:r w:rsidRPr="00384A1C">
        <w:t xml:space="preserve">Sammanlagt 99 projekt med syfte att utveckla och förnya verksamhet till förmån för </w:t>
      </w:r>
      <w:r w:rsidRPr="00384A1C">
        <w:rPr>
          <w:i/>
        </w:rPr>
        <w:t>barn under 12 år</w:t>
      </w:r>
      <w:r w:rsidRPr="00384A1C">
        <w:t xml:space="preserve"> har beviljats stöd med ca 56 miljoner kronor. Cirka 21 miljoner kronor har fördelats till verksamhet till förmån för </w:t>
      </w:r>
      <w:r w:rsidRPr="00384A1C">
        <w:rPr>
          <w:i/>
        </w:rPr>
        <w:t>ungd</w:t>
      </w:r>
      <w:r w:rsidRPr="00384A1C">
        <w:rPr>
          <w:i/>
        </w:rPr>
        <w:t>o</w:t>
      </w:r>
      <w:r w:rsidRPr="00384A1C">
        <w:rPr>
          <w:i/>
        </w:rPr>
        <w:t xml:space="preserve">mar 12–25 år </w:t>
      </w:r>
      <w:r w:rsidRPr="00384A1C">
        <w:t xml:space="preserve">genom sammanlagt 60 beslut. När det gäller verksamhet till förmån för </w:t>
      </w:r>
      <w:r w:rsidRPr="00384A1C">
        <w:rPr>
          <w:i/>
        </w:rPr>
        <w:t>personer med funktionshinder</w:t>
      </w:r>
      <w:r w:rsidRPr="00384A1C">
        <w:t xml:space="preserve"> har 135 projekt beviljats stöd med sammanlagt drygt 129 miljoner kronor. </w:t>
      </w:r>
    </w:p>
    <w:p w:rsidR="00EA72FE" w:rsidRPr="00384A1C" w:rsidRDefault="00EA72FE">
      <w:pPr>
        <w:pStyle w:val="Normaltindrag"/>
      </w:pPr>
      <w:r w:rsidRPr="00384A1C">
        <w:t>I skrivelsen redovisas också särskilda satsningar, dvs. de medel regeringen avsätter ur Allmänna arvsfonden för särskilda ändamål under en viss tidsper</w:t>
      </w:r>
      <w:r w:rsidRPr="00384A1C">
        <w:t>i</w:t>
      </w:r>
      <w:r w:rsidRPr="00384A1C">
        <w:t xml:space="preserve">od. Regeringen har således under tre år avsatt sammanlagt 60 miljoner kronor för utveckling och förnyelse av idrottsverksamhet, främst på lokal nivå, för fondens alla målgrupper. Vad beträffar satsningar till förmån för </w:t>
      </w:r>
      <w:r w:rsidRPr="00384A1C">
        <w:rPr>
          <w:i/>
        </w:rPr>
        <w:t xml:space="preserve">barn under 12 år </w:t>
      </w:r>
      <w:r w:rsidRPr="00384A1C">
        <w:t>respektive</w:t>
      </w:r>
      <w:r w:rsidRPr="00384A1C">
        <w:rPr>
          <w:i/>
        </w:rPr>
        <w:t xml:space="preserve"> personer med funktionshinder </w:t>
      </w:r>
      <w:r w:rsidRPr="00384A1C">
        <w:t>redovisas att regeringen i november 2000 beslutat om en treårig satsning mot rasism, främlingsfientli</w:t>
      </w:r>
      <w:r w:rsidRPr="00384A1C">
        <w:t>g</w:t>
      </w:r>
      <w:r w:rsidRPr="00384A1C">
        <w:t xml:space="preserve">het, homofobi och diskriminering riktad till barn samt personer av utländsk härkomst med funktionshinder. När det gäller satsningar </w:t>
      </w:r>
      <w:r w:rsidRPr="00384A1C">
        <w:t xml:space="preserve">till förmån för </w:t>
      </w:r>
      <w:r w:rsidRPr="00384A1C">
        <w:rPr>
          <w:i/>
        </w:rPr>
        <w:t>un</w:t>
      </w:r>
      <w:r w:rsidRPr="00384A1C">
        <w:rPr>
          <w:i/>
        </w:rPr>
        <w:t>g</w:t>
      </w:r>
      <w:r w:rsidRPr="00384A1C">
        <w:rPr>
          <w:i/>
        </w:rPr>
        <w:t xml:space="preserve">domar 12–25 år </w:t>
      </w:r>
      <w:r w:rsidRPr="00384A1C">
        <w:t>har medel avsatts bl.a. till ungas arbete med konsumentfr</w:t>
      </w:r>
      <w:r w:rsidRPr="00384A1C">
        <w:t>å</w:t>
      </w:r>
      <w:r w:rsidRPr="00384A1C">
        <w:t>gor, stöd för att stärka flickors villkor, utveckling av ungdomars möjlighet till organisering och ungdomars arbete med generationsöve</w:t>
      </w:r>
      <w:r w:rsidRPr="00384A1C">
        <w:t>r</w:t>
      </w:r>
      <w:r w:rsidRPr="00384A1C">
        <w:t xml:space="preserve">gripande frågor. </w:t>
      </w:r>
    </w:p>
    <w:p w:rsidR="00EA72FE" w:rsidRPr="00384A1C" w:rsidRDefault="00EA72FE">
      <w:pPr>
        <w:pStyle w:val="Rubrik3"/>
        <w:rPr>
          <w:noProof w:val="0"/>
        </w:rPr>
      </w:pPr>
      <w:bookmarkStart w:id="16" w:name="_Toc40588775"/>
      <w:r w:rsidRPr="00384A1C">
        <w:rPr>
          <w:noProof w:val="0"/>
        </w:rPr>
        <w:t>Kommande inriktning för stöd ur Allmänna arvsfonden</w:t>
      </w:r>
      <w:bookmarkEnd w:id="16"/>
    </w:p>
    <w:p w:rsidR="00EA72FE" w:rsidRPr="00384A1C" w:rsidRDefault="00EA72FE">
      <w:r w:rsidRPr="00384A1C">
        <w:t>I skrivelsen anförs att det stöd som ges ur Allmänna arvsfonden generellt sett bör medverka till att stärka och utveckla välfärd, livskvalitet, delaktighet, jämlikhet och jämställdhet samt såväl social som etnisk och kulturell integr</w:t>
      </w:r>
      <w:r w:rsidRPr="00384A1C">
        <w:t>a</w:t>
      </w:r>
      <w:r w:rsidRPr="00384A1C">
        <w:t>tion för fondens målgrupper för att därmed stärka deras ställning i samhället. Det arbete som utförs av ideella organisationer och andra frivilliga samman</w:t>
      </w:r>
      <w:r w:rsidRPr="00384A1C">
        <w:softHyphen/>
        <w:t>slutningar är viktigt för att utveckla verksamhet på de berörda mål</w:t>
      </w:r>
      <w:r w:rsidRPr="00384A1C">
        <w:softHyphen/>
        <w:t>gruppernas egna villkor. Ett sådant arbete kan också vara ett komplement till vad det allmänna erbjuder, inte minst för de människor som av olika skäl inte vill vända sig till myndigheter.</w:t>
      </w:r>
    </w:p>
    <w:p w:rsidR="00EA72FE" w:rsidRPr="00384A1C" w:rsidRDefault="00EA72FE">
      <w:pPr>
        <w:pStyle w:val="Normaltindrag"/>
      </w:pPr>
      <w:r w:rsidRPr="00384A1C">
        <w:t>Det kan också uttryckas så att de medel som fördelas ur Allmänna arv</w:t>
      </w:r>
      <w:r w:rsidRPr="00384A1C">
        <w:t>s</w:t>
      </w:r>
      <w:r w:rsidRPr="00384A1C">
        <w:t>fonden är barn-, ungdoms- och handikapporganisationernas medel för att utveckla och pröva nya idéer som skall vara till nytta för nämnda organisati</w:t>
      </w:r>
      <w:r w:rsidRPr="00384A1C">
        <w:t>o</w:t>
      </w:r>
      <w:r w:rsidRPr="00384A1C">
        <w:t>ners målgrupper. I detta ligger att målgruppernas upplevelse och erfarenheter av vad som är utvecklande och nyskapande har stor betydelse.</w:t>
      </w:r>
    </w:p>
    <w:p w:rsidR="00EA72FE" w:rsidRPr="00384A1C" w:rsidRDefault="00EA72FE">
      <w:pPr>
        <w:pStyle w:val="Normaltindrag"/>
      </w:pPr>
      <w:r w:rsidRPr="00384A1C">
        <w:t xml:space="preserve">Såvitt gäller verksamhet till förmån för </w:t>
      </w:r>
      <w:r w:rsidRPr="00384A1C">
        <w:rPr>
          <w:i/>
        </w:rPr>
        <w:t xml:space="preserve">barn under 12 år </w:t>
      </w:r>
      <w:r w:rsidRPr="00384A1C">
        <w:t>uppmärksammar regeringen bl.a. förebyggande av psykisk och fysisk ohälsa hos flickor och pojkar, förbättrat mottagande av ensamkommande flyktingbarn, stöd till riskgrupper och individer med riskbeteende vad avser alkohol och narkotika, utvecklingsarbete beträffande barn med neuropsykiatriska problem som tal- och skrivsvårigheter, ADHD, DAMP m.m. samt utvecklingsarbete för barn till missbrukare, barn till psykiskt sjuka, barn med utvecklingsstörda föräldrar samt barn med funktionshindrade fö</w:t>
      </w:r>
      <w:r w:rsidRPr="00384A1C">
        <w:t>räldrar. Vidare anges bl.a. att bland de grupper som behöver uppmärksammas återfinns barn i familjer med långv</w:t>
      </w:r>
      <w:r w:rsidRPr="00384A1C">
        <w:t>a</w:t>
      </w:r>
      <w:r w:rsidRPr="00384A1C">
        <w:t>rigt socialbidragsberoende eller som lever i ekonomisk utsatthet på annat sätt. Regeringen anför vidare att det är angeläget att utveckla modeller för att hjälpa och stötta barn som indirekt eller direkt har utsatts för brott samt att utveckla metoder och modeller som tar sikte på att förebygga att flickor i Sverige könsstympas.</w:t>
      </w:r>
    </w:p>
    <w:p w:rsidR="00EA72FE" w:rsidRPr="00384A1C" w:rsidRDefault="00EA72FE">
      <w:pPr>
        <w:pStyle w:val="Normaltindrag"/>
      </w:pPr>
      <w:r w:rsidRPr="00384A1C">
        <w:t xml:space="preserve">När det gäller </w:t>
      </w:r>
      <w:r w:rsidRPr="00384A1C">
        <w:rPr>
          <w:i/>
        </w:rPr>
        <w:t xml:space="preserve">ungdomar 12–25 år </w:t>
      </w:r>
      <w:r w:rsidRPr="00384A1C">
        <w:t>anför regeringen bl.a. att projekt som syftar till att finna nya metoder att öka ungdomars tillträde till arbetsmarkn</w:t>
      </w:r>
      <w:r w:rsidRPr="00384A1C">
        <w:t>a</w:t>
      </w:r>
      <w:r w:rsidRPr="00384A1C">
        <w:t>den bör prioriteras. Regeringen vill också fortsätta att uppmärksamma un</w:t>
      </w:r>
      <w:r w:rsidRPr="00384A1C">
        <w:t>g</w:t>
      </w:r>
      <w:r w:rsidRPr="00384A1C">
        <w:t>domars skapandekraft och utrymme för ung amatörkultur, brottsförebyggande arbete för ungdomar och möjligheterna för ideella organisationer att medve</w:t>
      </w:r>
      <w:r w:rsidRPr="00384A1C">
        <w:t>r</w:t>
      </w:r>
      <w:r w:rsidRPr="00384A1C">
        <w:t xml:space="preserve">ka i ett förbättrat mottagande av flyktingungdomar. </w:t>
      </w:r>
    </w:p>
    <w:p w:rsidR="00EA72FE" w:rsidRPr="00384A1C" w:rsidRDefault="00EA72FE">
      <w:pPr>
        <w:pStyle w:val="Normaltindrag"/>
      </w:pPr>
      <w:r w:rsidRPr="00384A1C">
        <w:t xml:space="preserve">Regeringen anför i fråga om </w:t>
      </w:r>
      <w:r w:rsidRPr="00384A1C">
        <w:rPr>
          <w:i/>
        </w:rPr>
        <w:t xml:space="preserve">funktionshindrade </w:t>
      </w:r>
      <w:r w:rsidRPr="00384A1C">
        <w:t>bl.a. att insatserna behöver samordnas för den som på grund av sitt funktionshinder har långvariga och sammansatta behov av vård, omsorg, stöd och service. Individuella planer, som tar upp beslutade och planerade insatser, ger både de enskilda persone</w:t>
      </w:r>
      <w:r w:rsidRPr="00384A1C">
        <w:t>r</w:t>
      </w:r>
      <w:r w:rsidRPr="00384A1C">
        <w:t>na, deras familjer och huvudmännen en överblick som kan främja samordning och samverkan och bidra till att insatserna effektiviseras. Vidare anför rege</w:t>
      </w:r>
      <w:r w:rsidRPr="00384A1C">
        <w:t>r</w:t>
      </w:r>
      <w:r w:rsidRPr="00384A1C">
        <w:t>ingen att personer med funktionshinder som är beroende av stöd och service från andra pers</w:t>
      </w:r>
      <w:r w:rsidRPr="00384A1C">
        <w:t>oner, anställda eller närstående, kan utsättas för både fysiskt och psykiskt våld. Det behövs försöksverksamhet där handikapporganisati</w:t>
      </w:r>
      <w:r w:rsidRPr="00384A1C">
        <w:t>o</w:t>
      </w:r>
      <w:r w:rsidRPr="00384A1C">
        <w:t>nerna och andra ideella organisationer tillsammans med kommun och land</w:t>
      </w:r>
      <w:r w:rsidRPr="00384A1C">
        <w:t>s</w:t>
      </w:r>
      <w:r w:rsidRPr="00384A1C">
        <w:t>ting kan finna former för att uppmärksamma och förhindra våld mot barn, kvinnor och män med fun</w:t>
      </w:r>
      <w:r w:rsidRPr="00384A1C">
        <w:t>k</w:t>
      </w:r>
      <w:r w:rsidRPr="00384A1C">
        <w:t>tionshinder.</w:t>
      </w:r>
    </w:p>
    <w:p w:rsidR="00EA72FE" w:rsidRPr="00384A1C" w:rsidRDefault="00EA72FE">
      <w:pPr>
        <w:pStyle w:val="Rubrik2"/>
      </w:pPr>
      <w:bookmarkStart w:id="17" w:name="_Toc40588776"/>
      <w:r w:rsidRPr="00384A1C">
        <w:t>Utskottets ställningstagande</w:t>
      </w:r>
      <w:bookmarkEnd w:id="17"/>
    </w:p>
    <w:p w:rsidR="00EA72FE" w:rsidRPr="00384A1C" w:rsidRDefault="00EA72FE">
      <w:r w:rsidRPr="00384A1C">
        <w:t>Utskottet anser att skrivelsen, som inte föranlett någon motion, inte bör fö</w:t>
      </w:r>
      <w:r w:rsidRPr="00384A1C">
        <w:t>r</w:t>
      </w:r>
      <w:r w:rsidRPr="00384A1C">
        <w:t xml:space="preserve">anleda någon åtgärd från riksdagens sida. </w:t>
      </w:r>
    </w:p>
    <w:p w:rsidR="00EA72FE" w:rsidRPr="00384A1C" w:rsidRDefault="00EA72FE">
      <w:pPr>
        <w:pStyle w:val="Normaltindrag"/>
        <w:sectPr w:rsidR="00000000" w:rsidRPr="00384A1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A72FE" w:rsidRPr="00384A1C" w:rsidRDefault="00EA72FE">
      <w:pPr>
        <w:pStyle w:val="Bilaga"/>
      </w:pPr>
      <w:bookmarkStart w:id="18" w:name="_Toc40588777"/>
      <w:r w:rsidRPr="00384A1C">
        <w:t>Bilaga</w:t>
      </w:r>
    </w:p>
    <w:p w:rsidR="00EA72FE" w:rsidRPr="00384A1C" w:rsidRDefault="00EA72FE">
      <w:pPr>
        <w:pStyle w:val="Rubrik1"/>
        <w:spacing w:before="500"/>
        <w:rPr>
          <w:noProof w:val="0"/>
        </w:rPr>
      </w:pPr>
      <w:r w:rsidRPr="00384A1C">
        <w:rPr>
          <w:noProof w:val="0"/>
        </w:rPr>
        <w:t>Förteckning över behandlade förslag</w:t>
      </w:r>
      <w:bookmarkEnd w:id="18"/>
    </w:p>
    <w:p w:rsidR="00EA72FE" w:rsidRPr="00384A1C" w:rsidRDefault="00EA72FE">
      <w:pPr>
        <w:pStyle w:val="Rubrik2"/>
        <w:spacing w:before="0"/>
      </w:pPr>
      <w:bookmarkStart w:id="19" w:name="_Toc40588778"/>
      <w:r w:rsidRPr="00384A1C">
        <w:t>Skrivelsen</w:t>
      </w:r>
      <w:bookmarkEnd w:id="19"/>
    </w:p>
    <w:p w:rsidR="00EA72FE" w:rsidRPr="00384A1C" w:rsidRDefault="00EA72FE">
      <w:r w:rsidRPr="00384A1C">
        <w:t>Regeringens skrivelse 2002/03:125 Redovisning av fördelningen av medel från Allmänna arvsfonden under budgetåret 2002.</w:t>
      </w:r>
    </w:p>
    <w:p w:rsidR="00EA72FE" w:rsidRPr="00384A1C" w:rsidRDefault="00EA72FE"/>
    <w:p w:rsidR="00EA72FE" w:rsidRPr="00384A1C" w:rsidRDefault="00EA72FE">
      <w:pPr>
        <w:pStyle w:val="Tryckort"/>
        <w:framePr w:wrap="around"/>
        <w:jc w:val="right"/>
      </w:pPr>
      <w:r w:rsidRPr="00384A1C">
        <w:t>Elanders Gotab, Stockholm  2003</w:t>
      </w:r>
    </w:p>
    <w:p w:rsidR="00EA72FE" w:rsidRPr="00384A1C" w:rsidRDefault="00EA72FE">
      <w:pPr>
        <w:pStyle w:val="Normaltindrag"/>
      </w:pPr>
    </w:p>
    <w:sectPr w:rsidR="00EA72FE" w:rsidRPr="00384A1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2FE" w:rsidRPr="00384A1C" w:rsidRDefault="00EA72FE">
      <w:pPr>
        <w:spacing w:before="0" w:line="240" w:lineRule="auto"/>
      </w:pPr>
      <w:r w:rsidRPr="00384A1C">
        <w:separator/>
      </w:r>
    </w:p>
  </w:endnote>
  <w:endnote w:type="continuationSeparator" w:id="0">
    <w:p w:rsidR="00EA72FE" w:rsidRPr="00384A1C" w:rsidRDefault="00EA72FE">
      <w:pPr>
        <w:spacing w:before="0" w:line="240" w:lineRule="auto"/>
      </w:pPr>
      <w:r w:rsidRPr="00384A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V"/>
      <w:framePr w:w="8732" w:h="284" w:hRule="exact" w:hSpace="0" w:vSpace="0" w:wrap="around" w:xAlign="inside" w:y="13042" w:anchorLock="0"/>
    </w:pP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t>2</w:t>
    </w:r>
    <w:r w:rsidRPr="00384A1C">
      <w:fldChar w:fldCharType="end"/>
    </w:r>
  </w:p>
  <w:p w:rsidR="00EA72FE" w:rsidRPr="00384A1C" w:rsidRDefault="00EA72F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V"/>
      <w:framePr w:w="8732" w:h="284" w:hRule="exact" w:hSpace="0" w:vSpace="0" w:wrap="around" w:xAlign="inside" w:y="13042" w:anchorLock="0"/>
    </w:pP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t>2</w:t>
    </w:r>
    <w:r w:rsidRPr="00384A1C">
      <w:fldChar w:fldCharType="end"/>
    </w:r>
  </w:p>
  <w:p w:rsidR="00EA72FE" w:rsidRPr="00384A1C" w:rsidRDefault="00EA72F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H"/>
      <w:framePr w:w="8732" w:h="284" w:hRule="exact" w:hSpace="0" w:vSpace="0" w:wrap="around" w:xAlign="inside" w:y="13042" w:anchorLock="0"/>
    </w:pP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t>3</w:t>
    </w:r>
    <w:r w:rsidRPr="00384A1C">
      <w:fldChar w:fldCharType="end"/>
    </w:r>
  </w:p>
  <w:p w:rsidR="00EA72FE" w:rsidRPr="00384A1C" w:rsidRDefault="00EA72F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V"/>
      <w:framePr w:w="8732" w:h="284" w:hRule="exact" w:hSpace="0" w:vSpace="0" w:wrap="around" w:xAlign="inside" w:y="13042" w:anchorLock="0"/>
    </w:pPr>
    <w:r w:rsidRPr="00384A1C">
      <w:fldChar w:fldCharType="begin" w:fldLock="1"/>
    </w:r>
    <w:r w:rsidRPr="00384A1C">
      <w:instrText xml:space="preserve"> if </w:instrText>
    </w:r>
    <w:r w:rsidRPr="00384A1C">
      <w:fldChar w:fldCharType="begin" w:fldLock="1"/>
    </w:r>
    <w:r w:rsidRPr="00384A1C">
      <w:instrText xml:space="preserve"> = </w:instrText>
    </w:r>
    <w:r w:rsidRPr="00384A1C">
      <w:fldChar w:fldCharType="begin" w:fldLock="1"/>
    </w:r>
    <w:r w:rsidRPr="00384A1C">
      <w:instrText xml:space="preserve"> = </w:instrText>
    </w:r>
    <w:r w:rsidRPr="00384A1C">
      <w:fldChar w:fldCharType="begin" w:fldLock="1"/>
    </w:r>
    <w:r w:rsidRPr="00384A1C">
      <w:instrText xml:space="preserve"> page</w:instrText>
    </w:r>
    <w:r w:rsidRPr="00384A1C">
      <w:fldChar w:fldCharType="separate"/>
    </w:r>
    <w:r w:rsidRPr="00384A1C">
      <w:instrText>4</w:instrText>
    </w:r>
    <w:r w:rsidRPr="00384A1C">
      <w:fldChar w:fldCharType="end"/>
    </w:r>
    <w:r w:rsidRPr="00384A1C">
      <w:instrText xml:space="preserve">/2 </w:instrText>
    </w:r>
    <w:r w:rsidRPr="00384A1C">
      <w:fldChar w:fldCharType="separate"/>
    </w:r>
    <w:r w:rsidRPr="00384A1C">
      <w:instrText>2</w:instrText>
    </w:r>
    <w:r w:rsidRPr="00384A1C">
      <w:fldChar w:fldCharType="end"/>
    </w:r>
    <w:r w:rsidRPr="00384A1C">
      <w:instrText xml:space="preserve"> - </w:instrText>
    </w:r>
    <w:r w:rsidRPr="00384A1C">
      <w:fldChar w:fldCharType="begin" w:fldLock="1"/>
    </w:r>
    <w:r w:rsidRPr="00384A1C">
      <w:instrText xml:space="preserve"> = int(</w:instrText>
    </w:r>
    <w:r w:rsidRPr="00384A1C">
      <w:fldChar w:fldCharType="begin" w:fldLock="1"/>
    </w:r>
    <w:r w:rsidRPr="00384A1C">
      <w:instrText xml:space="preserve"> page</w:instrText>
    </w:r>
    <w:r w:rsidRPr="00384A1C">
      <w:fldChar w:fldCharType="separate"/>
    </w:r>
    <w:r w:rsidRPr="00384A1C">
      <w:instrText>4</w:instrText>
    </w:r>
    <w:r w:rsidRPr="00384A1C">
      <w:fldChar w:fldCharType="end"/>
    </w:r>
    <w:r w:rsidRPr="00384A1C">
      <w:instrText xml:space="preserve">/2) </w:instrText>
    </w:r>
    <w:r w:rsidRPr="00384A1C">
      <w:fldChar w:fldCharType="separate"/>
    </w:r>
    <w:r w:rsidRPr="00384A1C">
      <w:instrText>2</w:instrText>
    </w:r>
    <w:r w:rsidRPr="00384A1C">
      <w:fldChar w:fldCharType="end"/>
    </w:r>
    <w:r w:rsidRPr="00384A1C">
      <w:fldChar w:fldCharType="separate"/>
    </w:r>
    <w:r w:rsidRPr="00384A1C">
      <w:instrText>0</w:instrText>
    </w:r>
    <w:r w:rsidRPr="00384A1C">
      <w:fldChar w:fldCharType="end"/>
    </w:r>
    <w:r w:rsidRPr="00384A1C">
      <w:instrText xml:space="preserve"> = 0 "</w:instrText>
    </w: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instrText>4</w:instrText>
    </w:r>
    <w:r w:rsidRPr="00384A1C">
      <w:fldChar w:fldCharType="end"/>
    </w:r>
  </w:p>
  <w:p w:rsidR="00EA72FE" w:rsidRPr="00384A1C" w:rsidRDefault="00EA72FE">
    <w:pPr>
      <w:pStyle w:val="SidfotV"/>
      <w:framePr w:w="8732" w:h="284" w:hRule="exact" w:hSpace="0" w:vSpace="0" w:wrap="around" w:xAlign="inside" w:y="13042" w:anchorLock="0"/>
    </w:pPr>
    <w:r w:rsidRPr="00384A1C">
      <w:instrText>""</w:instrText>
    </w: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instrText>1</w:instrText>
    </w:r>
    <w:r w:rsidRPr="00384A1C">
      <w:fldChar w:fldCharType="end"/>
    </w:r>
    <w:r w:rsidRPr="00384A1C">
      <w:instrText>"</w:instrText>
    </w:r>
    <w:r w:rsidRPr="00384A1C">
      <w:fldChar w:fldCharType="separate"/>
    </w: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t>4</w:t>
    </w:r>
    <w:r w:rsidRPr="00384A1C">
      <w:fldChar w:fldCharType="end"/>
    </w:r>
  </w:p>
  <w:p w:rsidR="00EA72FE" w:rsidRPr="00384A1C" w:rsidRDefault="00EA72FE">
    <w:pPr>
      <w:pStyle w:val="SidfotH"/>
      <w:framePr w:w="8732" w:h="284" w:hRule="exact" w:hSpace="0" w:vSpace="0" w:wrap="around" w:xAlign="inside" w:y="13042" w:anchorLock="0"/>
    </w:pPr>
    <w:r w:rsidRPr="00384A1C">
      <w:fldChar w:fldCharType="end"/>
    </w:r>
  </w:p>
  <w:p w:rsidR="00EA72FE" w:rsidRPr="00384A1C" w:rsidRDefault="00EA72F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V"/>
      <w:framePr w:w="8732" w:h="284" w:hRule="exact" w:hSpace="0" w:vSpace="0" w:wrap="around" w:xAlign="inside" w:y="13042" w:anchorLock="0"/>
    </w:pP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t>6</w:t>
    </w:r>
    <w:r w:rsidRPr="00384A1C">
      <w:fldChar w:fldCharType="end"/>
    </w:r>
  </w:p>
  <w:p w:rsidR="00EA72FE" w:rsidRPr="00384A1C" w:rsidRDefault="00EA72F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H"/>
      <w:framePr w:w="8732" w:h="284" w:hRule="exact" w:hSpace="0" w:vSpace="0" w:wrap="around" w:xAlign="inside" w:y="13042" w:anchorLock="0"/>
    </w:pP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t>7</w:t>
    </w:r>
    <w:r w:rsidRPr="00384A1C">
      <w:fldChar w:fldCharType="end"/>
    </w:r>
  </w:p>
  <w:p w:rsidR="00EA72FE" w:rsidRPr="00384A1C" w:rsidRDefault="00EA72F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V"/>
      <w:framePr w:w="8732" w:h="284" w:hRule="exact" w:hSpace="0" w:vSpace="0" w:wrap="around" w:xAlign="inside" w:y="13042" w:anchorLock="0"/>
    </w:pPr>
    <w:r w:rsidRPr="00384A1C">
      <w:fldChar w:fldCharType="begin" w:fldLock="1"/>
    </w:r>
    <w:r w:rsidRPr="00384A1C">
      <w:instrText xml:space="preserve"> if </w:instrText>
    </w:r>
    <w:r w:rsidRPr="00384A1C">
      <w:fldChar w:fldCharType="begin" w:fldLock="1"/>
    </w:r>
    <w:r w:rsidRPr="00384A1C">
      <w:instrText xml:space="preserve"> = </w:instrText>
    </w:r>
    <w:r w:rsidRPr="00384A1C">
      <w:fldChar w:fldCharType="begin" w:fldLock="1"/>
    </w:r>
    <w:r w:rsidRPr="00384A1C">
      <w:instrText xml:space="preserve"> = </w:instrText>
    </w:r>
    <w:r w:rsidRPr="00384A1C">
      <w:fldChar w:fldCharType="begin" w:fldLock="1"/>
    </w:r>
    <w:r w:rsidRPr="00384A1C">
      <w:instrText xml:space="preserve"> page</w:instrText>
    </w:r>
    <w:r w:rsidRPr="00384A1C">
      <w:fldChar w:fldCharType="separate"/>
    </w:r>
    <w:r w:rsidRPr="00384A1C">
      <w:instrText>5</w:instrText>
    </w:r>
    <w:r w:rsidRPr="00384A1C">
      <w:fldChar w:fldCharType="end"/>
    </w:r>
    <w:r w:rsidRPr="00384A1C">
      <w:instrText xml:space="preserve">/2 </w:instrText>
    </w:r>
    <w:r w:rsidRPr="00384A1C">
      <w:fldChar w:fldCharType="separate"/>
    </w:r>
    <w:r w:rsidRPr="00384A1C">
      <w:instrText>2,5</w:instrText>
    </w:r>
    <w:r w:rsidRPr="00384A1C">
      <w:fldChar w:fldCharType="end"/>
    </w:r>
    <w:r w:rsidRPr="00384A1C">
      <w:instrText xml:space="preserve"> - </w:instrText>
    </w:r>
    <w:r w:rsidRPr="00384A1C">
      <w:fldChar w:fldCharType="begin" w:fldLock="1"/>
    </w:r>
    <w:r w:rsidRPr="00384A1C">
      <w:instrText xml:space="preserve"> = int(</w:instrText>
    </w:r>
    <w:r w:rsidRPr="00384A1C">
      <w:fldChar w:fldCharType="begin" w:fldLock="1"/>
    </w:r>
    <w:r w:rsidRPr="00384A1C">
      <w:instrText xml:space="preserve"> page</w:instrText>
    </w:r>
    <w:r w:rsidRPr="00384A1C">
      <w:fldChar w:fldCharType="separate"/>
    </w:r>
    <w:r w:rsidRPr="00384A1C">
      <w:instrText>5</w:instrText>
    </w:r>
    <w:r w:rsidRPr="00384A1C">
      <w:fldChar w:fldCharType="end"/>
    </w:r>
    <w:r w:rsidRPr="00384A1C">
      <w:instrText xml:space="preserve">/2) </w:instrText>
    </w:r>
    <w:r w:rsidRPr="00384A1C">
      <w:fldChar w:fldCharType="separate"/>
    </w:r>
    <w:r w:rsidRPr="00384A1C">
      <w:instrText>2</w:instrText>
    </w:r>
    <w:r w:rsidRPr="00384A1C">
      <w:fldChar w:fldCharType="end"/>
    </w:r>
    <w:r w:rsidRPr="00384A1C">
      <w:fldChar w:fldCharType="separate"/>
    </w:r>
    <w:r w:rsidRPr="00384A1C">
      <w:instrText>0,5</w:instrText>
    </w:r>
    <w:r w:rsidRPr="00384A1C">
      <w:fldChar w:fldCharType="end"/>
    </w:r>
    <w:r w:rsidRPr="00384A1C">
      <w:instrText xml:space="preserve"> = 0 "</w:instrText>
    </w: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instrText>2</w:instrText>
    </w:r>
    <w:r w:rsidRPr="00384A1C">
      <w:fldChar w:fldCharType="end"/>
    </w:r>
  </w:p>
  <w:p w:rsidR="00EA72FE" w:rsidRPr="00384A1C" w:rsidRDefault="00EA72FE">
    <w:pPr>
      <w:pStyle w:val="SidfotH"/>
      <w:framePr w:w="8732" w:h="284" w:hRule="exact" w:hSpace="0" w:vSpace="0" w:wrap="around" w:xAlign="inside" w:y="13042" w:anchorLock="0"/>
    </w:pPr>
    <w:r w:rsidRPr="00384A1C">
      <w:instrText>""</w:instrText>
    </w: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instrText>5</w:instrText>
    </w:r>
    <w:r w:rsidRPr="00384A1C">
      <w:fldChar w:fldCharType="end"/>
    </w:r>
    <w:r w:rsidRPr="00384A1C">
      <w:instrText>"</w:instrText>
    </w:r>
    <w:r w:rsidRPr="00384A1C">
      <w:fldChar w:fldCharType="separate"/>
    </w:r>
    <w:r w:rsidRPr="00384A1C">
      <w:t>5</w:t>
    </w:r>
    <w:r w:rsidRPr="00384A1C">
      <w:fldChar w:fldCharType="end"/>
    </w:r>
  </w:p>
  <w:p w:rsidR="00EA72FE" w:rsidRPr="00384A1C" w:rsidRDefault="00EA72F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V"/>
      <w:framePr w:w="8732" w:h="284" w:hRule="exact" w:hSpace="0" w:vSpace="0" w:wrap="around" w:xAlign="inside" w:y="13042" w:anchorLock="0"/>
    </w:pP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t>10</w:t>
    </w:r>
    <w:r w:rsidRPr="00384A1C">
      <w:fldChar w:fldCharType="end"/>
    </w:r>
  </w:p>
  <w:p w:rsidR="00EA72FE" w:rsidRPr="00384A1C" w:rsidRDefault="00EA72F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H"/>
      <w:framePr w:w="8732" w:h="284" w:hRule="exact" w:hSpace="0" w:vSpace="0" w:wrap="around" w:xAlign="inside" w:y="13042" w:anchorLock="0"/>
    </w:pP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t>9</w:t>
    </w:r>
    <w:r w:rsidRPr="00384A1C">
      <w:fldChar w:fldCharType="end"/>
    </w:r>
  </w:p>
  <w:p w:rsidR="00EA72FE" w:rsidRPr="00384A1C" w:rsidRDefault="00EA72F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V"/>
      <w:framePr w:w="8732" w:h="284" w:hRule="exact" w:hSpace="0" w:vSpace="0" w:wrap="around" w:xAlign="inside" w:y="13042" w:anchorLock="0"/>
    </w:pPr>
    <w:r w:rsidRPr="00384A1C">
      <w:fldChar w:fldCharType="begin" w:fldLock="1"/>
    </w:r>
    <w:r w:rsidRPr="00384A1C">
      <w:instrText xml:space="preserve"> if </w:instrText>
    </w:r>
    <w:r w:rsidRPr="00384A1C">
      <w:fldChar w:fldCharType="begin" w:fldLock="1"/>
    </w:r>
    <w:r w:rsidRPr="00384A1C">
      <w:instrText xml:space="preserve"> = </w:instrText>
    </w:r>
    <w:r w:rsidRPr="00384A1C">
      <w:fldChar w:fldCharType="begin" w:fldLock="1"/>
    </w:r>
    <w:r w:rsidRPr="00384A1C">
      <w:instrText xml:space="preserve"> = </w:instrText>
    </w:r>
    <w:r w:rsidRPr="00384A1C">
      <w:fldChar w:fldCharType="begin" w:fldLock="1"/>
    </w:r>
    <w:r w:rsidRPr="00384A1C">
      <w:instrText xml:space="preserve"> page</w:instrText>
    </w:r>
    <w:r w:rsidRPr="00384A1C">
      <w:fldChar w:fldCharType="separate"/>
    </w:r>
    <w:r w:rsidRPr="00384A1C">
      <w:instrText>8</w:instrText>
    </w:r>
    <w:r w:rsidRPr="00384A1C">
      <w:fldChar w:fldCharType="end"/>
    </w:r>
    <w:r w:rsidRPr="00384A1C">
      <w:instrText xml:space="preserve">/2 </w:instrText>
    </w:r>
    <w:r w:rsidRPr="00384A1C">
      <w:fldChar w:fldCharType="separate"/>
    </w:r>
    <w:r w:rsidRPr="00384A1C">
      <w:instrText>4</w:instrText>
    </w:r>
    <w:r w:rsidRPr="00384A1C">
      <w:fldChar w:fldCharType="end"/>
    </w:r>
    <w:r w:rsidRPr="00384A1C">
      <w:instrText xml:space="preserve"> - </w:instrText>
    </w:r>
    <w:r w:rsidRPr="00384A1C">
      <w:fldChar w:fldCharType="begin" w:fldLock="1"/>
    </w:r>
    <w:r w:rsidRPr="00384A1C">
      <w:instrText xml:space="preserve"> = int(</w:instrText>
    </w:r>
    <w:r w:rsidRPr="00384A1C">
      <w:fldChar w:fldCharType="begin" w:fldLock="1"/>
    </w:r>
    <w:r w:rsidRPr="00384A1C">
      <w:instrText xml:space="preserve"> page</w:instrText>
    </w:r>
    <w:r w:rsidRPr="00384A1C">
      <w:fldChar w:fldCharType="separate"/>
    </w:r>
    <w:r w:rsidRPr="00384A1C">
      <w:instrText>8</w:instrText>
    </w:r>
    <w:r w:rsidRPr="00384A1C">
      <w:fldChar w:fldCharType="end"/>
    </w:r>
    <w:r w:rsidRPr="00384A1C">
      <w:instrText xml:space="preserve">/2) </w:instrText>
    </w:r>
    <w:r w:rsidRPr="00384A1C">
      <w:fldChar w:fldCharType="separate"/>
    </w:r>
    <w:r w:rsidRPr="00384A1C">
      <w:instrText>4</w:instrText>
    </w:r>
    <w:r w:rsidRPr="00384A1C">
      <w:fldChar w:fldCharType="end"/>
    </w:r>
    <w:r w:rsidRPr="00384A1C">
      <w:fldChar w:fldCharType="separate"/>
    </w:r>
    <w:r w:rsidRPr="00384A1C">
      <w:instrText>0</w:instrText>
    </w:r>
    <w:r w:rsidRPr="00384A1C">
      <w:fldChar w:fldCharType="end"/>
    </w:r>
    <w:r w:rsidRPr="00384A1C">
      <w:instrText xml:space="preserve"> = 0 "</w:instrText>
    </w: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instrText>8</w:instrText>
    </w:r>
    <w:r w:rsidRPr="00384A1C">
      <w:fldChar w:fldCharType="end"/>
    </w:r>
  </w:p>
  <w:p w:rsidR="00EA72FE" w:rsidRPr="00384A1C" w:rsidRDefault="00EA72FE">
    <w:pPr>
      <w:pStyle w:val="SidfotV"/>
      <w:framePr w:w="8732" w:h="284" w:hRule="exact" w:hSpace="0" w:vSpace="0" w:wrap="around" w:xAlign="inside" w:y="13042" w:anchorLock="0"/>
    </w:pPr>
    <w:r w:rsidRPr="00384A1C">
      <w:instrText>""</w:instrText>
    </w: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instrText>9</w:instrText>
    </w:r>
    <w:r w:rsidRPr="00384A1C">
      <w:fldChar w:fldCharType="end"/>
    </w:r>
    <w:r w:rsidRPr="00384A1C">
      <w:instrText>"</w:instrText>
    </w:r>
    <w:r w:rsidRPr="00384A1C">
      <w:fldChar w:fldCharType="separate"/>
    </w: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t>8</w:t>
    </w:r>
    <w:r w:rsidRPr="00384A1C">
      <w:fldChar w:fldCharType="end"/>
    </w:r>
  </w:p>
  <w:p w:rsidR="00EA72FE" w:rsidRPr="00384A1C" w:rsidRDefault="00EA72FE">
    <w:pPr>
      <w:pStyle w:val="SidfotH"/>
      <w:framePr w:w="8732" w:h="284" w:hRule="exact" w:hSpace="0" w:vSpace="0" w:wrap="around" w:xAlign="inside" w:y="13042" w:anchorLock="0"/>
    </w:pPr>
    <w:r w:rsidRPr="00384A1C">
      <w:fldChar w:fldCharType="end"/>
    </w:r>
  </w:p>
  <w:p w:rsidR="00EA72FE" w:rsidRPr="00384A1C" w:rsidRDefault="00EA72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H"/>
      <w:framePr w:w="8732" w:h="284" w:hRule="exact" w:hSpace="0" w:vSpace="0" w:wrap="around" w:xAlign="inside" w:y="13042" w:anchorLock="0"/>
    </w:pP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t>3</w:t>
    </w:r>
    <w:r w:rsidRPr="00384A1C">
      <w:fldChar w:fldCharType="end"/>
    </w:r>
  </w:p>
  <w:p w:rsidR="00EA72FE" w:rsidRPr="00384A1C" w:rsidRDefault="00EA72F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V"/>
      <w:framePr w:w="8732" w:h="284" w:hRule="exact" w:hSpace="0" w:vSpace="0" w:wrap="around" w:xAlign="inside" w:y="13042" w:anchorLock="0"/>
    </w:pPr>
    <w:r w:rsidRPr="00384A1C">
      <w:fldChar w:fldCharType="begin" w:fldLock="1"/>
    </w:r>
    <w:r w:rsidRPr="00384A1C">
      <w:instrText xml:space="preserve"> if </w:instrText>
    </w:r>
    <w:r w:rsidRPr="00384A1C">
      <w:fldChar w:fldCharType="begin" w:fldLock="1"/>
    </w:r>
    <w:r w:rsidRPr="00384A1C">
      <w:instrText xml:space="preserve"> = </w:instrText>
    </w:r>
    <w:r w:rsidRPr="00384A1C">
      <w:fldChar w:fldCharType="begin" w:fldLock="1"/>
    </w:r>
    <w:r w:rsidRPr="00384A1C">
      <w:instrText xml:space="preserve"> = </w:instrText>
    </w:r>
    <w:r w:rsidRPr="00384A1C">
      <w:fldChar w:fldCharType="begin" w:fldLock="1"/>
    </w:r>
    <w:r w:rsidRPr="00384A1C">
      <w:instrText xml:space="preserve"> page</w:instrText>
    </w:r>
    <w:r w:rsidRPr="00384A1C">
      <w:fldChar w:fldCharType="separate"/>
    </w:r>
    <w:r w:rsidR="00384A1C">
      <w:rPr>
        <w:noProof/>
      </w:rPr>
      <w:instrText>1</w:instrText>
    </w:r>
    <w:r w:rsidRPr="00384A1C">
      <w:fldChar w:fldCharType="end"/>
    </w:r>
    <w:r w:rsidRPr="00384A1C">
      <w:instrText xml:space="preserve">/2 </w:instrText>
    </w:r>
    <w:r w:rsidRPr="00384A1C">
      <w:fldChar w:fldCharType="separate"/>
    </w:r>
    <w:r w:rsidR="00384A1C">
      <w:rPr>
        <w:noProof/>
      </w:rPr>
      <w:instrText>0,5</w:instrText>
    </w:r>
    <w:r w:rsidRPr="00384A1C">
      <w:fldChar w:fldCharType="end"/>
    </w:r>
    <w:r w:rsidRPr="00384A1C">
      <w:instrText xml:space="preserve"> - </w:instrText>
    </w:r>
    <w:r w:rsidRPr="00384A1C">
      <w:fldChar w:fldCharType="begin" w:fldLock="1"/>
    </w:r>
    <w:r w:rsidRPr="00384A1C">
      <w:instrText xml:space="preserve"> = int(</w:instrText>
    </w:r>
    <w:r w:rsidRPr="00384A1C">
      <w:fldChar w:fldCharType="begin" w:fldLock="1"/>
    </w:r>
    <w:r w:rsidRPr="00384A1C">
      <w:instrText xml:space="preserve"> page</w:instrText>
    </w:r>
    <w:r w:rsidRPr="00384A1C">
      <w:fldChar w:fldCharType="separate"/>
    </w:r>
    <w:r w:rsidR="00384A1C">
      <w:rPr>
        <w:noProof/>
      </w:rPr>
      <w:instrText>1</w:instrText>
    </w:r>
    <w:r w:rsidRPr="00384A1C">
      <w:fldChar w:fldCharType="end"/>
    </w:r>
    <w:r w:rsidRPr="00384A1C">
      <w:instrText xml:space="preserve">/2) </w:instrText>
    </w:r>
    <w:r w:rsidRPr="00384A1C">
      <w:fldChar w:fldCharType="separate"/>
    </w:r>
    <w:r w:rsidR="00384A1C">
      <w:rPr>
        <w:noProof/>
      </w:rPr>
      <w:instrText>0</w:instrText>
    </w:r>
    <w:r w:rsidRPr="00384A1C">
      <w:fldChar w:fldCharType="end"/>
    </w:r>
    <w:r w:rsidRPr="00384A1C">
      <w:fldChar w:fldCharType="separate"/>
    </w:r>
    <w:r w:rsidR="00384A1C">
      <w:rPr>
        <w:noProof/>
      </w:rPr>
      <w:instrText>0,5</w:instrText>
    </w:r>
    <w:r w:rsidRPr="00384A1C">
      <w:fldChar w:fldCharType="end"/>
    </w:r>
    <w:r w:rsidRPr="00384A1C">
      <w:instrText xml:space="preserve"> = 0 "</w:instrText>
    </w: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instrText>14</w:instrText>
    </w:r>
    <w:r w:rsidRPr="00384A1C">
      <w:fldChar w:fldCharType="end"/>
    </w:r>
  </w:p>
  <w:p w:rsidR="00EA72FE" w:rsidRPr="00384A1C" w:rsidRDefault="00EA72FE">
    <w:pPr>
      <w:pStyle w:val="SidfotH"/>
      <w:framePr w:w="8732" w:h="284" w:hRule="exact" w:hSpace="0" w:vSpace="0" w:wrap="around" w:xAlign="inside" w:y="13042" w:anchorLock="0"/>
    </w:pPr>
    <w:r w:rsidRPr="00384A1C">
      <w:instrText>""</w:instrText>
    </w: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00384A1C">
      <w:rPr>
        <w:noProof/>
      </w:rPr>
      <w:instrText>1</w:instrText>
    </w:r>
    <w:r w:rsidRPr="00384A1C">
      <w:fldChar w:fldCharType="end"/>
    </w:r>
    <w:r w:rsidRPr="00384A1C">
      <w:instrText>"</w:instrText>
    </w:r>
    <w:r w:rsidRPr="00384A1C">
      <w:fldChar w:fldCharType="separate"/>
    </w:r>
    <w:r w:rsidR="00384A1C">
      <w:rPr>
        <w:noProof/>
      </w:rPr>
      <w:t>1</w:t>
    </w:r>
    <w:r w:rsidRPr="00384A1C">
      <w:fldChar w:fldCharType="end"/>
    </w:r>
  </w:p>
  <w:p w:rsidR="00EA72FE" w:rsidRPr="00384A1C" w:rsidRDefault="00EA72F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V"/>
      <w:framePr w:w="8732" w:h="284" w:hRule="exact" w:hSpace="0" w:vSpace="0" w:wrap="around" w:xAlign="inside" w:y="13042" w:anchorLock="0"/>
    </w:pP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t>2</w:t>
    </w:r>
    <w:r w:rsidRPr="00384A1C">
      <w:fldChar w:fldCharType="end"/>
    </w:r>
  </w:p>
  <w:p w:rsidR="00EA72FE" w:rsidRPr="00384A1C" w:rsidRDefault="00EA72F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H"/>
      <w:framePr w:w="8732" w:h="284" w:hRule="exact" w:hSpace="0" w:vSpace="0" w:wrap="around" w:xAlign="inside" w:y="13042" w:anchorLock="0"/>
    </w:pP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t>3</w:t>
    </w:r>
    <w:r w:rsidRPr="00384A1C">
      <w:fldChar w:fldCharType="end"/>
    </w:r>
  </w:p>
  <w:p w:rsidR="00EA72FE" w:rsidRPr="00384A1C" w:rsidRDefault="00EA72F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V"/>
      <w:framePr w:w="8732" w:h="284" w:hRule="exact" w:hSpace="0" w:vSpace="0" w:wrap="around" w:xAlign="inside" w:y="13042" w:anchorLock="0"/>
    </w:pPr>
    <w:r w:rsidRPr="00384A1C">
      <w:fldChar w:fldCharType="begin" w:fldLock="1"/>
    </w:r>
    <w:r w:rsidRPr="00384A1C">
      <w:instrText xml:space="preserve"> if </w:instrText>
    </w:r>
    <w:r w:rsidRPr="00384A1C">
      <w:fldChar w:fldCharType="begin" w:fldLock="1"/>
    </w:r>
    <w:r w:rsidRPr="00384A1C">
      <w:instrText xml:space="preserve"> = </w:instrText>
    </w:r>
    <w:r w:rsidRPr="00384A1C">
      <w:fldChar w:fldCharType="begin" w:fldLock="1"/>
    </w:r>
    <w:r w:rsidRPr="00384A1C">
      <w:instrText xml:space="preserve"> = </w:instrText>
    </w:r>
    <w:r w:rsidRPr="00384A1C">
      <w:fldChar w:fldCharType="begin" w:fldLock="1"/>
    </w:r>
    <w:r w:rsidRPr="00384A1C">
      <w:instrText xml:space="preserve"> page</w:instrText>
    </w:r>
    <w:r w:rsidRPr="00384A1C">
      <w:fldChar w:fldCharType="separate"/>
    </w:r>
    <w:r w:rsidRPr="00384A1C">
      <w:instrText>2</w:instrText>
    </w:r>
    <w:r w:rsidRPr="00384A1C">
      <w:fldChar w:fldCharType="end"/>
    </w:r>
    <w:r w:rsidRPr="00384A1C">
      <w:instrText xml:space="preserve">/2 </w:instrText>
    </w:r>
    <w:r w:rsidRPr="00384A1C">
      <w:fldChar w:fldCharType="separate"/>
    </w:r>
    <w:r w:rsidRPr="00384A1C">
      <w:instrText>1</w:instrText>
    </w:r>
    <w:r w:rsidRPr="00384A1C">
      <w:fldChar w:fldCharType="end"/>
    </w:r>
    <w:r w:rsidRPr="00384A1C">
      <w:instrText xml:space="preserve"> - </w:instrText>
    </w:r>
    <w:r w:rsidRPr="00384A1C">
      <w:fldChar w:fldCharType="begin" w:fldLock="1"/>
    </w:r>
    <w:r w:rsidRPr="00384A1C">
      <w:instrText xml:space="preserve"> = int(</w:instrText>
    </w:r>
    <w:r w:rsidRPr="00384A1C">
      <w:fldChar w:fldCharType="begin" w:fldLock="1"/>
    </w:r>
    <w:r w:rsidRPr="00384A1C">
      <w:instrText xml:space="preserve"> page</w:instrText>
    </w:r>
    <w:r w:rsidRPr="00384A1C">
      <w:fldChar w:fldCharType="separate"/>
    </w:r>
    <w:r w:rsidRPr="00384A1C">
      <w:instrText>2</w:instrText>
    </w:r>
    <w:r w:rsidRPr="00384A1C">
      <w:fldChar w:fldCharType="end"/>
    </w:r>
    <w:r w:rsidRPr="00384A1C">
      <w:instrText xml:space="preserve">/2) </w:instrText>
    </w:r>
    <w:r w:rsidRPr="00384A1C">
      <w:fldChar w:fldCharType="separate"/>
    </w:r>
    <w:r w:rsidRPr="00384A1C">
      <w:instrText>1</w:instrText>
    </w:r>
    <w:r w:rsidRPr="00384A1C">
      <w:fldChar w:fldCharType="end"/>
    </w:r>
    <w:r w:rsidRPr="00384A1C">
      <w:fldChar w:fldCharType="separate"/>
    </w:r>
    <w:r w:rsidRPr="00384A1C">
      <w:instrText>0</w:instrText>
    </w:r>
    <w:r w:rsidRPr="00384A1C">
      <w:fldChar w:fldCharType="end"/>
    </w:r>
    <w:r w:rsidRPr="00384A1C">
      <w:instrText xml:space="preserve"> = 0 "</w:instrText>
    </w: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instrText>2</w:instrText>
    </w:r>
    <w:r w:rsidRPr="00384A1C">
      <w:fldChar w:fldCharType="end"/>
    </w:r>
  </w:p>
  <w:p w:rsidR="00EA72FE" w:rsidRPr="00384A1C" w:rsidRDefault="00EA72FE">
    <w:pPr>
      <w:pStyle w:val="SidfotV"/>
      <w:framePr w:w="8732" w:h="284" w:hRule="exact" w:hSpace="0" w:vSpace="0" w:wrap="around" w:xAlign="inside" w:y="13042" w:anchorLock="0"/>
    </w:pPr>
    <w:r w:rsidRPr="00384A1C">
      <w:instrText>""</w:instrText>
    </w: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instrText>1</w:instrText>
    </w:r>
    <w:r w:rsidRPr="00384A1C">
      <w:fldChar w:fldCharType="end"/>
    </w:r>
    <w:r w:rsidRPr="00384A1C">
      <w:instrText>"</w:instrText>
    </w:r>
    <w:r w:rsidRPr="00384A1C">
      <w:fldChar w:fldCharType="separate"/>
    </w: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t>2</w:t>
    </w:r>
    <w:r w:rsidRPr="00384A1C">
      <w:fldChar w:fldCharType="end"/>
    </w:r>
  </w:p>
  <w:p w:rsidR="00EA72FE" w:rsidRPr="00384A1C" w:rsidRDefault="00EA72FE">
    <w:pPr>
      <w:pStyle w:val="SidfotH"/>
      <w:framePr w:w="8732" w:h="284" w:hRule="exact" w:hSpace="0" w:vSpace="0" w:wrap="around" w:xAlign="inside" w:y="13042" w:anchorLock="0"/>
    </w:pPr>
    <w:r w:rsidRPr="00384A1C">
      <w:fldChar w:fldCharType="end"/>
    </w:r>
  </w:p>
  <w:p w:rsidR="00EA72FE" w:rsidRPr="00384A1C" w:rsidRDefault="00EA72F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V"/>
      <w:framePr w:w="8732" w:h="284" w:hRule="exact" w:hSpace="0" w:vSpace="0" w:wrap="around" w:xAlign="inside" w:y="13042" w:anchorLock="0"/>
    </w:pP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t>2</w:t>
    </w:r>
    <w:r w:rsidRPr="00384A1C">
      <w:fldChar w:fldCharType="end"/>
    </w:r>
  </w:p>
  <w:p w:rsidR="00EA72FE" w:rsidRPr="00384A1C" w:rsidRDefault="00EA72F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H"/>
      <w:framePr w:w="8732" w:h="284" w:hRule="exact" w:hSpace="0" w:vSpace="0" w:wrap="around" w:xAlign="inside" w:y="13042" w:anchorLock="0"/>
    </w:pP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t>3</w:t>
    </w:r>
    <w:r w:rsidRPr="00384A1C">
      <w:fldChar w:fldCharType="end"/>
    </w:r>
  </w:p>
  <w:p w:rsidR="00EA72FE" w:rsidRPr="00384A1C" w:rsidRDefault="00EA72F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fotV"/>
      <w:framePr w:w="8732" w:h="284" w:hRule="exact" w:hSpace="0" w:vSpace="0" w:wrap="around" w:xAlign="inside" w:y="13042" w:anchorLock="0"/>
    </w:pPr>
    <w:r w:rsidRPr="00384A1C">
      <w:fldChar w:fldCharType="begin" w:fldLock="1"/>
    </w:r>
    <w:r w:rsidRPr="00384A1C">
      <w:instrText xml:space="preserve"> if </w:instrText>
    </w:r>
    <w:r w:rsidRPr="00384A1C">
      <w:fldChar w:fldCharType="begin" w:fldLock="1"/>
    </w:r>
    <w:r w:rsidRPr="00384A1C">
      <w:instrText xml:space="preserve"> = </w:instrText>
    </w:r>
    <w:r w:rsidRPr="00384A1C">
      <w:fldChar w:fldCharType="begin" w:fldLock="1"/>
    </w:r>
    <w:r w:rsidRPr="00384A1C">
      <w:instrText xml:space="preserve"> = </w:instrText>
    </w:r>
    <w:r w:rsidRPr="00384A1C">
      <w:fldChar w:fldCharType="begin" w:fldLock="1"/>
    </w:r>
    <w:r w:rsidRPr="00384A1C">
      <w:instrText xml:space="preserve"> page</w:instrText>
    </w:r>
    <w:r w:rsidRPr="00384A1C">
      <w:fldChar w:fldCharType="separate"/>
    </w:r>
    <w:r w:rsidRPr="00384A1C">
      <w:instrText>3</w:instrText>
    </w:r>
    <w:r w:rsidRPr="00384A1C">
      <w:fldChar w:fldCharType="end"/>
    </w:r>
    <w:r w:rsidRPr="00384A1C">
      <w:instrText xml:space="preserve">/2 </w:instrText>
    </w:r>
    <w:r w:rsidRPr="00384A1C">
      <w:fldChar w:fldCharType="separate"/>
    </w:r>
    <w:r w:rsidRPr="00384A1C">
      <w:instrText>1,5</w:instrText>
    </w:r>
    <w:r w:rsidRPr="00384A1C">
      <w:fldChar w:fldCharType="end"/>
    </w:r>
    <w:r w:rsidRPr="00384A1C">
      <w:instrText xml:space="preserve"> - </w:instrText>
    </w:r>
    <w:r w:rsidRPr="00384A1C">
      <w:fldChar w:fldCharType="begin" w:fldLock="1"/>
    </w:r>
    <w:r w:rsidRPr="00384A1C">
      <w:instrText xml:space="preserve"> = int(</w:instrText>
    </w:r>
    <w:r w:rsidRPr="00384A1C">
      <w:fldChar w:fldCharType="begin" w:fldLock="1"/>
    </w:r>
    <w:r w:rsidRPr="00384A1C">
      <w:instrText xml:space="preserve"> page</w:instrText>
    </w:r>
    <w:r w:rsidRPr="00384A1C">
      <w:fldChar w:fldCharType="separate"/>
    </w:r>
    <w:r w:rsidRPr="00384A1C">
      <w:instrText>3</w:instrText>
    </w:r>
    <w:r w:rsidRPr="00384A1C">
      <w:fldChar w:fldCharType="end"/>
    </w:r>
    <w:r w:rsidRPr="00384A1C">
      <w:instrText xml:space="preserve">/2) </w:instrText>
    </w:r>
    <w:r w:rsidRPr="00384A1C">
      <w:fldChar w:fldCharType="separate"/>
    </w:r>
    <w:r w:rsidRPr="00384A1C">
      <w:instrText>1</w:instrText>
    </w:r>
    <w:r w:rsidRPr="00384A1C">
      <w:fldChar w:fldCharType="end"/>
    </w:r>
    <w:r w:rsidRPr="00384A1C">
      <w:fldChar w:fldCharType="separate"/>
    </w:r>
    <w:r w:rsidRPr="00384A1C">
      <w:instrText>0,5</w:instrText>
    </w:r>
    <w:r w:rsidRPr="00384A1C">
      <w:fldChar w:fldCharType="end"/>
    </w:r>
    <w:r w:rsidRPr="00384A1C">
      <w:instrText xml:space="preserve"> = 0 "</w:instrText>
    </w: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instrText>2</w:instrText>
    </w:r>
    <w:r w:rsidRPr="00384A1C">
      <w:fldChar w:fldCharType="end"/>
    </w:r>
  </w:p>
  <w:p w:rsidR="00EA72FE" w:rsidRPr="00384A1C" w:rsidRDefault="00EA72FE">
    <w:pPr>
      <w:pStyle w:val="SidfotH"/>
      <w:framePr w:w="8732" w:h="284" w:hRule="exact" w:hSpace="0" w:vSpace="0" w:wrap="around" w:xAlign="inside" w:y="13042" w:anchorLock="0"/>
    </w:pPr>
    <w:r w:rsidRPr="00384A1C">
      <w:instrText>""</w:instrText>
    </w:r>
    <w:r w:rsidRPr="00384A1C">
      <w:fldChar w:fldCharType="begin" w:fldLock="1"/>
    </w:r>
    <w:r w:rsidRPr="00384A1C">
      <w:instrText xml:space="preserve"> P</w:instrText>
    </w:r>
    <w:r w:rsidRPr="00384A1C">
      <w:instrText>A</w:instrText>
    </w:r>
    <w:r w:rsidRPr="00384A1C">
      <w:instrText xml:space="preserve">GE </w:instrText>
    </w:r>
    <w:r w:rsidRPr="00384A1C">
      <w:fldChar w:fldCharType="separate"/>
    </w:r>
    <w:r w:rsidRPr="00384A1C">
      <w:instrText>3</w:instrText>
    </w:r>
    <w:r w:rsidRPr="00384A1C">
      <w:fldChar w:fldCharType="end"/>
    </w:r>
    <w:r w:rsidRPr="00384A1C">
      <w:instrText>"</w:instrText>
    </w:r>
    <w:r w:rsidRPr="00384A1C">
      <w:fldChar w:fldCharType="separate"/>
    </w:r>
    <w:r w:rsidRPr="00384A1C">
      <w:t>3</w:t>
    </w:r>
    <w:r w:rsidRPr="00384A1C">
      <w:fldChar w:fldCharType="end"/>
    </w:r>
  </w:p>
  <w:p w:rsidR="00EA72FE" w:rsidRPr="00384A1C" w:rsidRDefault="00EA72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2FE" w:rsidRPr="00384A1C" w:rsidRDefault="00EA72FE">
      <w:pPr>
        <w:pStyle w:val="Sidfot"/>
      </w:pPr>
    </w:p>
  </w:footnote>
  <w:footnote w:type="continuationSeparator" w:id="0">
    <w:p w:rsidR="00EA72FE" w:rsidRPr="00384A1C" w:rsidRDefault="00EA72FE">
      <w:pPr>
        <w:spacing w:before="0" w:line="240" w:lineRule="auto"/>
      </w:pPr>
      <w:r w:rsidRPr="00384A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Jmn"/>
      <w:framePr w:w="8732" w:h="567" w:hRule="exact" w:vSpace="0" w:wrap="around" w:vAnchor="page" w:y="341" w:anchorLock="0"/>
    </w:pPr>
    <w:r w:rsidRPr="00384A1C">
      <w:rPr>
        <w:rStyle w:val="SidhuvudUtskott"/>
      </w:rPr>
      <w:fldChar w:fldCharType="begin" w:fldLock="1"/>
    </w:r>
    <w:r w:rsidRPr="00384A1C">
      <w:rPr>
        <w:rStyle w:val="SidhuvudUtskott"/>
      </w:rPr>
      <w:instrText xml:space="preserve"> DOCPROPERTY BetänkandeÅr</w:instrText>
    </w:r>
    <w:r w:rsidRPr="00384A1C">
      <w:rPr>
        <w:rStyle w:val="SidhuvudUtskott"/>
      </w:rPr>
      <w:fldChar w:fldCharType="separate"/>
    </w:r>
    <w:r w:rsidRPr="00384A1C">
      <w:rPr>
        <w:rStyle w:val="SidhuvudUtskott"/>
      </w:rPr>
      <w:t>2002/03</w:t>
    </w:r>
    <w:r w:rsidRPr="00384A1C">
      <w:rPr>
        <w:rStyle w:val="SidhuvudUtskott"/>
      </w:rPr>
      <w:fldChar w:fldCharType="end"/>
    </w:r>
    <w:r w:rsidRPr="00384A1C">
      <w:rPr>
        <w:rStyle w:val="SidhuvudUtskott"/>
      </w:rPr>
      <w:t>:</w:t>
    </w:r>
    <w:r w:rsidRPr="00384A1C">
      <w:rPr>
        <w:rStyle w:val="SidhuvudUtskott"/>
      </w:rPr>
      <w:fldChar w:fldCharType="begin" w:fldLock="1"/>
    </w:r>
    <w:r w:rsidRPr="00384A1C">
      <w:rPr>
        <w:rStyle w:val="SidhuvudUtskott"/>
      </w:rPr>
      <w:instrText xml:space="preserve"> DOCPROPERTY Utskott</w:instrText>
    </w:r>
    <w:r w:rsidRPr="00384A1C">
      <w:rPr>
        <w:rStyle w:val="SidhuvudUtskott"/>
      </w:rPr>
      <w:fldChar w:fldCharType="separate"/>
    </w:r>
    <w:r w:rsidRPr="00384A1C">
      <w:rPr>
        <w:rStyle w:val="SidhuvudUtskott"/>
      </w:rPr>
      <w:t>SoU</w:t>
    </w:r>
    <w:r w:rsidRPr="00384A1C">
      <w:rPr>
        <w:rStyle w:val="SidhuvudUtskott"/>
      </w:rPr>
      <w:fldChar w:fldCharType="end"/>
    </w:r>
    <w:r w:rsidRPr="00384A1C">
      <w:rPr>
        <w:rStyle w:val="SidhuvudUtskott"/>
      </w:rPr>
      <w:fldChar w:fldCharType="begin" w:fldLock="1"/>
    </w:r>
    <w:r w:rsidRPr="00384A1C">
      <w:rPr>
        <w:rStyle w:val="SidhuvudUtskott"/>
      </w:rPr>
      <w:instrText xml:space="preserve"> DOCPROPERTY BetänkandeNr</w:instrText>
    </w:r>
    <w:r w:rsidRPr="00384A1C">
      <w:rPr>
        <w:rStyle w:val="SidhuvudUtskott"/>
      </w:rPr>
      <w:fldChar w:fldCharType="separate"/>
    </w:r>
    <w:r w:rsidRPr="00384A1C">
      <w:rPr>
        <w:rStyle w:val="SidhuvudUtskott"/>
      </w:rPr>
      <w:t>18</w:t>
    </w:r>
    <w:r w:rsidRPr="00384A1C">
      <w:rPr>
        <w:rStyle w:val="SidhuvudUtskott"/>
      </w:rPr>
      <w:fldChar w:fldCharType="end"/>
    </w:r>
    <w:r w:rsidRPr="00384A1C">
      <w:t xml:space="preserve">     </w:t>
    </w:r>
    <w:r w:rsidRPr="00384A1C">
      <w:rPr>
        <w:rStyle w:val="SidhuvudBilaga"/>
      </w:rPr>
      <w:t xml:space="preserve"> </w:t>
    </w:r>
    <w:r w:rsidRPr="00384A1C">
      <w:rPr>
        <w:rStyle w:val="SidhuvudRubrikReferens"/>
      </w:rPr>
      <w:fldChar w:fldCharType="begin" w:fldLock="1"/>
    </w:r>
    <w:r w:rsidRPr="00384A1C">
      <w:rPr>
        <w:rStyle w:val="SidhuvudRubrikReferens"/>
      </w:rPr>
      <w:instrText xml:space="preserve"> StyleREF "Rubrik 1" </w:instrText>
    </w:r>
    <w:r w:rsidRPr="00384A1C">
      <w:rPr>
        <w:rStyle w:val="SidhuvudRubrikReferens"/>
      </w:rPr>
      <w:fldChar w:fldCharType="separate"/>
    </w:r>
    <w:r w:rsidRPr="00384A1C">
      <w:rPr>
        <w:rStyle w:val="SidhuvudRubrikReferens"/>
      </w:rPr>
      <w:t>Sammanfattning</w:t>
    </w:r>
    <w:r w:rsidRPr="00384A1C">
      <w:rPr>
        <w:rStyle w:val="SidhuvudRubrikReferens"/>
      </w:rPr>
      <w:fldChar w:fldCharType="end"/>
    </w:r>
  </w:p>
  <w:p w:rsidR="00EA72FE" w:rsidRPr="00384A1C" w:rsidRDefault="00EA72FE">
    <w:pPr>
      <w:pStyle w:val="SidhuvudKantJmn"/>
      <w:framePr w:w="8732" w:h="567" w:hRule="exact" w:vSpace="0" w:wrap="around" w:vAnchor="page" w:y="341" w:anchorLock="0"/>
    </w:pPr>
    <w:r w:rsidRPr="00384A1C">
      <w:rPr>
        <w:rStyle w:val="SidhuvudUtskott"/>
      </w:rPr>
      <w:fldChar w:fldCharType="begin" w:fldLock="1"/>
    </w:r>
    <w:r w:rsidRPr="00384A1C">
      <w:rPr>
        <w:rStyle w:val="SidhuvudUtskott"/>
      </w:rPr>
      <w:instrText xml:space="preserve"> DOCPROPERTY Status</w:instrText>
    </w:r>
    <w:r w:rsidRPr="00384A1C">
      <w:rPr>
        <w:rStyle w:val="SidhuvudUtskott"/>
      </w:rPr>
      <w:fldChar w:fldCharType="end"/>
    </w:r>
    <w:r w:rsidRPr="00384A1C">
      <w:rPr>
        <w:rStyle w:val="SidhuvudUtskott"/>
      </w:rPr>
      <w:fldChar w:fldCharType="begin" w:fldLock="1"/>
    </w:r>
    <w:r w:rsidRPr="00384A1C">
      <w:rPr>
        <w:rStyle w:val="SidhuvudUtskott"/>
      </w:rPr>
      <w:instrText xml:space="preserve"> if </w:instrText>
    </w:r>
    <w:r w:rsidRPr="00384A1C">
      <w:rPr>
        <w:rStyle w:val="SidhuvudUtskott"/>
      </w:rPr>
      <w:fldChar w:fldCharType="begin" w:fldLock="1"/>
    </w:r>
    <w:r w:rsidRPr="00384A1C">
      <w:rPr>
        <w:rStyle w:val="SidhuvudUtskott"/>
      </w:rPr>
      <w:instrText xml:space="preserve"> DOCPROPERTY "UtkastDatum"</w:instrText>
    </w:r>
    <w:r w:rsidRPr="00384A1C">
      <w:rPr>
        <w:rStyle w:val="SidhuvudUtskott"/>
      </w:rPr>
      <w:fldChar w:fldCharType="separate"/>
    </w:r>
    <w:r w:rsidRPr="00384A1C">
      <w:rPr>
        <w:rStyle w:val="SidhuvudUtskott"/>
      </w:rPr>
      <w:instrText>Nej</w:instrText>
    </w:r>
    <w:r w:rsidRPr="00384A1C">
      <w:rPr>
        <w:rStyle w:val="SidhuvudUtskott"/>
      </w:rPr>
      <w:fldChar w:fldCharType="end"/>
    </w:r>
    <w:r w:rsidRPr="00384A1C">
      <w:rPr>
        <w:rStyle w:val="SidhuvudUtskott"/>
      </w:rPr>
      <w:instrText xml:space="preserve"> = "Ja" "    </w:instrText>
    </w:r>
    <w:r w:rsidRPr="00384A1C">
      <w:rPr>
        <w:rStyle w:val="SidhuvudUtskott"/>
      </w:rPr>
      <w:fldChar w:fldCharType="begin" w:fldLock="1"/>
    </w:r>
    <w:r w:rsidRPr="00384A1C">
      <w:rPr>
        <w:rStyle w:val="SidhuvudUtskott"/>
      </w:rPr>
      <w:instrText xml:space="preserve"> PRINTDATE \@ "yyyy-MM-dd HH.mm" </w:instrText>
    </w:r>
    <w:r w:rsidRPr="00384A1C">
      <w:rPr>
        <w:rStyle w:val="SidhuvudUtskott"/>
      </w:rPr>
      <w:fldChar w:fldCharType="separate"/>
    </w:r>
    <w:r w:rsidRPr="00384A1C">
      <w:rPr>
        <w:rStyle w:val="SidhuvudUtskott"/>
      </w:rPr>
      <w:instrText>2000-08-11 16.42</w:instrText>
    </w:r>
    <w:r w:rsidRPr="00384A1C">
      <w:rPr>
        <w:rStyle w:val="SidhuvudUtskott"/>
      </w:rPr>
      <w:fldChar w:fldCharType="end"/>
    </w:r>
    <w:r w:rsidRPr="00384A1C">
      <w:rPr>
        <w:rStyle w:val="SidhuvudUtskott"/>
      </w:rPr>
      <w:instrText xml:space="preserve">" </w:instrText>
    </w:r>
    <w:r w:rsidRPr="00384A1C">
      <w:rPr>
        <w:rStyle w:val="SidhuvudUtskott"/>
      </w:rPr>
      <w:fldChar w:fldCharType="end"/>
    </w:r>
  </w:p>
  <w:p w:rsidR="00EA72FE" w:rsidRPr="00384A1C" w:rsidRDefault="00EA72F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Jmn"/>
      <w:framePr w:w="8732" w:h="567" w:hRule="exact" w:vSpace="0" w:wrap="around" w:vAnchor="page" w:y="341" w:anchorLock="0"/>
    </w:pPr>
    <w:r w:rsidRPr="00384A1C">
      <w:rPr>
        <w:rStyle w:val="SidhuvudUtskott"/>
      </w:rPr>
      <w:fldChar w:fldCharType="begin" w:fldLock="1"/>
    </w:r>
    <w:r w:rsidRPr="00384A1C">
      <w:rPr>
        <w:rStyle w:val="SidhuvudUtskott"/>
      </w:rPr>
      <w:instrText xml:space="preserve"> DOCPROPERTY BetänkandeÅr</w:instrText>
    </w:r>
    <w:r w:rsidRPr="00384A1C">
      <w:rPr>
        <w:rStyle w:val="SidhuvudUtskott"/>
      </w:rPr>
      <w:fldChar w:fldCharType="separate"/>
    </w:r>
    <w:r w:rsidRPr="00384A1C">
      <w:rPr>
        <w:rStyle w:val="SidhuvudUtskott"/>
      </w:rPr>
      <w:t>2002/03</w:t>
    </w:r>
    <w:r w:rsidRPr="00384A1C">
      <w:rPr>
        <w:rStyle w:val="SidhuvudUtskott"/>
      </w:rPr>
      <w:fldChar w:fldCharType="end"/>
    </w:r>
    <w:r w:rsidRPr="00384A1C">
      <w:rPr>
        <w:rStyle w:val="SidhuvudUtskott"/>
      </w:rPr>
      <w:t>:</w:t>
    </w:r>
    <w:r w:rsidRPr="00384A1C">
      <w:rPr>
        <w:rStyle w:val="SidhuvudUtskott"/>
      </w:rPr>
      <w:fldChar w:fldCharType="begin" w:fldLock="1"/>
    </w:r>
    <w:r w:rsidRPr="00384A1C">
      <w:rPr>
        <w:rStyle w:val="SidhuvudUtskott"/>
      </w:rPr>
      <w:instrText xml:space="preserve"> DOCPROPERTY Utskott</w:instrText>
    </w:r>
    <w:r w:rsidRPr="00384A1C">
      <w:rPr>
        <w:rStyle w:val="SidhuvudUtskott"/>
      </w:rPr>
      <w:fldChar w:fldCharType="separate"/>
    </w:r>
    <w:r w:rsidRPr="00384A1C">
      <w:rPr>
        <w:rStyle w:val="SidhuvudUtskott"/>
      </w:rPr>
      <w:t>SoU</w:t>
    </w:r>
    <w:r w:rsidRPr="00384A1C">
      <w:rPr>
        <w:rStyle w:val="SidhuvudUtskott"/>
      </w:rPr>
      <w:fldChar w:fldCharType="end"/>
    </w:r>
    <w:r w:rsidRPr="00384A1C">
      <w:rPr>
        <w:rStyle w:val="SidhuvudUtskott"/>
      </w:rPr>
      <w:fldChar w:fldCharType="begin" w:fldLock="1"/>
    </w:r>
    <w:r w:rsidRPr="00384A1C">
      <w:rPr>
        <w:rStyle w:val="SidhuvudUtskott"/>
      </w:rPr>
      <w:instrText xml:space="preserve"> DOCPROPERTY BetänkandeNr</w:instrText>
    </w:r>
    <w:r w:rsidRPr="00384A1C">
      <w:rPr>
        <w:rStyle w:val="SidhuvudUtskott"/>
      </w:rPr>
      <w:fldChar w:fldCharType="separate"/>
    </w:r>
    <w:r w:rsidRPr="00384A1C">
      <w:rPr>
        <w:rStyle w:val="SidhuvudUtskott"/>
      </w:rPr>
      <w:t>18</w:t>
    </w:r>
    <w:r w:rsidRPr="00384A1C">
      <w:rPr>
        <w:rStyle w:val="SidhuvudUtskott"/>
      </w:rPr>
      <w:fldChar w:fldCharType="end"/>
    </w:r>
    <w:r w:rsidRPr="00384A1C">
      <w:t xml:space="preserve">     </w:t>
    </w:r>
    <w:r w:rsidRPr="00384A1C">
      <w:rPr>
        <w:rStyle w:val="SidhuvudBilaga"/>
      </w:rPr>
      <w:t xml:space="preserve"> </w:t>
    </w:r>
    <w:r w:rsidRPr="00384A1C">
      <w:rPr>
        <w:rStyle w:val="SidhuvudRubrikReferens"/>
      </w:rPr>
      <w:fldChar w:fldCharType="begin" w:fldLock="1"/>
    </w:r>
    <w:r w:rsidRPr="00384A1C">
      <w:rPr>
        <w:rStyle w:val="SidhuvudRubrikReferens"/>
      </w:rPr>
      <w:instrText xml:space="preserve"> StyleREF "Rubrik 1" </w:instrText>
    </w:r>
    <w:r w:rsidRPr="00384A1C">
      <w:rPr>
        <w:rStyle w:val="SidhuvudRubrikReferens"/>
      </w:rPr>
      <w:fldChar w:fldCharType="separate"/>
    </w:r>
    <w:r w:rsidRPr="00384A1C">
      <w:rPr>
        <w:rStyle w:val="SidhuvudRubrikReferens"/>
      </w:rPr>
      <w:t>Utskottets förslag till riksdagsbeslut</w:t>
    </w:r>
    <w:r w:rsidRPr="00384A1C">
      <w:rPr>
        <w:rStyle w:val="SidhuvudRubrikReferens"/>
      </w:rPr>
      <w:fldChar w:fldCharType="end"/>
    </w:r>
  </w:p>
  <w:p w:rsidR="00EA72FE" w:rsidRPr="00384A1C" w:rsidRDefault="00EA72FE">
    <w:pPr>
      <w:pStyle w:val="SidhuvudKantJmn"/>
      <w:framePr w:w="8732" w:h="567" w:hRule="exact" w:vSpace="0" w:wrap="around" w:vAnchor="page" w:y="341" w:anchorLock="0"/>
    </w:pPr>
    <w:r w:rsidRPr="00384A1C">
      <w:rPr>
        <w:rStyle w:val="SidhuvudUtskott"/>
      </w:rPr>
      <w:fldChar w:fldCharType="begin" w:fldLock="1"/>
    </w:r>
    <w:r w:rsidRPr="00384A1C">
      <w:rPr>
        <w:rStyle w:val="SidhuvudUtskott"/>
      </w:rPr>
      <w:instrText xml:space="preserve"> DOCPROPERTY Status</w:instrText>
    </w:r>
    <w:r w:rsidRPr="00384A1C">
      <w:rPr>
        <w:rStyle w:val="SidhuvudUtskott"/>
      </w:rPr>
      <w:fldChar w:fldCharType="end"/>
    </w:r>
    <w:r w:rsidRPr="00384A1C">
      <w:rPr>
        <w:rStyle w:val="SidhuvudUtskott"/>
      </w:rPr>
      <w:fldChar w:fldCharType="begin" w:fldLock="1"/>
    </w:r>
    <w:r w:rsidRPr="00384A1C">
      <w:rPr>
        <w:rStyle w:val="SidhuvudUtskott"/>
      </w:rPr>
      <w:instrText xml:space="preserve"> if </w:instrText>
    </w:r>
    <w:r w:rsidRPr="00384A1C">
      <w:rPr>
        <w:rStyle w:val="SidhuvudUtskott"/>
      </w:rPr>
      <w:fldChar w:fldCharType="begin" w:fldLock="1"/>
    </w:r>
    <w:r w:rsidRPr="00384A1C">
      <w:rPr>
        <w:rStyle w:val="SidhuvudUtskott"/>
      </w:rPr>
      <w:instrText xml:space="preserve"> DOCPROPERTY "UtkastDatum"</w:instrText>
    </w:r>
    <w:r w:rsidRPr="00384A1C">
      <w:rPr>
        <w:rStyle w:val="SidhuvudUtskott"/>
      </w:rPr>
      <w:fldChar w:fldCharType="separate"/>
    </w:r>
    <w:r w:rsidRPr="00384A1C">
      <w:rPr>
        <w:rStyle w:val="SidhuvudUtskott"/>
      </w:rPr>
      <w:instrText>Nej</w:instrText>
    </w:r>
    <w:r w:rsidRPr="00384A1C">
      <w:rPr>
        <w:rStyle w:val="SidhuvudUtskott"/>
      </w:rPr>
      <w:fldChar w:fldCharType="end"/>
    </w:r>
    <w:r w:rsidRPr="00384A1C">
      <w:rPr>
        <w:rStyle w:val="SidhuvudUtskott"/>
      </w:rPr>
      <w:instrText xml:space="preserve"> = "Ja" "    </w:instrText>
    </w:r>
    <w:r w:rsidRPr="00384A1C">
      <w:rPr>
        <w:rStyle w:val="SidhuvudUtskott"/>
      </w:rPr>
      <w:fldChar w:fldCharType="begin" w:fldLock="1"/>
    </w:r>
    <w:r w:rsidRPr="00384A1C">
      <w:rPr>
        <w:rStyle w:val="SidhuvudUtskott"/>
      </w:rPr>
      <w:instrText xml:space="preserve"> PRINTDATE \@ "yyyy-MM-dd HH.mm" </w:instrText>
    </w:r>
    <w:r w:rsidRPr="00384A1C">
      <w:rPr>
        <w:rStyle w:val="SidhuvudUtskott"/>
      </w:rPr>
      <w:fldChar w:fldCharType="separate"/>
    </w:r>
    <w:r w:rsidRPr="00384A1C">
      <w:rPr>
        <w:rStyle w:val="SidhuvudUtskott"/>
      </w:rPr>
      <w:instrText>2000-08-11 16.42</w:instrText>
    </w:r>
    <w:r w:rsidRPr="00384A1C">
      <w:rPr>
        <w:rStyle w:val="SidhuvudUtskott"/>
      </w:rPr>
      <w:fldChar w:fldCharType="end"/>
    </w:r>
    <w:r w:rsidRPr="00384A1C">
      <w:rPr>
        <w:rStyle w:val="SidhuvudUtskott"/>
      </w:rPr>
      <w:instrText xml:space="preserve">" </w:instrText>
    </w:r>
    <w:r w:rsidRPr="00384A1C">
      <w:rPr>
        <w:rStyle w:val="SidhuvudUtskott"/>
      </w:rPr>
      <w:fldChar w:fldCharType="end"/>
    </w:r>
  </w:p>
  <w:p w:rsidR="00EA72FE" w:rsidRPr="00384A1C" w:rsidRDefault="00EA72F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Udda"/>
      <w:framePr w:w="8732" w:h="567" w:hRule="exact" w:vSpace="0" w:wrap="around" w:vAnchor="page" w:y="341" w:anchorLock="0"/>
    </w:pPr>
    <w:r w:rsidRPr="00384A1C">
      <w:rPr>
        <w:rStyle w:val="SidhuvudRubrikReferens"/>
      </w:rPr>
      <w:fldChar w:fldCharType="begin" w:fldLock="1"/>
    </w:r>
    <w:r w:rsidRPr="00384A1C">
      <w:rPr>
        <w:rStyle w:val="SidhuvudRubrikReferens"/>
      </w:rPr>
      <w:instrText xml:space="preserve"> StyleREF "Rubrik 1" </w:instrText>
    </w:r>
    <w:r w:rsidRPr="00384A1C">
      <w:rPr>
        <w:rStyle w:val="SidhuvudRubrikReferens"/>
      </w:rPr>
      <w:fldChar w:fldCharType="separate"/>
    </w:r>
    <w:r w:rsidRPr="00384A1C">
      <w:rPr>
        <w:rStyle w:val="SidhuvudRubrikReferens"/>
      </w:rPr>
      <w:t>Utskottets förslag till riksdagsbeslut</w:t>
    </w:r>
    <w:r w:rsidRPr="00384A1C">
      <w:rPr>
        <w:rStyle w:val="SidhuvudRubrikReferens"/>
      </w:rPr>
      <w:fldChar w:fldCharType="end"/>
    </w:r>
    <w:r w:rsidRPr="00384A1C">
      <w:rPr>
        <w:rStyle w:val="SidhuvudBilaga"/>
      </w:rPr>
      <w:t xml:space="preserve"> </w:t>
    </w:r>
    <w:r w:rsidRPr="00384A1C">
      <w:t xml:space="preserve">     </w:t>
    </w:r>
    <w:r w:rsidRPr="00384A1C">
      <w:rPr>
        <w:rStyle w:val="SidhuvudUtskott"/>
      </w:rPr>
      <w:fldChar w:fldCharType="begin" w:fldLock="1"/>
    </w:r>
    <w:r w:rsidRPr="00384A1C">
      <w:rPr>
        <w:rStyle w:val="SidhuvudUtskott"/>
      </w:rPr>
      <w:instrText xml:space="preserve"> DOCPROPERTY BetänkandeÅr</w:instrText>
    </w:r>
    <w:r w:rsidRPr="00384A1C">
      <w:rPr>
        <w:rStyle w:val="SidhuvudUtskott"/>
      </w:rPr>
      <w:fldChar w:fldCharType="separate"/>
    </w:r>
    <w:r w:rsidRPr="00384A1C">
      <w:rPr>
        <w:rStyle w:val="SidhuvudUtskott"/>
      </w:rPr>
      <w:t>2002/03</w:t>
    </w:r>
    <w:r w:rsidRPr="00384A1C">
      <w:rPr>
        <w:rStyle w:val="SidhuvudUtskott"/>
      </w:rPr>
      <w:fldChar w:fldCharType="end"/>
    </w:r>
    <w:r w:rsidRPr="00384A1C">
      <w:rPr>
        <w:rStyle w:val="SidhuvudUtskott"/>
      </w:rPr>
      <w:t>:</w:t>
    </w:r>
    <w:r w:rsidRPr="00384A1C">
      <w:rPr>
        <w:rStyle w:val="SidhuvudUtskott"/>
      </w:rPr>
      <w:fldChar w:fldCharType="begin" w:fldLock="1"/>
    </w:r>
    <w:r w:rsidRPr="00384A1C">
      <w:rPr>
        <w:rStyle w:val="SidhuvudUtskott"/>
      </w:rPr>
      <w:instrText xml:space="preserve"> DOCPROPERTY</w:instrText>
    </w:r>
    <w:r w:rsidRPr="00384A1C">
      <w:instrText xml:space="preserve"> </w:instrText>
    </w:r>
    <w:r w:rsidRPr="00384A1C">
      <w:rPr>
        <w:rStyle w:val="SidhuvudUtskott"/>
      </w:rPr>
      <w:instrText>Utskott</w:instrText>
    </w:r>
    <w:r w:rsidRPr="00384A1C">
      <w:rPr>
        <w:rStyle w:val="SidhuvudUtskott"/>
      </w:rPr>
      <w:fldChar w:fldCharType="separate"/>
    </w:r>
    <w:r w:rsidRPr="00384A1C">
      <w:rPr>
        <w:rStyle w:val="SidhuvudUtskott"/>
      </w:rPr>
      <w:t>SoU</w:t>
    </w:r>
    <w:r w:rsidRPr="00384A1C">
      <w:rPr>
        <w:rStyle w:val="SidhuvudUtskott"/>
      </w:rPr>
      <w:fldChar w:fldCharType="end"/>
    </w:r>
    <w:r w:rsidRPr="00384A1C">
      <w:rPr>
        <w:rStyle w:val="SidhuvudUtskott"/>
      </w:rPr>
      <w:fldChar w:fldCharType="begin" w:fldLock="1"/>
    </w:r>
    <w:r w:rsidRPr="00384A1C">
      <w:rPr>
        <w:rStyle w:val="SidhuvudUtskott"/>
      </w:rPr>
      <w:instrText xml:space="preserve"> DOCPROPERTY Betä</w:instrText>
    </w:r>
    <w:r w:rsidRPr="00384A1C">
      <w:rPr>
        <w:rStyle w:val="SidhuvudUtskott"/>
      </w:rPr>
      <w:instrText>n</w:instrText>
    </w:r>
    <w:r w:rsidRPr="00384A1C">
      <w:rPr>
        <w:rStyle w:val="SidhuvudUtskott"/>
      </w:rPr>
      <w:instrText>kandeNr</w:instrText>
    </w:r>
    <w:r w:rsidRPr="00384A1C">
      <w:rPr>
        <w:rStyle w:val="SidhuvudUtskott"/>
      </w:rPr>
      <w:fldChar w:fldCharType="separate"/>
    </w:r>
    <w:r w:rsidRPr="00384A1C">
      <w:rPr>
        <w:rStyle w:val="SidhuvudUtskott"/>
      </w:rPr>
      <w:t>18</w:t>
    </w:r>
    <w:r w:rsidRPr="00384A1C">
      <w:rPr>
        <w:rStyle w:val="SidhuvudUtskott"/>
      </w:rPr>
      <w:fldChar w:fldCharType="end"/>
    </w:r>
  </w:p>
  <w:p w:rsidR="00EA72FE" w:rsidRPr="00384A1C" w:rsidRDefault="00EA72FE">
    <w:pPr>
      <w:pStyle w:val="SidhuvudKantUdda"/>
      <w:framePr w:w="8732" w:h="567" w:hRule="exact" w:vSpace="0" w:wrap="around" w:vAnchor="page" w:y="341" w:anchorLock="0"/>
    </w:pPr>
    <w:r w:rsidRPr="00384A1C">
      <w:rPr>
        <w:rStyle w:val="SidhuvudUtskott"/>
      </w:rPr>
      <w:fldChar w:fldCharType="begin" w:fldLock="1"/>
    </w:r>
    <w:r w:rsidRPr="00384A1C">
      <w:rPr>
        <w:rStyle w:val="SidhuvudUtskott"/>
      </w:rPr>
      <w:instrText xml:space="preserve"> if </w:instrText>
    </w:r>
    <w:r w:rsidRPr="00384A1C">
      <w:rPr>
        <w:rStyle w:val="SidhuvudUtskott"/>
      </w:rPr>
      <w:fldChar w:fldCharType="begin" w:fldLock="1"/>
    </w:r>
    <w:r w:rsidRPr="00384A1C">
      <w:rPr>
        <w:rStyle w:val="SidhuvudUtskott"/>
      </w:rPr>
      <w:instrText xml:space="preserve"> DOCPROPERTY "UtkastDatum"</w:instrText>
    </w:r>
    <w:r w:rsidRPr="00384A1C">
      <w:rPr>
        <w:rStyle w:val="SidhuvudUtskott"/>
      </w:rPr>
      <w:fldChar w:fldCharType="separate"/>
    </w:r>
    <w:r w:rsidRPr="00384A1C">
      <w:rPr>
        <w:rStyle w:val="SidhuvudUtskott"/>
      </w:rPr>
      <w:instrText>Nej</w:instrText>
    </w:r>
    <w:r w:rsidRPr="00384A1C">
      <w:rPr>
        <w:rStyle w:val="SidhuvudUtskott"/>
      </w:rPr>
      <w:fldChar w:fldCharType="end"/>
    </w:r>
    <w:r w:rsidRPr="00384A1C">
      <w:rPr>
        <w:rStyle w:val="SidhuvudUtskott"/>
      </w:rPr>
      <w:instrText xml:space="preserve"> = "Ja" "</w:instrText>
    </w:r>
    <w:r w:rsidRPr="00384A1C">
      <w:rPr>
        <w:rStyle w:val="SidhuvudUtskott"/>
      </w:rPr>
      <w:fldChar w:fldCharType="begin" w:fldLock="1"/>
    </w:r>
    <w:r w:rsidRPr="00384A1C">
      <w:rPr>
        <w:rStyle w:val="SidhuvudUtskott"/>
      </w:rPr>
      <w:instrText xml:space="preserve"> PRINTDATE \@ "yyyy-MM-dd HH.mm    " </w:instrText>
    </w:r>
    <w:r w:rsidRPr="00384A1C">
      <w:rPr>
        <w:rStyle w:val="SidhuvudUtskott"/>
      </w:rPr>
      <w:fldChar w:fldCharType="separate"/>
    </w:r>
    <w:r w:rsidRPr="00384A1C">
      <w:rPr>
        <w:rStyle w:val="SidhuvudUtskott"/>
      </w:rPr>
      <w:instrText>2000-08-11 16.42</w:instrText>
    </w:r>
    <w:r w:rsidRPr="00384A1C">
      <w:rPr>
        <w:rStyle w:val="SidhuvudUtskott"/>
      </w:rPr>
      <w:fldChar w:fldCharType="end"/>
    </w:r>
    <w:r w:rsidRPr="00384A1C">
      <w:rPr>
        <w:rStyle w:val="SidhuvudUtskott"/>
      </w:rPr>
      <w:instrText xml:space="preserve">" </w:instrText>
    </w:r>
    <w:r w:rsidRPr="00384A1C">
      <w:rPr>
        <w:rStyle w:val="SidhuvudUtskott"/>
      </w:rPr>
      <w:fldChar w:fldCharType="end"/>
    </w:r>
    <w:r w:rsidRPr="00384A1C">
      <w:rPr>
        <w:rStyle w:val="SidhuvudUtskott"/>
      </w:rPr>
      <w:fldChar w:fldCharType="begin" w:fldLock="1"/>
    </w:r>
    <w:r w:rsidRPr="00384A1C">
      <w:rPr>
        <w:rStyle w:val="SidhuvudUtskott"/>
      </w:rPr>
      <w:instrText xml:space="preserve"> DOCPR</w:instrText>
    </w:r>
    <w:r w:rsidRPr="00384A1C">
      <w:rPr>
        <w:rStyle w:val="SidhuvudUtskott"/>
      </w:rPr>
      <w:instrText>O</w:instrText>
    </w:r>
    <w:r w:rsidRPr="00384A1C">
      <w:rPr>
        <w:rStyle w:val="SidhuvudUtskott"/>
      </w:rPr>
      <w:instrText>PERTY Status</w:instrText>
    </w:r>
    <w:r w:rsidRPr="00384A1C">
      <w:rPr>
        <w:rStyle w:val="SidhuvudUtskott"/>
      </w:rPr>
      <w:fldChar w:fldCharType="end"/>
    </w:r>
  </w:p>
  <w:p w:rsidR="00EA72FE" w:rsidRPr="00384A1C" w:rsidRDefault="00EA72F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Jmn"/>
      <w:framePr w:w="8732" w:h="567" w:hRule="exact" w:vSpace="0" w:wrap="around" w:vAnchor="page" w:y="341" w:anchorLock="0"/>
    </w:pPr>
    <w:r w:rsidRPr="00384A1C">
      <w:rPr>
        <w:rStyle w:val="SidhuvudUtskott"/>
      </w:rPr>
      <w:t>2002/03:SoU18</w:t>
    </w:r>
    <w:r w:rsidRPr="00384A1C">
      <w:t xml:space="preserve">    </w:t>
    </w:r>
  </w:p>
  <w:p w:rsidR="00EA72FE" w:rsidRPr="00384A1C" w:rsidRDefault="00EA72FE">
    <w:pPr>
      <w:pStyle w:val="SidhuvudKantJmn"/>
      <w:framePr w:w="8732" w:h="567" w:hRule="exact" w:vSpace="0" w:wrap="around" w:vAnchor="page" w:y="341" w:anchorLock="0"/>
    </w:pPr>
  </w:p>
  <w:p w:rsidR="00EA72FE" w:rsidRPr="00384A1C" w:rsidRDefault="00EA72FE">
    <w:pPr>
      <w:pStyle w:val="SidhuvudKantUdda"/>
      <w:framePr w:w="8732" w:h="567" w:hRule="exact" w:vSpace="0" w:wrap="around" w:vAnchor="page" w:y="341" w:anchorLock="0"/>
    </w:pPr>
    <w:r w:rsidRPr="00384A1C">
      <w:rPr>
        <w:rStyle w:val="SidhuvudRubrikReferens"/>
        <w:smallCaps w:val="0"/>
        <w:spacing w:val="0"/>
        <w:sz w:val="19"/>
      </w:rPr>
      <w:t xml:space="preserve"> </w:t>
    </w:r>
  </w:p>
  <w:p w:rsidR="00EA72FE" w:rsidRPr="00384A1C" w:rsidRDefault="00EA72F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Jmn"/>
      <w:framePr w:w="8732" w:h="567" w:hRule="exact" w:vSpace="0" w:wrap="around" w:vAnchor="page" w:y="341" w:anchorLock="0"/>
    </w:pPr>
    <w:r w:rsidRPr="00384A1C">
      <w:rPr>
        <w:rStyle w:val="SidhuvudUtskott"/>
      </w:rPr>
      <w:t>2002/03:SoU18</w:t>
    </w:r>
    <w:r w:rsidRPr="00384A1C">
      <w:t xml:space="preserve">     </w:t>
    </w:r>
    <w:r w:rsidRPr="00384A1C">
      <w:rPr>
        <w:rStyle w:val="SidhuvudBilaga"/>
      </w:rPr>
      <w:t xml:space="preserve"> </w:t>
    </w:r>
    <w:r w:rsidRPr="00384A1C">
      <w:rPr>
        <w:rStyle w:val="SidhuvudRubrikReferens"/>
      </w:rPr>
      <w:t>Utskottets överväganden</w:t>
    </w:r>
  </w:p>
  <w:p w:rsidR="00EA72FE" w:rsidRPr="00384A1C" w:rsidRDefault="00EA72FE">
    <w:pPr>
      <w:pStyle w:val="SidhuvudKantJmn"/>
      <w:framePr w:w="8732" w:h="567" w:hRule="exact" w:vSpace="0" w:wrap="around" w:vAnchor="page" w:y="341" w:anchorLock="0"/>
    </w:pPr>
  </w:p>
  <w:p w:rsidR="00EA72FE" w:rsidRPr="00384A1C" w:rsidRDefault="00EA72F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Udda"/>
      <w:framePr w:w="8732" w:h="567" w:hRule="exact" w:vSpace="0" w:wrap="around" w:vAnchor="page" w:y="341" w:anchorLock="0"/>
    </w:pPr>
    <w:r w:rsidRPr="00384A1C">
      <w:rPr>
        <w:rStyle w:val="SidhuvudRubrikReferens"/>
      </w:rPr>
      <w:t>Utskottets överväganden</w:t>
    </w:r>
    <w:r w:rsidRPr="00384A1C">
      <w:rPr>
        <w:rStyle w:val="SidhuvudBilaga"/>
      </w:rPr>
      <w:t xml:space="preserve"> </w:t>
    </w:r>
    <w:r w:rsidRPr="00384A1C">
      <w:t xml:space="preserve">     </w:t>
    </w:r>
    <w:r w:rsidRPr="00384A1C">
      <w:rPr>
        <w:rStyle w:val="SidhuvudUtskott"/>
      </w:rPr>
      <w:t>2002/03:SoU18</w:t>
    </w:r>
  </w:p>
  <w:p w:rsidR="00EA72FE" w:rsidRPr="00384A1C" w:rsidRDefault="00EA72FE">
    <w:pPr>
      <w:pStyle w:val="SidhuvudKantUdda"/>
      <w:framePr w:w="8732" w:h="567" w:hRule="exact" w:vSpace="0" w:wrap="around" w:vAnchor="page" w:y="341" w:anchorLock="0"/>
    </w:pPr>
  </w:p>
  <w:p w:rsidR="00EA72FE" w:rsidRPr="00384A1C" w:rsidRDefault="00EA72F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Udda"/>
      <w:framePr w:w="8732" w:h="567" w:hRule="exact" w:vSpace="0" w:wrap="around" w:vAnchor="page" w:y="341" w:anchorLock="0"/>
    </w:pPr>
    <w:r w:rsidRPr="00384A1C">
      <w:t xml:space="preserve">  </w:t>
    </w:r>
    <w:r w:rsidRPr="00384A1C">
      <w:rPr>
        <w:rStyle w:val="SidhuvudUtskott"/>
      </w:rPr>
      <w:t>2002/03:SoU18</w:t>
    </w:r>
  </w:p>
  <w:p w:rsidR="00EA72FE" w:rsidRPr="00384A1C" w:rsidRDefault="00EA72FE">
    <w:pPr>
      <w:pStyle w:val="SidhuvudKantUdda"/>
      <w:framePr w:w="8732" w:h="567" w:hRule="exact" w:vSpace="0" w:wrap="around" w:vAnchor="page" w:y="341" w:anchorLock="0"/>
    </w:pPr>
  </w:p>
  <w:p w:rsidR="00EA72FE" w:rsidRPr="00384A1C" w:rsidRDefault="00EA72F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Jmn"/>
      <w:framePr w:w="8732" w:h="567" w:hRule="exact" w:vSpace="0" w:wrap="around" w:vAnchor="page" w:y="341" w:anchorLock="0"/>
    </w:pPr>
    <w:r w:rsidRPr="00384A1C">
      <w:rPr>
        <w:rStyle w:val="SidhuvudUtskott"/>
      </w:rPr>
      <w:fldChar w:fldCharType="begin" w:fldLock="1"/>
    </w:r>
    <w:r w:rsidRPr="00384A1C">
      <w:rPr>
        <w:rStyle w:val="SidhuvudUtskott"/>
      </w:rPr>
      <w:instrText xml:space="preserve"> DOCPROPERTY BetänkandeÅr</w:instrText>
    </w:r>
    <w:r w:rsidRPr="00384A1C">
      <w:rPr>
        <w:rStyle w:val="SidhuvudUtskott"/>
      </w:rPr>
      <w:fldChar w:fldCharType="separate"/>
    </w:r>
    <w:r w:rsidRPr="00384A1C">
      <w:rPr>
        <w:rStyle w:val="SidhuvudUtskott"/>
      </w:rPr>
      <w:t>2002/03</w:t>
    </w:r>
    <w:r w:rsidRPr="00384A1C">
      <w:rPr>
        <w:rStyle w:val="SidhuvudUtskott"/>
      </w:rPr>
      <w:fldChar w:fldCharType="end"/>
    </w:r>
    <w:r w:rsidRPr="00384A1C">
      <w:rPr>
        <w:rStyle w:val="SidhuvudUtskott"/>
      </w:rPr>
      <w:t>:</w:t>
    </w:r>
    <w:r w:rsidRPr="00384A1C">
      <w:rPr>
        <w:rStyle w:val="SidhuvudUtskott"/>
      </w:rPr>
      <w:fldChar w:fldCharType="begin" w:fldLock="1"/>
    </w:r>
    <w:r w:rsidRPr="00384A1C">
      <w:rPr>
        <w:rStyle w:val="SidhuvudUtskott"/>
      </w:rPr>
      <w:instrText xml:space="preserve"> DOCPROPERTY Utskott</w:instrText>
    </w:r>
    <w:r w:rsidRPr="00384A1C">
      <w:rPr>
        <w:rStyle w:val="SidhuvudUtskott"/>
      </w:rPr>
      <w:fldChar w:fldCharType="separate"/>
    </w:r>
    <w:r w:rsidRPr="00384A1C">
      <w:rPr>
        <w:rStyle w:val="SidhuvudUtskott"/>
      </w:rPr>
      <w:t>SoU</w:t>
    </w:r>
    <w:r w:rsidRPr="00384A1C">
      <w:rPr>
        <w:rStyle w:val="SidhuvudUtskott"/>
      </w:rPr>
      <w:fldChar w:fldCharType="end"/>
    </w:r>
    <w:r w:rsidRPr="00384A1C">
      <w:rPr>
        <w:rStyle w:val="SidhuvudUtskott"/>
      </w:rPr>
      <w:fldChar w:fldCharType="begin" w:fldLock="1"/>
    </w:r>
    <w:r w:rsidRPr="00384A1C">
      <w:rPr>
        <w:rStyle w:val="SidhuvudUtskott"/>
      </w:rPr>
      <w:instrText xml:space="preserve"> DOCPROPERTY BetänkandeNr</w:instrText>
    </w:r>
    <w:r w:rsidRPr="00384A1C">
      <w:rPr>
        <w:rStyle w:val="SidhuvudUtskott"/>
      </w:rPr>
      <w:fldChar w:fldCharType="separate"/>
    </w:r>
    <w:r w:rsidRPr="00384A1C">
      <w:rPr>
        <w:rStyle w:val="SidhuvudUtskott"/>
      </w:rPr>
      <w:t>18</w:t>
    </w:r>
    <w:r w:rsidRPr="00384A1C">
      <w:rPr>
        <w:rStyle w:val="SidhuvudUtskott"/>
      </w:rPr>
      <w:fldChar w:fldCharType="end"/>
    </w:r>
    <w:r w:rsidRPr="00384A1C">
      <w:t xml:space="preserve">     </w:t>
    </w:r>
    <w:r w:rsidRPr="00384A1C">
      <w:rPr>
        <w:rStyle w:val="SidhuvudBilaga"/>
      </w:rPr>
      <w:t xml:space="preserve"> Bilaga   </w:t>
    </w:r>
    <w:r w:rsidRPr="00384A1C">
      <w:rPr>
        <w:rStyle w:val="SidhuvudRubrikReferens"/>
      </w:rPr>
      <w:fldChar w:fldCharType="begin" w:fldLock="1"/>
    </w:r>
    <w:r w:rsidRPr="00384A1C">
      <w:rPr>
        <w:rStyle w:val="SidhuvudRubrikReferens"/>
      </w:rPr>
      <w:instrText xml:space="preserve"> StyleREF "Rubrik 1" </w:instrText>
    </w:r>
    <w:r w:rsidRPr="00384A1C">
      <w:rPr>
        <w:rStyle w:val="SidhuvudRubrikReferens"/>
      </w:rPr>
      <w:fldChar w:fldCharType="separate"/>
    </w:r>
    <w:r w:rsidRPr="00384A1C">
      <w:rPr>
        <w:rStyle w:val="SidhuvudRubrikReferens"/>
      </w:rPr>
      <w:t>Utskottets överväganden</w:t>
    </w:r>
    <w:r w:rsidRPr="00384A1C">
      <w:rPr>
        <w:rStyle w:val="SidhuvudRubrikReferens"/>
      </w:rPr>
      <w:fldChar w:fldCharType="end"/>
    </w:r>
  </w:p>
  <w:p w:rsidR="00EA72FE" w:rsidRPr="00384A1C" w:rsidRDefault="00EA72FE">
    <w:pPr>
      <w:pStyle w:val="SidhuvudKantJmn"/>
      <w:framePr w:w="8732" w:h="567" w:hRule="exact" w:vSpace="0" w:wrap="around" w:vAnchor="page" w:y="341" w:anchorLock="0"/>
    </w:pPr>
    <w:r w:rsidRPr="00384A1C">
      <w:rPr>
        <w:rStyle w:val="SidhuvudUtskott"/>
      </w:rPr>
      <w:fldChar w:fldCharType="begin" w:fldLock="1"/>
    </w:r>
    <w:r w:rsidRPr="00384A1C">
      <w:rPr>
        <w:rStyle w:val="SidhuvudUtskott"/>
      </w:rPr>
      <w:instrText xml:space="preserve"> DOCPROPERTY Status</w:instrText>
    </w:r>
    <w:r w:rsidRPr="00384A1C">
      <w:rPr>
        <w:rStyle w:val="SidhuvudUtskott"/>
      </w:rPr>
      <w:fldChar w:fldCharType="end"/>
    </w:r>
    <w:r w:rsidRPr="00384A1C">
      <w:rPr>
        <w:rStyle w:val="SidhuvudUtskott"/>
      </w:rPr>
      <w:fldChar w:fldCharType="begin" w:fldLock="1"/>
    </w:r>
    <w:r w:rsidRPr="00384A1C">
      <w:rPr>
        <w:rStyle w:val="SidhuvudUtskott"/>
      </w:rPr>
      <w:instrText xml:space="preserve"> if </w:instrText>
    </w:r>
    <w:r w:rsidRPr="00384A1C">
      <w:rPr>
        <w:rStyle w:val="SidhuvudUtskott"/>
      </w:rPr>
      <w:fldChar w:fldCharType="begin" w:fldLock="1"/>
    </w:r>
    <w:r w:rsidRPr="00384A1C">
      <w:rPr>
        <w:rStyle w:val="SidhuvudUtskott"/>
      </w:rPr>
      <w:instrText xml:space="preserve"> DOCPROPERTY "UtkastDatum"</w:instrText>
    </w:r>
    <w:r w:rsidRPr="00384A1C">
      <w:rPr>
        <w:rStyle w:val="SidhuvudUtskott"/>
      </w:rPr>
      <w:fldChar w:fldCharType="separate"/>
    </w:r>
    <w:r w:rsidRPr="00384A1C">
      <w:rPr>
        <w:rStyle w:val="SidhuvudUtskott"/>
      </w:rPr>
      <w:instrText>Nej</w:instrText>
    </w:r>
    <w:r w:rsidRPr="00384A1C">
      <w:rPr>
        <w:rStyle w:val="SidhuvudUtskott"/>
      </w:rPr>
      <w:fldChar w:fldCharType="end"/>
    </w:r>
    <w:r w:rsidRPr="00384A1C">
      <w:rPr>
        <w:rStyle w:val="SidhuvudUtskott"/>
      </w:rPr>
      <w:instrText xml:space="preserve"> = "Ja" "    </w:instrText>
    </w:r>
    <w:r w:rsidRPr="00384A1C">
      <w:rPr>
        <w:rStyle w:val="SidhuvudUtskott"/>
      </w:rPr>
      <w:fldChar w:fldCharType="begin" w:fldLock="1"/>
    </w:r>
    <w:r w:rsidRPr="00384A1C">
      <w:rPr>
        <w:rStyle w:val="SidhuvudUtskott"/>
      </w:rPr>
      <w:instrText xml:space="preserve"> PRINTDATE \@ "yyyy-MM-dd HH.mm" </w:instrText>
    </w:r>
    <w:r w:rsidRPr="00384A1C">
      <w:rPr>
        <w:rStyle w:val="SidhuvudUtskott"/>
      </w:rPr>
      <w:fldChar w:fldCharType="separate"/>
    </w:r>
    <w:r w:rsidRPr="00384A1C">
      <w:rPr>
        <w:rStyle w:val="SidhuvudUtskott"/>
      </w:rPr>
      <w:instrText>2000-08-11 16.42</w:instrText>
    </w:r>
    <w:r w:rsidRPr="00384A1C">
      <w:rPr>
        <w:rStyle w:val="SidhuvudUtskott"/>
      </w:rPr>
      <w:fldChar w:fldCharType="end"/>
    </w:r>
    <w:r w:rsidRPr="00384A1C">
      <w:rPr>
        <w:rStyle w:val="SidhuvudUtskott"/>
      </w:rPr>
      <w:instrText xml:space="preserve">" </w:instrText>
    </w:r>
    <w:r w:rsidRPr="00384A1C">
      <w:rPr>
        <w:rStyle w:val="SidhuvudUtskott"/>
      </w:rPr>
      <w:fldChar w:fldCharType="end"/>
    </w:r>
  </w:p>
  <w:p w:rsidR="00EA72FE" w:rsidRPr="00384A1C" w:rsidRDefault="00EA72F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Udda"/>
      <w:framePr w:w="8732" w:h="567" w:hRule="exact" w:vSpace="0" w:wrap="around" w:vAnchor="page" w:y="341" w:anchorLock="0"/>
    </w:pPr>
    <w:r w:rsidRPr="00384A1C">
      <w:rPr>
        <w:rStyle w:val="SidhuvudRubrikReferens"/>
      </w:rPr>
      <w:fldChar w:fldCharType="begin" w:fldLock="1"/>
    </w:r>
    <w:r w:rsidRPr="00384A1C">
      <w:rPr>
        <w:rStyle w:val="SidhuvudRubrikReferens"/>
      </w:rPr>
      <w:instrText xml:space="preserve"> StyleREF "Rubrik 1" </w:instrText>
    </w:r>
    <w:r w:rsidRPr="00384A1C">
      <w:rPr>
        <w:rStyle w:val="SidhuvudRubrikReferens"/>
      </w:rPr>
      <w:fldChar w:fldCharType="separate"/>
    </w:r>
    <w:r w:rsidRPr="00384A1C">
      <w:rPr>
        <w:rStyle w:val="SidhuvudRubrikReferens"/>
      </w:rPr>
      <w:t>Utskottets överväganden</w:t>
    </w:r>
    <w:r w:rsidRPr="00384A1C">
      <w:rPr>
        <w:rStyle w:val="SidhuvudRubrikReferens"/>
      </w:rPr>
      <w:fldChar w:fldCharType="end"/>
    </w:r>
    <w:r w:rsidRPr="00384A1C">
      <w:rPr>
        <w:rStyle w:val="SidhuvudBilaga"/>
      </w:rPr>
      <w:t xml:space="preserve">   Bilaga </w:t>
    </w:r>
    <w:r w:rsidRPr="00384A1C">
      <w:t xml:space="preserve">     </w:t>
    </w:r>
    <w:r w:rsidRPr="00384A1C">
      <w:rPr>
        <w:rStyle w:val="SidhuvudUtskott"/>
      </w:rPr>
      <w:fldChar w:fldCharType="begin" w:fldLock="1"/>
    </w:r>
    <w:r w:rsidRPr="00384A1C">
      <w:rPr>
        <w:rStyle w:val="SidhuvudUtskott"/>
      </w:rPr>
      <w:instrText xml:space="preserve"> DOCPROPERTY BetänkandeÅr</w:instrText>
    </w:r>
    <w:r w:rsidRPr="00384A1C">
      <w:rPr>
        <w:rStyle w:val="SidhuvudUtskott"/>
      </w:rPr>
      <w:fldChar w:fldCharType="separate"/>
    </w:r>
    <w:r w:rsidRPr="00384A1C">
      <w:rPr>
        <w:rStyle w:val="SidhuvudUtskott"/>
      </w:rPr>
      <w:t>2002/03</w:t>
    </w:r>
    <w:r w:rsidRPr="00384A1C">
      <w:rPr>
        <w:rStyle w:val="SidhuvudUtskott"/>
      </w:rPr>
      <w:fldChar w:fldCharType="end"/>
    </w:r>
    <w:r w:rsidRPr="00384A1C">
      <w:rPr>
        <w:rStyle w:val="SidhuvudUtskott"/>
      </w:rPr>
      <w:t>:</w:t>
    </w:r>
    <w:r w:rsidRPr="00384A1C">
      <w:rPr>
        <w:rStyle w:val="SidhuvudUtskott"/>
      </w:rPr>
      <w:fldChar w:fldCharType="begin" w:fldLock="1"/>
    </w:r>
    <w:r w:rsidRPr="00384A1C">
      <w:rPr>
        <w:rStyle w:val="SidhuvudUtskott"/>
      </w:rPr>
      <w:instrText xml:space="preserve"> DOCPROPERTY</w:instrText>
    </w:r>
    <w:r w:rsidRPr="00384A1C">
      <w:instrText xml:space="preserve"> </w:instrText>
    </w:r>
    <w:r w:rsidRPr="00384A1C">
      <w:rPr>
        <w:rStyle w:val="SidhuvudUtskott"/>
      </w:rPr>
      <w:instrText>Utskott</w:instrText>
    </w:r>
    <w:r w:rsidRPr="00384A1C">
      <w:rPr>
        <w:rStyle w:val="SidhuvudUtskott"/>
      </w:rPr>
      <w:fldChar w:fldCharType="separate"/>
    </w:r>
    <w:r w:rsidRPr="00384A1C">
      <w:rPr>
        <w:rStyle w:val="SidhuvudUtskott"/>
      </w:rPr>
      <w:t>SoU</w:t>
    </w:r>
    <w:r w:rsidRPr="00384A1C">
      <w:rPr>
        <w:rStyle w:val="SidhuvudUtskott"/>
      </w:rPr>
      <w:fldChar w:fldCharType="end"/>
    </w:r>
    <w:r w:rsidRPr="00384A1C">
      <w:rPr>
        <w:rStyle w:val="SidhuvudUtskott"/>
      </w:rPr>
      <w:fldChar w:fldCharType="begin" w:fldLock="1"/>
    </w:r>
    <w:r w:rsidRPr="00384A1C">
      <w:rPr>
        <w:rStyle w:val="SidhuvudUtskott"/>
      </w:rPr>
      <w:instrText xml:space="preserve"> DO</w:instrText>
    </w:r>
    <w:r w:rsidRPr="00384A1C">
      <w:rPr>
        <w:rStyle w:val="SidhuvudUtskott"/>
      </w:rPr>
      <w:instrText>C</w:instrText>
    </w:r>
    <w:r w:rsidRPr="00384A1C">
      <w:rPr>
        <w:rStyle w:val="SidhuvudUtskott"/>
      </w:rPr>
      <w:instrText>PROPERTY Betä</w:instrText>
    </w:r>
    <w:r w:rsidRPr="00384A1C">
      <w:rPr>
        <w:rStyle w:val="SidhuvudUtskott"/>
      </w:rPr>
      <w:instrText>n</w:instrText>
    </w:r>
    <w:r w:rsidRPr="00384A1C">
      <w:rPr>
        <w:rStyle w:val="SidhuvudUtskott"/>
      </w:rPr>
      <w:instrText>kandeNr</w:instrText>
    </w:r>
    <w:r w:rsidRPr="00384A1C">
      <w:rPr>
        <w:rStyle w:val="SidhuvudUtskott"/>
      </w:rPr>
      <w:fldChar w:fldCharType="separate"/>
    </w:r>
    <w:r w:rsidRPr="00384A1C">
      <w:rPr>
        <w:rStyle w:val="SidhuvudUtskott"/>
      </w:rPr>
      <w:t>18</w:t>
    </w:r>
    <w:r w:rsidRPr="00384A1C">
      <w:rPr>
        <w:rStyle w:val="SidhuvudUtskott"/>
      </w:rPr>
      <w:fldChar w:fldCharType="end"/>
    </w:r>
  </w:p>
  <w:p w:rsidR="00EA72FE" w:rsidRPr="00384A1C" w:rsidRDefault="00EA72FE">
    <w:pPr>
      <w:pStyle w:val="SidhuvudKantUdda"/>
      <w:framePr w:w="8732" w:h="567" w:hRule="exact" w:vSpace="0" w:wrap="around" w:vAnchor="page" w:y="341" w:anchorLock="0"/>
    </w:pPr>
    <w:r w:rsidRPr="00384A1C">
      <w:rPr>
        <w:rStyle w:val="SidhuvudUtskott"/>
      </w:rPr>
      <w:fldChar w:fldCharType="begin" w:fldLock="1"/>
    </w:r>
    <w:r w:rsidRPr="00384A1C">
      <w:rPr>
        <w:rStyle w:val="SidhuvudUtskott"/>
      </w:rPr>
      <w:instrText xml:space="preserve"> if </w:instrText>
    </w:r>
    <w:r w:rsidRPr="00384A1C">
      <w:rPr>
        <w:rStyle w:val="SidhuvudUtskott"/>
      </w:rPr>
      <w:fldChar w:fldCharType="begin" w:fldLock="1"/>
    </w:r>
    <w:r w:rsidRPr="00384A1C">
      <w:rPr>
        <w:rStyle w:val="SidhuvudUtskott"/>
      </w:rPr>
      <w:instrText xml:space="preserve"> DOCPROPERTY "UtkastDatum"</w:instrText>
    </w:r>
    <w:r w:rsidRPr="00384A1C">
      <w:rPr>
        <w:rStyle w:val="SidhuvudUtskott"/>
      </w:rPr>
      <w:fldChar w:fldCharType="separate"/>
    </w:r>
    <w:r w:rsidRPr="00384A1C">
      <w:rPr>
        <w:rStyle w:val="SidhuvudUtskott"/>
      </w:rPr>
      <w:instrText>Nej</w:instrText>
    </w:r>
    <w:r w:rsidRPr="00384A1C">
      <w:rPr>
        <w:rStyle w:val="SidhuvudUtskott"/>
      </w:rPr>
      <w:fldChar w:fldCharType="end"/>
    </w:r>
    <w:r w:rsidRPr="00384A1C">
      <w:rPr>
        <w:rStyle w:val="SidhuvudUtskott"/>
      </w:rPr>
      <w:instrText xml:space="preserve"> = "Ja" "</w:instrText>
    </w:r>
    <w:r w:rsidRPr="00384A1C">
      <w:rPr>
        <w:rStyle w:val="SidhuvudUtskott"/>
      </w:rPr>
      <w:fldChar w:fldCharType="begin" w:fldLock="1"/>
    </w:r>
    <w:r w:rsidRPr="00384A1C">
      <w:rPr>
        <w:rStyle w:val="SidhuvudUtskott"/>
      </w:rPr>
      <w:instrText xml:space="preserve"> PRINTDATE \@ "yyyy-MM-dd HH.mm    " </w:instrText>
    </w:r>
    <w:r w:rsidRPr="00384A1C">
      <w:rPr>
        <w:rStyle w:val="SidhuvudUtskott"/>
      </w:rPr>
      <w:fldChar w:fldCharType="separate"/>
    </w:r>
    <w:r w:rsidRPr="00384A1C">
      <w:rPr>
        <w:rStyle w:val="SidhuvudUtskott"/>
      </w:rPr>
      <w:instrText>2000-08-11 16.42</w:instrText>
    </w:r>
    <w:r w:rsidRPr="00384A1C">
      <w:rPr>
        <w:rStyle w:val="SidhuvudUtskott"/>
      </w:rPr>
      <w:fldChar w:fldCharType="end"/>
    </w:r>
    <w:r w:rsidRPr="00384A1C">
      <w:rPr>
        <w:rStyle w:val="SidhuvudUtskott"/>
      </w:rPr>
      <w:instrText xml:space="preserve">" </w:instrText>
    </w:r>
    <w:r w:rsidRPr="00384A1C">
      <w:rPr>
        <w:rStyle w:val="SidhuvudUtskott"/>
      </w:rPr>
      <w:fldChar w:fldCharType="end"/>
    </w:r>
    <w:r w:rsidRPr="00384A1C">
      <w:rPr>
        <w:rStyle w:val="SidhuvudUtskott"/>
      </w:rPr>
      <w:fldChar w:fldCharType="begin" w:fldLock="1"/>
    </w:r>
    <w:r w:rsidRPr="00384A1C">
      <w:rPr>
        <w:rStyle w:val="SidhuvudUtskott"/>
      </w:rPr>
      <w:instrText xml:space="preserve"> DOCPR</w:instrText>
    </w:r>
    <w:r w:rsidRPr="00384A1C">
      <w:rPr>
        <w:rStyle w:val="SidhuvudUtskott"/>
      </w:rPr>
      <w:instrText>O</w:instrText>
    </w:r>
    <w:r w:rsidRPr="00384A1C">
      <w:rPr>
        <w:rStyle w:val="SidhuvudUtskott"/>
      </w:rPr>
      <w:instrText>PERTY Status</w:instrText>
    </w:r>
    <w:r w:rsidRPr="00384A1C">
      <w:rPr>
        <w:rStyle w:val="SidhuvudUtskott"/>
      </w:rPr>
      <w:fldChar w:fldCharType="end"/>
    </w:r>
  </w:p>
  <w:p w:rsidR="00EA72FE" w:rsidRPr="00384A1C" w:rsidRDefault="00EA72F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Jmn"/>
      <w:framePr w:w="8732" w:h="567" w:hRule="exact" w:vSpace="0" w:wrap="around" w:vAnchor="page" w:y="341" w:anchorLock="0"/>
    </w:pPr>
    <w:r w:rsidRPr="00384A1C">
      <w:rPr>
        <w:rStyle w:val="SidhuvudUtskott"/>
      </w:rPr>
      <w:t>2002/03:SoU18</w:t>
    </w:r>
    <w:r w:rsidRPr="00384A1C">
      <w:t xml:space="preserve">    </w:t>
    </w:r>
  </w:p>
  <w:p w:rsidR="00EA72FE" w:rsidRPr="00384A1C" w:rsidRDefault="00EA72FE">
    <w:pPr>
      <w:pStyle w:val="SidhuvudKantJmn"/>
      <w:framePr w:w="8732" w:h="567" w:hRule="exact" w:vSpace="0" w:wrap="around" w:vAnchor="page" w:y="341" w:anchorLock="0"/>
    </w:pPr>
  </w:p>
  <w:p w:rsidR="00EA72FE" w:rsidRPr="00384A1C" w:rsidRDefault="00EA72FE">
    <w:pPr>
      <w:pStyle w:val="SidhuvudKantUdda"/>
      <w:framePr w:w="8732" w:h="567" w:hRule="exact" w:vSpace="0" w:wrap="around" w:vAnchor="page" w:y="341" w:anchorLock="0"/>
    </w:pPr>
    <w:r w:rsidRPr="00384A1C">
      <w:rPr>
        <w:rStyle w:val="SidhuvudRubrikReferens"/>
        <w:smallCaps w:val="0"/>
        <w:spacing w:val="0"/>
        <w:sz w:val="19"/>
      </w:rPr>
      <w:t xml:space="preserve"> </w:t>
    </w:r>
  </w:p>
  <w:p w:rsidR="00EA72FE" w:rsidRPr="00384A1C" w:rsidRDefault="00EA72F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Udda"/>
      <w:framePr w:w="8732" w:h="567" w:hRule="exact" w:vSpace="0" w:wrap="around" w:vAnchor="page" w:y="341" w:anchorLock="0"/>
    </w:pPr>
    <w:r w:rsidRPr="00384A1C">
      <w:rPr>
        <w:rStyle w:val="SidhuvudRubrikReferens"/>
      </w:rPr>
      <w:fldChar w:fldCharType="begin" w:fldLock="1"/>
    </w:r>
    <w:r w:rsidRPr="00384A1C">
      <w:rPr>
        <w:rStyle w:val="SidhuvudRubrikReferens"/>
      </w:rPr>
      <w:instrText xml:space="preserve"> StyleREF "Rubrik 1" </w:instrText>
    </w:r>
    <w:r w:rsidRPr="00384A1C">
      <w:rPr>
        <w:rStyle w:val="SidhuvudRubrikReferens"/>
      </w:rPr>
      <w:fldChar w:fldCharType="separate"/>
    </w:r>
    <w:r w:rsidRPr="00384A1C">
      <w:rPr>
        <w:rStyle w:val="SidhuvudRubrikReferens"/>
      </w:rPr>
      <w:t>Sammanfattning</w:t>
    </w:r>
    <w:r w:rsidRPr="00384A1C">
      <w:rPr>
        <w:rStyle w:val="SidhuvudRubrikReferens"/>
      </w:rPr>
      <w:fldChar w:fldCharType="end"/>
    </w:r>
    <w:r w:rsidRPr="00384A1C">
      <w:rPr>
        <w:rStyle w:val="SidhuvudBilaga"/>
      </w:rPr>
      <w:t xml:space="preserve"> </w:t>
    </w:r>
    <w:r w:rsidRPr="00384A1C">
      <w:t xml:space="preserve">     </w:t>
    </w:r>
    <w:r w:rsidRPr="00384A1C">
      <w:rPr>
        <w:rStyle w:val="SidhuvudUtskott"/>
      </w:rPr>
      <w:fldChar w:fldCharType="begin" w:fldLock="1"/>
    </w:r>
    <w:r w:rsidRPr="00384A1C">
      <w:rPr>
        <w:rStyle w:val="SidhuvudUtskott"/>
      </w:rPr>
      <w:instrText xml:space="preserve"> DOCPROPERTY BetänkandeÅr</w:instrText>
    </w:r>
    <w:r w:rsidRPr="00384A1C">
      <w:rPr>
        <w:rStyle w:val="SidhuvudUtskott"/>
      </w:rPr>
      <w:fldChar w:fldCharType="separate"/>
    </w:r>
    <w:r w:rsidRPr="00384A1C">
      <w:rPr>
        <w:rStyle w:val="SidhuvudUtskott"/>
      </w:rPr>
      <w:t>2002/03</w:t>
    </w:r>
    <w:r w:rsidRPr="00384A1C">
      <w:rPr>
        <w:rStyle w:val="SidhuvudUtskott"/>
      </w:rPr>
      <w:fldChar w:fldCharType="end"/>
    </w:r>
    <w:r w:rsidRPr="00384A1C">
      <w:rPr>
        <w:rStyle w:val="SidhuvudUtskott"/>
      </w:rPr>
      <w:t>:</w:t>
    </w:r>
    <w:r w:rsidRPr="00384A1C">
      <w:rPr>
        <w:rStyle w:val="SidhuvudUtskott"/>
      </w:rPr>
      <w:fldChar w:fldCharType="begin" w:fldLock="1"/>
    </w:r>
    <w:r w:rsidRPr="00384A1C">
      <w:rPr>
        <w:rStyle w:val="SidhuvudUtskott"/>
      </w:rPr>
      <w:instrText xml:space="preserve"> DOCPROPERTY</w:instrText>
    </w:r>
    <w:r w:rsidRPr="00384A1C">
      <w:instrText xml:space="preserve"> </w:instrText>
    </w:r>
    <w:r w:rsidRPr="00384A1C">
      <w:rPr>
        <w:rStyle w:val="SidhuvudUtskott"/>
      </w:rPr>
      <w:instrText>Utskott</w:instrText>
    </w:r>
    <w:r w:rsidRPr="00384A1C">
      <w:rPr>
        <w:rStyle w:val="SidhuvudUtskott"/>
      </w:rPr>
      <w:fldChar w:fldCharType="separate"/>
    </w:r>
    <w:r w:rsidRPr="00384A1C">
      <w:rPr>
        <w:rStyle w:val="SidhuvudUtskott"/>
      </w:rPr>
      <w:t>SoU</w:t>
    </w:r>
    <w:r w:rsidRPr="00384A1C">
      <w:rPr>
        <w:rStyle w:val="SidhuvudUtskott"/>
      </w:rPr>
      <w:fldChar w:fldCharType="end"/>
    </w:r>
    <w:r w:rsidRPr="00384A1C">
      <w:rPr>
        <w:rStyle w:val="SidhuvudUtskott"/>
      </w:rPr>
      <w:fldChar w:fldCharType="begin" w:fldLock="1"/>
    </w:r>
    <w:r w:rsidRPr="00384A1C">
      <w:rPr>
        <w:rStyle w:val="SidhuvudUtskott"/>
      </w:rPr>
      <w:instrText xml:space="preserve"> DOCPROPERTY Betä</w:instrText>
    </w:r>
    <w:r w:rsidRPr="00384A1C">
      <w:rPr>
        <w:rStyle w:val="SidhuvudUtskott"/>
      </w:rPr>
      <w:instrText>n</w:instrText>
    </w:r>
    <w:r w:rsidRPr="00384A1C">
      <w:rPr>
        <w:rStyle w:val="SidhuvudUtskott"/>
      </w:rPr>
      <w:instrText>kandeNr</w:instrText>
    </w:r>
    <w:r w:rsidRPr="00384A1C">
      <w:rPr>
        <w:rStyle w:val="SidhuvudUtskott"/>
      </w:rPr>
      <w:fldChar w:fldCharType="separate"/>
    </w:r>
    <w:r w:rsidRPr="00384A1C">
      <w:rPr>
        <w:rStyle w:val="SidhuvudUtskott"/>
      </w:rPr>
      <w:t>18</w:t>
    </w:r>
    <w:r w:rsidRPr="00384A1C">
      <w:rPr>
        <w:rStyle w:val="SidhuvudUtskott"/>
      </w:rPr>
      <w:fldChar w:fldCharType="end"/>
    </w:r>
  </w:p>
  <w:p w:rsidR="00EA72FE" w:rsidRPr="00384A1C" w:rsidRDefault="00EA72FE">
    <w:pPr>
      <w:pStyle w:val="SidhuvudKantUdda"/>
      <w:framePr w:w="8732" w:h="567" w:hRule="exact" w:vSpace="0" w:wrap="around" w:vAnchor="page" w:y="341" w:anchorLock="0"/>
    </w:pPr>
    <w:r w:rsidRPr="00384A1C">
      <w:rPr>
        <w:rStyle w:val="SidhuvudUtskott"/>
      </w:rPr>
      <w:fldChar w:fldCharType="begin" w:fldLock="1"/>
    </w:r>
    <w:r w:rsidRPr="00384A1C">
      <w:rPr>
        <w:rStyle w:val="SidhuvudUtskott"/>
      </w:rPr>
      <w:instrText xml:space="preserve"> if </w:instrText>
    </w:r>
    <w:r w:rsidRPr="00384A1C">
      <w:rPr>
        <w:rStyle w:val="SidhuvudUtskott"/>
      </w:rPr>
      <w:fldChar w:fldCharType="begin" w:fldLock="1"/>
    </w:r>
    <w:r w:rsidRPr="00384A1C">
      <w:rPr>
        <w:rStyle w:val="SidhuvudUtskott"/>
      </w:rPr>
      <w:instrText xml:space="preserve"> DOCPROPERTY "UtkastDatum"</w:instrText>
    </w:r>
    <w:r w:rsidRPr="00384A1C">
      <w:rPr>
        <w:rStyle w:val="SidhuvudUtskott"/>
      </w:rPr>
      <w:fldChar w:fldCharType="separate"/>
    </w:r>
    <w:r w:rsidRPr="00384A1C">
      <w:rPr>
        <w:rStyle w:val="SidhuvudUtskott"/>
      </w:rPr>
      <w:instrText>Nej</w:instrText>
    </w:r>
    <w:r w:rsidRPr="00384A1C">
      <w:rPr>
        <w:rStyle w:val="SidhuvudUtskott"/>
      </w:rPr>
      <w:fldChar w:fldCharType="end"/>
    </w:r>
    <w:r w:rsidRPr="00384A1C">
      <w:rPr>
        <w:rStyle w:val="SidhuvudUtskott"/>
      </w:rPr>
      <w:instrText xml:space="preserve"> = "Ja" "</w:instrText>
    </w:r>
    <w:r w:rsidRPr="00384A1C">
      <w:rPr>
        <w:rStyle w:val="SidhuvudUtskott"/>
      </w:rPr>
      <w:fldChar w:fldCharType="begin" w:fldLock="1"/>
    </w:r>
    <w:r w:rsidRPr="00384A1C">
      <w:rPr>
        <w:rStyle w:val="SidhuvudUtskott"/>
      </w:rPr>
      <w:instrText xml:space="preserve"> PRINTDATE \@ "yyyy-MM-dd HH.mm    " </w:instrText>
    </w:r>
    <w:r w:rsidRPr="00384A1C">
      <w:rPr>
        <w:rStyle w:val="SidhuvudUtskott"/>
      </w:rPr>
      <w:fldChar w:fldCharType="separate"/>
    </w:r>
    <w:r w:rsidRPr="00384A1C">
      <w:rPr>
        <w:rStyle w:val="SidhuvudUtskott"/>
      </w:rPr>
      <w:instrText>2000-08-11 16.42</w:instrText>
    </w:r>
    <w:r w:rsidRPr="00384A1C">
      <w:rPr>
        <w:rStyle w:val="SidhuvudUtskott"/>
      </w:rPr>
      <w:fldChar w:fldCharType="end"/>
    </w:r>
    <w:r w:rsidRPr="00384A1C">
      <w:rPr>
        <w:rStyle w:val="SidhuvudUtskott"/>
      </w:rPr>
      <w:instrText xml:space="preserve">" </w:instrText>
    </w:r>
    <w:r w:rsidRPr="00384A1C">
      <w:rPr>
        <w:rStyle w:val="SidhuvudUtskott"/>
      </w:rPr>
      <w:fldChar w:fldCharType="end"/>
    </w:r>
    <w:r w:rsidRPr="00384A1C">
      <w:rPr>
        <w:rStyle w:val="SidhuvudUtskott"/>
      </w:rPr>
      <w:fldChar w:fldCharType="begin" w:fldLock="1"/>
    </w:r>
    <w:r w:rsidRPr="00384A1C">
      <w:rPr>
        <w:rStyle w:val="SidhuvudUtskott"/>
      </w:rPr>
      <w:instrText xml:space="preserve"> DOCPR</w:instrText>
    </w:r>
    <w:r w:rsidRPr="00384A1C">
      <w:rPr>
        <w:rStyle w:val="SidhuvudUtskott"/>
      </w:rPr>
      <w:instrText>O</w:instrText>
    </w:r>
    <w:r w:rsidRPr="00384A1C">
      <w:rPr>
        <w:rStyle w:val="SidhuvudUtskott"/>
      </w:rPr>
      <w:instrText>PERTY Status</w:instrText>
    </w:r>
    <w:r w:rsidRPr="00384A1C">
      <w:rPr>
        <w:rStyle w:val="SidhuvudUtskott"/>
      </w:rPr>
      <w:fldChar w:fldCharType="end"/>
    </w:r>
  </w:p>
  <w:p w:rsidR="00EA72FE" w:rsidRPr="00384A1C" w:rsidRDefault="00EA72F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Udda"/>
      <w:framePr w:w="8732" w:h="567" w:hRule="exact" w:vSpace="0" w:wrap="around" w:vAnchor="page" w:y="341" w:anchorLock="0"/>
    </w:pPr>
    <w:r w:rsidRPr="00384A1C">
      <w:t xml:space="preserve"> </w:t>
    </w:r>
  </w:p>
  <w:p w:rsidR="00EA72FE" w:rsidRPr="00384A1C" w:rsidRDefault="00EA72F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Jmn"/>
      <w:framePr w:w="8732" w:h="567" w:hRule="exact" w:vSpace="0" w:wrap="around" w:vAnchor="page" w:y="341" w:anchorLock="0"/>
    </w:pPr>
    <w:r w:rsidRPr="00384A1C">
      <w:rPr>
        <w:rStyle w:val="SidhuvudUtskott"/>
      </w:rPr>
      <w:fldChar w:fldCharType="begin" w:fldLock="1"/>
    </w:r>
    <w:r w:rsidRPr="00384A1C">
      <w:rPr>
        <w:rStyle w:val="SidhuvudUtskott"/>
      </w:rPr>
      <w:instrText xml:space="preserve"> DOCPROPERTY BetänkandeÅr</w:instrText>
    </w:r>
    <w:r w:rsidRPr="00384A1C">
      <w:rPr>
        <w:rStyle w:val="SidhuvudUtskott"/>
      </w:rPr>
      <w:fldChar w:fldCharType="separate"/>
    </w:r>
    <w:r w:rsidRPr="00384A1C">
      <w:rPr>
        <w:rStyle w:val="SidhuvudUtskott"/>
      </w:rPr>
      <w:t>2002/03</w:t>
    </w:r>
    <w:r w:rsidRPr="00384A1C">
      <w:rPr>
        <w:rStyle w:val="SidhuvudUtskott"/>
      </w:rPr>
      <w:fldChar w:fldCharType="end"/>
    </w:r>
    <w:r w:rsidRPr="00384A1C">
      <w:rPr>
        <w:rStyle w:val="SidhuvudUtskott"/>
      </w:rPr>
      <w:t>:</w:t>
    </w:r>
    <w:r w:rsidRPr="00384A1C">
      <w:rPr>
        <w:rStyle w:val="SidhuvudUtskott"/>
      </w:rPr>
      <w:fldChar w:fldCharType="begin" w:fldLock="1"/>
    </w:r>
    <w:r w:rsidRPr="00384A1C">
      <w:rPr>
        <w:rStyle w:val="SidhuvudUtskott"/>
      </w:rPr>
      <w:instrText xml:space="preserve"> DOCPROPERTY Utskott</w:instrText>
    </w:r>
    <w:r w:rsidRPr="00384A1C">
      <w:rPr>
        <w:rStyle w:val="SidhuvudUtskott"/>
      </w:rPr>
      <w:fldChar w:fldCharType="separate"/>
    </w:r>
    <w:r w:rsidRPr="00384A1C">
      <w:rPr>
        <w:rStyle w:val="SidhuvudUtskott"/>
      </w:rPr>
      <w:t>SoU</w:t>
    </w:r>
    <w:r w:rsidRPr="00384A1C">
      <w:rPr>
        <w:rStyle w:val="SidhuvudUtskott"/>
      </w:rPr>
      <w:fldChar w:fldCharType="end"/>
    </w:r>
    <w:r w:rsidRPr="00384A1C">
      <w:rPr>
        <w:rStyle w:val="SidhuvudUtskott"/>
      </w:rPr>
      <w:fldChar w:fldCharType="begin" w:fldLock="1"/>
    </w:r>
    <w:r w:rsidRPr="00384A1C">
      <w:rPr>
        <w:rStyle w:val="SidhuvudUtskott"/>
      </w:rPr>
      <w:instrText xml:space="preserve"> DOCPROPERTY BetänkandeNr</w:instrText>
    </w:r>
    <w:r w:rsidRPr="00384A1C">
      <w:rPr>
        <w:rStyle w:val="SidhuvudUtskott"/>
      </w:rPr>
      <w:fldChar w:fldCharType="separate"/>
    </w:r>
    <w:r w:rsidRPr="00384A1C">
      <w:rPr>
        <w:rStyle w:val="SidhuvudUtskott"/>
      </w:rPr>
      <w:t>18</w:t>
    </w:r>
    <w:r w:rsidRPr="00384A1C">
      <w:rPr>
        <w:rStyle w:val="SidhuvudUtskott"/>
      </w:rPr>
      <w:fldChar w:fldCharType="end"/>
    </w:r>
    <w:r w:rsidRPr="00384A1C">
      <w:t xml:space="preserve">     </w:t>
    </w:r>
    <w:r w:rsidRPr="00384A1C">
      <w:rPr>
        <w:rStyle w:val="SidhuvudBilaga"/>
      </w:rPr>
      <w:t xml:space="preserve"> </w:t>
    </w:r>
    <w:r w:rsidRPr="00384A1C">
      <w:rPr>
        <w:rStyle w:val="SidhuvudRubrikReferens"/>
      </w:rPr>
      <w:fldChar w:fldCharType="begin" w:fldLock="1"/>
    </w:r>
    <w:r w:rsidRPr="00384A1C">
      <w:rPr>
        <w:rStyle w:val="SidhuvudRubrikReferens"/>
      </w:rPr>
      <w:instrText xml:space="preserve"> StyleREF "Rubrik 1" </w:instrText>
    </w:r>
    <w:r w:rsidRPr="00384A1C">
      <w:rPr>
        <w:rStyle w:val="SidhuvudRubrikReferens"/>
      </w:rPr>
      <w:fldChar w:fldCharType="separate"/>
    </w:r>
    <w:r w:rsidRPr="00384A1C">
      <w:rPr>
        <w:rStyle w:val="SidhuvudRubrikReferens"/>
      </w:rPr>
      <w:t>Sammanfattning</w:t>
    </w:r>
    <w:r w:rsidRPr="00384A1C">
      <w:rPr>
        <w:rStyle w:val="SidhuvudRubrikReferens"/>
      </w:rPr>
      <w:fldChar w:fldCharType="end"/>
    </w:r>
  </w:p>
  <w:p w:rsidR="00EA72FE" w:rsidRPr="00384A1C" w:rsidRDefault="00EA72FE">
    <w:pPr>
      <w:pStyle w:val="SidhuvudKantJmn"/>
      <w:framePr w:w="8732" w:h="567" w:hRule="exact" w:vSpace="0" w:wrap="around" w:vAnchor="page" w:y="341" w:anchorLock="0"/>
    </w:pPr>
    <w:r w:rsidRPr="00384A1C">
      <w:rPr>
        <w:rStyle w:val="SidhuvudUtskott"/>
      </w:rPr>
      <w:fldChar w:fldCharType="begin" w:fldLock="1"/>
    </w:r>
    <w:r w:rsidRPr="00384A1C">
      <w:rPr>
        <w:rStyle w:val="SidhuvudUtskott"/>
      </w:rPr>
      <w:instrText xml:space="preserve"> DOCPROPERTY Status</w:instrText>
    </w:r>
    <w:r w:rsidRPr="00384A1C">
      <w:rPr>
        <w:rStyle w:val="SidhuvudUtskott"/>
      </w:rPr>
      <w:fldChar w:fldCharType="end"/>
    </w:r>
    <w:r w:rsidRPr="00384A1C">
      <w:rPr>
        <w:rStyle w:val="SidhuvudUtskott"/>
      </w:rPr>
      <w:fldChar w:fldCharType="begin" w:fldLock="1"/>
    </w:r>
    <w:r w:rsidRPr="00384A1C">
      <w:rPr>
        <w:rStyle w:val="SidhuvudUtskott"/>
      </w:rPr>
      <w:instrText xml:space="preserve"> if </w:instrText>
    </w:r>
    <w:r w:rsidRPr="00384A1C">
      <w:rPr>
        <w:rStyle w:val="SidhuvudUtskott"/>
      </w:rPr>
      <w:fldChar w:fldCharType="begin" w:fldLock="1"/>
    </w:r>
    <w:r w:rsidRPr="00384A1C">
      <w:rPr>
        <w:rStyle w:val="SidhuvudUtskott"/>
      </w:rPr>
      <w:instrText xml:space="preserve"> DOCPROPERTY "UtkastDatum"</w:instrText>
    </w:r>
    <w:r w:rsidRPr="00384A1C">
      <w:rPr>
        <w:rStyle w:val="SidhuvudUtskott"/>
      </w:rPr>
      <w:fldChar w:fldCharType="separate"/>
    </w:r>
    <w:r w:rsidRPr="00384A1C">
      <w:rPr>
        <w:rStyle w:val="SidhuvudUtskott"/>
      </w:rPr>
      <w:instrText>Nej</w:instrText>
    </w:r>
    <w:r w:rsidRPr="00384A1C">
      <w:rPr>
        <w:rStyle w:val="SidhuvudUtskott"/>
      </w:rPr>
      <w:fldChar w:fldCharType="end"/>
    </w:r>
    <w:r w:rsidRPr="00384A1C">
      <w:rPr>
        <w:rStyle w:val="SidhuvudUtskott"/>
      </w:rPr>
      <w:instrText xml:space="preserve"> = "Ja" "    </w:instrText>
    </w:r>
    <w:r w:rsidRPr="00384A1C">
      <w:rPr>
        <w:rStyle w:val="SidhuvudUtskott"/>
      </w:rPr>
      <w:fldChar w:fldCharType="begin" w:fldLock="1"/>
    </w:r>
    <w:r w:rsidRPr="00384A1C">
      <w:rPr>
        <w:rStyle w:val="SidhuvudUtskott"/>
      </w:rPr>
      <w:instrText xml:space="preserve"> PRINTDATE \@ "yyyy-MM-dd HH.mm" </w:instrText>
    </w:r>
    <w:r w:rsidRPr="00384A1C">
      <w:rPr>
        <w:rStyle w:val="SidhuvudUtskott"/>
      </w:rPr>
      <w:fldChar w:fldCharType="separate"/>
    </w:r>
    <w:r w:rsidRPr="00384A1C">
      <w:rPr>
        <w:rStyle w:val="SidhuvudUtskott"/>
      </w:rPr>
      <w:instrText>2000-08-11 16.42</w:instrText>
    </w:r>
    <w:r w:rsidRPr="00384A1C">
      <w:rPr>
        <w:rStyle w:val="SidhuvudUtskott"/>
      </w:rPr>
      <w:fldChar w:fldCharType="end"/>
    </w:r>
    <w:r w:rsidRPr="00384A1C">
      <w:rPr>
        <w:rStyle w:val="SidhuvudUtskott"/>
      </w:rPr>
      <w:instrText xml:space="preserve">" </w:instrText>
    </w:r>
    <w:r w:rsidRPr="00384A1C">
      <w:rPr>
        <w:rStyle w:val="SidhuvudUtskott"/>
      </w:rPr>
      <w:fldChar w:fldCharType="end"/>
    </w:r>
  </w:p>
  <w:p w:rsidR="00EA72FE" w:rsidRPr="00384A1C" w:rsidRDefault="00EA72F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Udda"/>
      <w:framePr w:w="8732" w:h="567" w:hRule="exact" w:vSpace="0" w:wrap="around" w:vAnchor="page" w:y="341" w:anchorLock="0"/>
    </w:pPr>
    <w:r w:rsidRPr="00384A1C">
      <w:rPr>
        <w:rStyle w:val="SidhuvudRubrikReferens"/>
      </w:rPr>
      <w:fldChar w:fldCharType="begin" w:fldLock="1"/>
    </w:r>
    <w:r w:rsidRPr="00384A1C">
      <w:rPr>
        <w:rStyle w:val="SidhuvudRubrikReferens"/>
      </w:rPr>
      <w:instrText xml:space="preserve"> StyleREF "Rubrik 1" </w:instrText>
    </w:r>
    <w:r w:rsidRPr="00384A1C">
      <w:rPr>
        <w:rStyle w:val="SidhuvudRubrikReferens"/>
      </w:rPr>
      <w:fldChar w:fldCharType="separate"/>
    </w:r>
    <w:r w:rsidRPr="00384A1C">
      <w:rPr>
        <w:rStyle w:val="SidhuvudRubrikReferens"/>
      </w:rPr>
      <w:t>Sammanfattning</w:t>
    </w:r>
    <w:r w:rsidRPr="00384A1C">
      <w:rPr>
        <w:rStyle w:val="SidhuvudRubrikReferens"/>
      </w:rPr>
      <w:fldChar w:fldCharType="end"/>
    </w:r>
    <w:r w:rsidRPr="00384A1C">
      <w:rPr>
        <w:rStyle w:val="SidhuvudBilaga"/>
      </w:rPr>
      <w:t xml:space="preserve"> </w:t>
    </w:r>
    <w:r w:rsidRPr="00384A1C">
      <w:t xml:space="preserve">     </w:t>
    </w:r>
    <w:r w:rsidRPr="00384A1C">
      <w:rPr>
        <w:rStyle w:val="SidhuvudUtskott"/>
      </w:rPr>
      <w:fldChar w:fldCharType="begin" w:fldLock="1"/>
    </w:r>
    <w:r w:rsidRPr="00384A1C">
      <w:rPr>
        <w:rStyle w:val="SidhuvudUtskott"/>
      </w:rPr>
      <w:instrText xml:space="preserve"> DOCPROPERTY BetänkandeÅr</w:instrText>
    </w:r>
    <w:r w:rsidRPr="00384A1C">
      <w:rPr>
        <w:rStyle w:val="SidhuvudUtskott"/>
      </w:rPr>
      <w:fldChar w:fldCharType="separate"/>
    </w:r>
    <w:r w:rsidRPr="00384A1C">
      <w:rPr>
        <w:rStyle w:val="SidhuvudUtskott"/>
      </w:rPr>
      <w:t>2002/03</w:t>
    </w:r>
    <w:r w:rsidRPr="00384A1C">
      <w:rPr>
        <w:rStyle w:val="SidhuvudUtskott"/>
      </w:rPr>
      <w:fldChar w:fldCharType="end"/>
    </w:r>
    <w:r w:rsidRPr="00384A1C">
      <w:rPr>
        <w:rStyle w:val="SidhuvudUtskott"/>
      </w:rPr>
      <w:t>:</w:t>
    </w:r>
    <w:r w:rsidRPr="00384A1C">
      <w:rPr>
        <w:rStyle w:val="SidhuvudUtskott"/>
      </w:rPr>
      <w:fldChar w:fldCharType="begin" w:fldLock="1"/>
    </w:r>
    <w:r w:rsidRPr="00384A1C">
      <w:rPr>
        <w:rStyle w:val="SidhuvudUtskott"/>
      </w:rPr>
      <w:instrText xml:space="preserve"> DOCPROPERTY</w:instrText>
    </w:r>
    <w:r w:rsidRPr="00384A1C">
      <w:instrText xml:space="preserve"> </w:instrText>
    </w:r>
    <w:r w:rsidRPr="00384A1C">
      <w:rPr>
        <w:rStyle w:val="SidhuvudUtskott"/>
      </w:rPr>
      <w:instrText>Utskott</w:instrText>
    </w:r>
    <w:r w:rsidRPr="00384A1C">
      <w:rPr>
        <w:rStyle w:val="SidhuvudUtskott"/>
      </w:rPr>
      <w:fldChar w:fldCharType="separate"/>
    </w:r>
    <w:r w:rsidRPr="00384A1C">
      <w:rPr>
        <w:rStyle w:val="SidhuvudUtskott"/>
      </w:rPr>
      <w:t>SoU</w:t>
    </w:r>
    <w:r w:rsidRPr="00384A1C">
      <w:rPr>
        <w:rStyle w:val="SidhuvudUtskott"/>
      </w:rPr>
      <w:fldChar w:fldCharType="end"/>
    </w:r>
    <w:r w:rsidRPr="00384A1C">
      <w:rPr>
        <w:rStyle w:val="SidhuvudUtskott"/>
      </w:rPr>
      <w:fldChar w:fldCharType="begin" w:fldLock="1"/>
    </w:r>
    <w:r w:rsidRPr="00384A1C">
      <w:rPr>
        <w:rStyle w:val="SidhuvudUtskott"/>
      </w:rPr>
      <w:instrText xml:space="preserve"> DOCPROPERTY Betä</w:instrText>
    </w:r>
    <w:r w:rsidRPr="00384A1C">
      <w:rPr>
        <w:rStyle w:val="SidhuvudUtskott"/>
      </w:rPr>
      <w:instrText>n</w:instrText>
    </w:r>
    <w:r w:rsidRPr="00384A1C">
      <w:rPr>
        <w:rStyle w:val="SidhuvudUtskott"/>
      </w:rPr>
      <w:instrText>kandeNr</w:instrText>
    </w:r>
    <w:r w:rsidRPr="00384A1C">
      <w:rPr>
        <w:rStyle w:val="SidhuvudUtskott"/>
      </w:rPr>
      <w:fldChar w:fldCharType="separate"/>
    </w:r>
    <w:r w:rsidRPr="00384A1C">
      <w:rPr>
        <w:rStyle w:val="SidhuvudUtskott"/>
      </w:rPr>
      <w:t>18</w:t>
    </w:r>
    <w:r w:rsidRPr="00384A1C">
      <w:rPr>
        <w:rStyle w:val="SidhuvudUtskott"/>
      </w:rPr>
      <w:fldChar w:fldCharType="end"/>
    </w:r>
  </w:p>
  <w:p w:rsidR="00EA72FE" w:rsidRPr="00384A1C" w:rsidRDefault="00EA72FE">
    <w:pPr>
      <w:pStyle w:val="SidhuvudKantUdda"/>
      <w:framePr w:w="8732" w:h="567" w:hRule="exact" w:vSpace="0" w:wrap="around" w:vAnchor="page" w:y="341" w:anchorLock="0"/>
    </w:pPr>
    <w:r w:rsidRPr="00384A1C">
      <w:rPr>
        <w:rStyle w:val="SidhuvudUtskott"/>
      </w:rPr>
      <w:fldChar w:fldCharType="begin" w:fldLock="1"/>
    </w:r>
    <w:r w:rsidRPr="00384A1C">
      <w:rPr>
        <w:rStyle w:val="SidhuvudUtskott"/>
      </w:rPr>
      <w:instrText xml:space="preserve"> if </w:instrText>
    </w:r>
    <w:r w:rsidRPr="00384A1C">
      <w:rPr>
        <w:rStyle w:val="SidhuvudUtskott"/>
      </w:rPr>
      <w:fldChar w:fldCharType="begin" w:fldLock="1"/>
    </w:r>
    <w:r w:rsidRPr="00384A1C">
      <w:rPr>
        <w:rStyle w:val="SidhuvudUtskott"/>
      </w:rPr>
      <w:instrText xml:space="preserve"> DOCPROPERTY "UtkastDatum"</w:instrText>
    </w:r>
    <w:r w:rsidRPr="00384A1C">
      <w:rPr>
        <w:rStyle w:val="SidhuvudUtskott"/>
      </w:rPr>
      <w:fldChar w:fldCharType="separate"/>
    </w:r>
    <w:r w:rsidRPr="00384A1C">
      <w:rPr>
        <w:rStyle w:val="SidhuvudUtskott"/>
      </w:rPr>
      <w:instrText>Nej</w:instrText>
    </w:r>
    <w:r w:rsidRPr="00384A1C">
      <w:rPr>
        <w:rStyle w:val="SidhuvudUtskott"/>
      </w:rPr>
      <w:fldChar w:fldCharType="end"/>
    </w:r>
    <w:r w:rsidRPr="00384A1C">
      <w:rPr>
        <w:rStyle w:val="SidhuvudUtskott"/>
      </w:rPr>
      <w:instrText xml:space="preserve"> = "Ja" "</w:instrText>
    </w:r>
    <w:r w:rsidRPr="00384A1C">
      <w:rPr>
        <w:rStyle w:val="SidhuvudUtskott"/>
      </w:rPr>
      <w:fldChar w:fldCharType="begin" w:fldLock="1"/>
    </w:r>
    <w:r w:rsidRPr="00384A1C">
      <w:rPr>
        <w:rStyle w:val="SidhuvudUtskott"/>
      </w:rPr>
      <w:instrText xml:space="preserve"> PRINTDATE \@ "yyyy-MM-dd HH.mm    " </w:instrText>
    </w:r>
    <w:r w:rsidRPr="00384A1C">
      <w:rPr>
        <w:rStyle w:val="SidhuvudUtskott"/>
      </w:rPr>
      <w:fldChar w:fldCharType="separate"/>
    </w:r>
    <w:r w:rsidRPr="00384A1C">
      <w:rPr>
        <w:rStyle w:val="SidhuvudUtskott"/>
      </w:rPr>
      <w:instrText>2000-08-11 16.42</w:instrText>
    </w:r>
    <w:r w:rsidRPr="00384A1C">
      <w:rPr>
        <w:rStyle w:val="SidhuvudUtskott"/>
      </w:rPr>
      <w:fldChar w:fldCharType="end"/>
    </w:r>
    <w:r w:rsidRPr="00384A1C">
      <w:rPr>
        <w:rStyle w:val="SidhuvudUtskott"/>
      </w:rPr>
      <w:instrText xml:space="preserve">" </w:instrText>
    </w:r>
    <w:r w:rsidRPr="00384A1C">
      <w:rPr>
        <w:rStyle w:val="SidhuvudUtskott"/>
      </w:rPr>
      <w:fldChar w:fldCharType="end"/>
    </w:r>
    <w:r w:rsidRPr="00384A1C">
      <w:rPr>
        <w:rStyle w:val="SidhuvudUtskott"/>
      </w:rPr>
      <w:fldChar w:fldCharType="begin" w:fldLock="1"/>
    </w:r>
    <w:r w:rsidRPr="00384A1C">
      <w:rPr>
        <w:rStyle w:val="SidhuvudUtskott"/>
      </w:rPr>
      <w:instrText xml:space="preserve"> DOCPR</w:instrText>
    </w:r>
    <w:r w:rsidRPr="00384A1C">
      <w:rPr>
        <w:rStyle w:val="SidhuvudUtskott"/>
      </w:rPr>
      <w:instrText>O</w:instrText>
    </w:r>
    <w:r w:rsidRPr="00384A1C">
      <w:rPr>
        <w:rStyle w:val="SidhuvudUtskott"/>
      </w:rPr>
      <w:instrText>PERTY Status</w:instrText>
    </w:r>
    <w:r w:rsidRPr="00384A1C">
      <w:rPr>
        <w:rStyle w:val="SidhuvudUtskott"/>
      </w:rPr>
      <w:fldChar w:fldCharType="end"/>
    </w:r>
  </w:p>
  <w:p w:rsidR="00EA72FE" w:rsidRPr="00384A1C" w:rsidRDefault="00EA72F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Jmn"/>
      <w:framePr w:w="8732" w:h="567" w:hRule="exact" w:vSpace="0" w:wrap="around" w:vAnchor="page" w:y="341" w:anchorLock="0"/>
    </w:pPr>
    <w:r w:rsidRPr="00384A1C">
      <w:rPr>
        <w:rStyle w:val="SidhuvudUtskott"/>
      </w:rPr>
      <w:t>2002/03:SoU18</w:t>
    </w:r>
    <w:r w:rsidRPr="00384A1C">
      <w:t xml:space="preserve">    </w:t>
    </w:r>
  </w:p>
  <w:p w:rsidR="00EA72FE" w:rsidRPr="00384A1C" w:rsidRDefault="00EA72FE">
    <w:pPr>
      <w:pStyle w:val="SidhuvudKantJmn"/>
      <w:framePr w:w="8732" w:h="567" w:hRule="exact" w:vSpace="0" w:wrap="around" w:vAnchor="page" w:y="341" w:anchorLock="0"/>
    </w:pPr>
  </w:p>
  <w:p w:rsidR="00EA72FE" w:rsidRPr="00384A1C" w:rsidRDefault="00EA72FE">
    <w:pPr>
      <w:pStyle w:val="SidhuvudKantUdda"/>
      <w:framePr w:w="8732" w:h="567" w:hRule="exact" w:vSpace="0" w:wrap="around" w:vAnchor="page" w:y="341" w:anchorLock="0"/>
    </w:pPr>
    <w:r w:rsidRPr="00384A1C">
      <w:rPr>
        <w:rStyle w:val="SidhuvudRubrikReferens"/>
        <w:smallCaps w:val="0"/>
        <w:spacing w:val="0"/>
        <w:sz w:val="19"/>
      </w:rPr>
      <w:t xml:space="preserve"> </w:t>
    </w:r>
  </w:p>
  <w:p w:rsidR="00EA72FE" w:rsidRPr="00384A1C" w:rsidRDefault="00EA72F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Jmn"/>
      <w:framePr w:w="8732" w:h="567" w:hRule="exact" w:vSpace="0" w:wrap="around" w:vAnchor="page" w:y="341" w:anchorLock="0"/>
    </w:pPr>
    <w:r w:rsidRPr="00384A1C">
      <w:rPr>
        <w:rStyle w:val="SidhuvudUtskott"/>
      </w:rPr>
      <w:fldChar w:fldCharType="begin" w:fldLock="1"/>
    </w:r>
    <w:r w:rsidRPr="00384A1C">
      <w:rPr>
        <w:rStyle w:val="SidhuvudUtskott"/>
      </w:rPr>
      <w:instrText xml:space="preserve"> DOCPROPERTY BetänkandeÅr</w:instrText>
    </w:r>
    <w:r w:rsidRPr="00384A1C">
      <w:rPr>
        <w:rStyle w:val="SidhuvudUtskott"/>
      </w:rPr>
      <w:fldChar w:fldCharType="separate"/>
    </w:r>
    <w:r w:rsidRPr="00384A1C">
      <w:rPr>
        <w:rStyle w:val="SidhuvudUtskott"/>
      </w:rPr>
      <w:t>2002/03</w:t>
    </w:r>
    <w:r w:rsidRPr="00384A1C">
      <w:rPr>
        <w:rStyle w:val="SidhuvudUtskott"/>
      </w:rPr>
      <w:fldChar w:fldCharType="end"/>
    </w:r>
    <w:r w:rsidRPr="00384A1C">
      <w:rPr>
        <w:rStyle w:val="SidhuvudUtskott"/>
      </w:rPr>
      <w:t>:</w:t>
    </w:r>
    <w:r w:rsidRPr="00384A1C">
      <w:rPr>
        <w:rStyle w:val="SidhuvudUtskott"/>
      </w:rPr>
      <w:fldChar w:fldCharType="begin" w:fldLock="1"/>
    </w:r>
    <w:r w:rsidRPr="00384A1C">
      <w:rPr>
        <w:rStyle w:val="SidhuvudUtskott"/>
      </w:rPr>
      <w:instrText xml:space="preserve"> DOCPROPERTY Utskott</w:instrText>
    </w:r>
    <w:r w:rsidRPr="00384A1C">
      <w:rPr>
        <w:rStyle w:val="SidhuvudUtskott"/>
      </w:rPr>
      <w:fldChar w:fldCharType="separate"/>
    </w:r>
    <w:r w:rsidRPr="00384A1C">
      <w:rPr>
        <w:rStyle w:val="SidhuvudUtskott"/>
      </w:rPr>
      <w:t>SoU</w:t>
    </w:r>
    <w:r w:rsidRPr="00384A1C">
      <w:rPr>
        <w:rStyle w:val="SidhuvudUtskott"/>
      </w:rPr>
      <w:fldChar w:fldCharType="end"/>
    </w:r>
    <w:r w:rsidRPr="00384A1C">
      <w:rPr>
        <w:rStyle w:val="SidhuvudUtskott"/>
      </w:rPr>
      <w:fldChar w:fldCharType="begin" w:fldLock="1"/>
    </w:r>
    <w:r w:rsidRPr="00384A1C">
      <w:rPr>
        <w:rStyle w:val="SidhuvudUtskott"/>
      </w:rPr>
      <w:instrText xml:space="preserve"> DOCPROPERTY BetänkandeNr</w:instrText>
    </w:r>
    <w:r w:rsidRPr="00384A1C">
      <w:rPr>
        <w:rStyle w:val="SidhuvudUtskott"/>
      </w:rPr>
      <w:fldChar w:fldCharType="separate"/>
    </w:r>
    <w:r w:rsidRPr="00384A1C">
      <w:rPr>
        <w:rStyle w:val="SidhuvudUtskott"/>
      </w:rPr>
      <w:t>18</w:t>
    </w:r>
    <w:r w:rsidRPr="00384A1C">
      <w:rPr>
        <w:rStyle w:val="SidhuvudUtskott"/>
      </w:rPr>
      <w:fldChar w:fldCharType="end"/>
    </w:r>
    <w:r w:rsidRPr="00384A1C">
      <w:t xml:space="preserve">     </w:t>
    </w:r>
    <w:r w:rsidRPr="00384A1C">
      <w:rPr>
        <w:rStyle w:val="SidhuvudBilaga"/>
      </w:rPr>
      <w:t xml:space="preserve"> </w:t>
    </w:r>
    <w:r w:rsidRPr="00384A1C">
      <w:rPr>
        <w:rStyle w:val="SidhuvudRubrikReferens"/>
      </w:rPr>
      <w:fldChar w:fldCharType="begin" w:fldLock="1"/>
    </w:r>
    <w:r w:rsidRPr="00384A1C">
      <w:rPr>
        <w:rStyle w:val="SidhuvudRubrikReferens"/>
      </w:rPr>
      <w:instrText xml:space="preserve"> StyleREF "Rubrik 1" </w:instrText>
    </w:r>
    <w:r w:rsidRPr="00384A1C">
      <w:rPr>
        <w:rStyle w:val="SidhuvudRubrikReferens"/>
      </w:rPr>
      <w:fldChar w:fldCharType="separate"/>
    </w:r>
    <w:r w:rsidRPr="00384A1C">
      <w:rPr>
        <w:rStyle w:val="SidhuvudRubrikReferens"/>
      </w:rPr>
      <w:t>Innehållsförteckning</w:t>
    </w:r>
    <w:r w:rsidRPr="00384A1C">
      <w:rPr>
        <w:rStyle w:val="SidhuvudRubrikReferens"/>
      </w:rPr>
      <w:fldChar w:fldCharType="end"/>
    </w:r>
  </w:p>
  <w:p w:rsidR="00EA72FE" w:rsidRPr="00384A1C" w:rsidRDefault="00EA72FE">
    <w:pPr>
      <w:pStyle w:val="SidhuvudKantJmn"/>
      <w:framePr w:w="8732" w:h="567" w:hRule="exact" w:vSpace="0" w:wrap="around" w:vAnchor="page" w:y="341" w:anchorLock="0"/>
    </w:pPr>
    <w:r w:rsidRPr="00384A1C">
      <w:rPr>
        <w:rStyle w:val="SidhuvudUtskott"/>
      </w:rPr>
      <w:fldChar w:fldCharType="begin" w:fldLock="1"/>
    </w:r>
    <w:r w:rsidRPr="00384A1C">
      <w:rPr>
        <w:rStyle w:val="SidhuvudUtskott"/>
      </w:rPr>
      <w:instrText xml:space="preserve"> DOCPROPERTY Status</w:instrText>
    </w:r>
    <w:r w:rsidRPr="00384A1C">
      <w:rPr>
        <w:rStyle w:val="SidhuvudUtskott"/>
      </w:rPr>
      <w:fldChar w:fldCharType="end"/>
    </w:r>
    <w:r w:rsidRPr="00384A1C">
      <w:rPr>
        <w:rStyle w:val="SidhuvudUtskott"/>
      </w:rPr>
      <w:fldChar w:fldCharType="begin" w:fldLock="1"/>
    </w:r>
    <w:r w:rsidRPr="00384A1C">
      <w:rPr>
        <w:rStyle w:val="SidhuvudUtskott"/>
      </w:rPr>
      <w:instrText xml:space="preserve"> if </w:instrText>
    </w:r>
    <w:r w:rsidRPr="00384A1C">
      <w:rPr>
        <w:rStyle w:val="SidhuvudUtskott"/>
      </w:rPr>
      <w:fldChar w:fldCharType="begin" w:fldLock="1"/>
    </w:r>
    <w:r w:rsidRPr="00384A1C">
      <w:rPr>
        <w:rStyle w:val="SidhuvudUtskott"/>
      </w:rPr>
      <w:instrText xml:space="preserve"> DOCPROPERTY "UtkastDatum"</w:instrText>
    </w:r>
    <w:r w:rsidRPr="00384A1C">
      <w:rPr>
        <w:rStyle w:val="SidhuvudUtskott"/>
      </w:rPr>
      <w:fldChar w:fldCharType="separate"/>
    </w:r>
    <w:r w:rsidRPr="00384A1C">
      <w:rPr>
        <w:rStyle w:val="SidhuvudUtskott"/>
      </w:rPr>
      <w:instrText>Nej</w:instrText>
    </w:r>
    <w:r w:rsidRPr="00384A1C">
      <w:rPr>
        <w:rStyle w:val="SidhuvudUtskott"/>
      </w:rPr>
      <w:fldChar w:fldCharType="end"/>
    </w:r>
    <w:r w:rsidRPr="00384A1C">
      <w:rPr>
        <w:rStyle w:val="SidhuvudUtskott"/>
      </w:rPr>
      <w:instrText xml:space="preserve"> = "Ja" "    </w:instrText>
    </w:r>
    <w:r w:rsidRPr="00384A1C">
      <w:rPr>
        <w:rStyle w:val="SidhuvudUtskott"/>
      </w:rPr>
      <w:fldChar w:fldCharType="begin" w:fldLock="1"/>
    </w:r>
    <w:r w:rsidRPr="00384A1C">
      <w:rPr>
        <w:rStyle w:val="SidhuvudUtskott"/>
      </w:rPr>
      <w:instrText xml:space="preserve"> PRINTDATE \@ "yyyy-MM-dd HH.mm" </w:instrText>
    </w:r>
    <w:r w:rsidRPr="00384A1C">
      <w:rPr>
        <w:rStyle w:val="SidhuvudUtskott"/>
      </w:rPr>
      <w:fldChar w:fldCharType="separate"/>
    </w:r>
    <w:r w:rsidRPr="00384A1C">
      <w:rPr>
        <w:rStyle w:val="SidhuvudUtskott"/>
      </w:rPr>
      <w:instrText>2000-08-11 16.42</w:instrText>
    </w:r>
    <w:r w:rsidRPr="00384A1C">
      <w:rPr>
        <w:rStyle w:val="SidhuvudUtskott"/>
      </w:rPr>
      <w:fldChar w:fldCharType="end"/>
    </w:r>
    <w:r w:rsidRPr="00384A1C">
      <w:rPr>
        <w:rStyle w:val="SidhuvudUtskott"/>
      </w:rPr>
      <w:instrText xml:space="preserve">" </w:instrText>
    </w:r>
    <w:r w:rsidRPr="00384A1C">
      <w:rPr>
        <w:rStyle w:val="SidhuvudUtskott"/>
      </w:rPr>
      <w:fldChar w:fldCharType="end"/>
    </w:r>
  </w:p>
  <w:p w:rsidR="00EA72FE" w:rsidRPr="00384A1C" w:rsidRDefault="00EA72F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Udda"/>
      <w:framePr w:w="8732" w:h="567" w:hRule="exact" w:vSpace="0" w:wrap="around" w:vAnchor="page" w:y="341" w:anchorLock="0"/>
    </w:pPr>
    <w:r w:rsidRPr="00384A1C">
      <w:rPr>
        <w:rStyle w:val="SidhuvudRubrikReferens"/>
      </w:rPr>
      <w:fldChar w:fldCharType="begin" w:fldLock="1"/>
    </w:r>
    <w:r w:rsidRPr="00384A1C">
      <w:rPr>
        <w:rStyle w:val="SidhuvudRubrikReferens"/>
      </w:rPr>
      <w:instrText xml:space="preserve"> StyleREF "Rubrik 1" </w:instrText>
    </w:r>
    <w:r w:rsidRPr="00384A1C">
      <w:rPr>
        <w:rStyle w:val="SidhuvudRubrikReferens"/>
      </w:rPr>
      <w:fldChar w:fldCharType="separate"/>
    </w:r>
    <w:r w:rsidRPr="00384A1C">
      <w:rPr>
        <w:rStyle w:val="SidhuvudRubrikReferens"/>
      </w:rPr>
      <w:t>Innehållsförteckning</w:t>
    </w:r>
    <w:r w:rsidRPr="00384A1C">
      <w:rPr>
        <w:rStyle w:val="SidhuvudRubrikReferens"/>
      </w:rPr>
      <w:fldChar w:fldCharType="end"/>
    </w:r>
    <w:r w:rsidRPr="00384A1C">
      <w:rPr>
        <w:rStyle w:val="SidhuvudBilaga"/>
      </w:rPr>
      <w:t xml:space="preserve"> </w:t>
    </w:r>
    <w:r w:rsidRPr="00384A1C">
      <w:t xml:space="preserve">     </w:t>
    </w:r>
    <w:r w:rsidRPr="00384A1C">
      <w:rPr>
        <w:rStyle w:val="SidhuvudUtskott"/>
      </w:rPr>
      <w:fldChar w:fldCharType="begin" w:fldLock="1"/>
    </w:r>
    <w:r w:rsidRPr="00384A1C">
      <w:rPr>
        <w:rStyle w:val="SidhuvudUtskott"/>
      </w:rPr>
      <w:instrText xml:space="preserve"> DOCPROPERTY BetänkandeÅr</w:instrText>
    </w:r>
    <w:r w:rsidRPr="00384A1C">
      <w:rPr>
        <w:rStyle w:val="SidhuvudUtskott"/>
      </w:rPr>
      <w:fldChar w:fldCharType="separate"/>
    </w:r>
    <w:r w:rsidRPr="00384A1C">
      <w:rPr>
        <w:rStyle w:val="SidhuvudUtskott"/>
      </w:rPr>
      <w:t>2002/03</w:t>
    </w:r>
    <w:r w:rsidRPr="00384A1C">
      <w:rPr>
        <w:rStyle w:val="SidhuvudUtskott"/>
      </w:rPr>
      <w:fldChar w:fldCharType="end"/>
    </w:r>
    <w:r w:rsidRPr="00384A1C">
      <w:rPr>
        <w:rStyle w:val="SidhuvudUtskott"/>
      </w:rPr>
      <w:t>:</w:t>
    </w:r>
    <w:r w:rsidRPr="00384A1C">
      <w:rPr>
        <w:rStyle w:val="SidhuvudUtskott"/>
      </w:rPr>
      <w:fldChar w:fldCharType="begin" w:fldLock="1"/>
    </w:r>
    <w:r w:rsidRPr="00384A1C">
      <w:rPr>
        <w:rStyle w:val="SidhuvudUtskott"/>
      </w:rPr>
      <w:instrText xml:space="preserve"> DOCPROPERTY</w:instrText>
    </w:r>
    <w:r w:rsidRPr="00384A1C">
      <w:instrText xml:space="preserve"> </w:instrText>
    </w:r>
    <w:r w:rsidRPr="00384A1C">
      <w:rPr>
        <w:rStyle w:val="SidhuvudUtskott"/>
      </w:rPr>
      <w:instrText>Utskott</w:instrText>
    </w:r>
    <w:r w:rsidRPr="00384A1C">
      <w:rPr>
        <w:rStyle w:val="SidhuvudUtskott"/>
      </w:rPr>
      <w:fldChar w:fldCharType="separate"/>
    </w:r>
    <w:r w:rsidRPr="00384A1C">
      <w:rPr>
        <w:rStyle w:val="SidhuvudUtskott"/>
      </w:rPr>
      <w:t>SoU</w:t>
    </w:r>
    <w:r w:rsidRPr="00384A1C">
      <w:rPr>
        <w:rStyle w:val="SidhuvudUtskott"/>
      </w:rPr>
      <w:fldChar w:fldCharType="end"/>
    </w:r>
    <w:r w:rsidRPr="00384A1C">
      <w:rPr>
        <w:rStyle w:val="SidhuvudUtskott"/>
      </w:rPr>
      <w:fldChar w:fldCharType="begin" w:fldLock="1"/>
    </w:r>
    <w:r w:rsidRPr="00384A1C">
      <w:rPr>
        <w:rStyle w:val="SidhuvudUtskott"/>
      </w:rPr>
      <w:instrText xml:space="preserve"> DOCPROPERTY Betä</w:instrText>
    </w:r>
    <w:r w:rsidRPr="00384A1C">
      <w:rPr>
        <w:rStyle w:val="SidhuvudUtskott"/>
      </w:rPr>
      <w:instrText>n</w:instrText>
    </w:r>
    <w:r w:rsidRPr="00384A1C">
      <w:rPr>
        <w:rStyle w:val="SidhuvudUtskott"/>
      </w:rPr>
      <w:instrText>kandeNr</w:instrText>
    </w:r>
    <w:r w:rsidRPr="00384A1C">
      <w:rPr>
        <w:rStyle w:val="SidhuvudUtskott"/>
      </w:rPr>
      <w:fldChar w:fldCharType="separate"/>
    </w:r>
    <w:r w:rsidRPr="00384A1C">
      <w:rPr>
        <w:rStyle w:val="SidhuvudUtskott"/>
      </w:rPr>
      <w:t>18</w:t>
    </w:r>
    <w:r w:rsidRPr="00384A1C">
      <w:rPr>
        <w:rStyle w:val="SidhuvudUtskott"/>
      </w:rPr>
      <w:fldChar w:fldCharType="end"/>
    </w:r>
  </w:p>
  <w:p w:rsidR="00EA72FE" w:rsidRPr="00384A1C" w:rsidRDefault="00EA72FE">
    <w:pPr>
      <w:pStyle w:val="SidhuvudKantUdda"/>
      <w:framePr w:w="8732" w:h="567" w:hRule="exact" w:vSpace="0" w:wrap="around" w:vAnchor="page" w:y="341" w:anchorLock="0"/>
    </w:pPr>
    <w:r w:rsidRPr="00384A1C">
      <w:rPr>
        <w:rStyle w:val="SidhuvudUtskott"/>
      </w:rPr>
      <w:fldChar w:fldCharType="begin" w:fldLock="1"/>
    </w:r>
    <w:r w:rsidRPr="00384A1C">
      <w:rPr>
        <w:rStyle w:val="SidhuvudUtskott"/>
      </w:rPr>
      <w:instrText xml:space="preserve"> if </w:instrText>
    </w:r>
    <w:r w:rsidRPr="00384A1C">
      <w:rPr>
        <w:rStyle w:val="SidhuvudUtskott"/>
      </w:rPr>
      <w:fldChar w:fldCharType="begin" w:fldLock="1"/>
    </w:r>
    <w:r w:rsidRPr="00384A1C">
      <w:rPr>
        <w:rStyle w:val="SidhuvudUtskott"/>
      </w:rPr>
      <w:instrText xml:space="preserve"> DOCPROPERTY "UtkastDatum"</w:instrText>
    </w:r>
    <w:r w:rsidRPr="00384A1C">
      <w:rPr>
        <w:rStyle w:val="SidhuvudUtskott"/>
      </w:rPr>
      <w:fldChar w:fldCharType="separate"/>
    </w:r>
    <w:r w:rsidRPr="00384A1C">
      <w:rPr>
        <w:rStyle w:val="SidhuvudUtskott"/>
      </w:rPr>
      <w:instrText>Nej</w:instrText>
    </w:r>
    <w:r w:rsidRPr="00384A1C">
      <w:rPr>
        <w:rStyle w:val="SidhuvudUtskott"/>
      </w:rPr>
      <w:fldChar w:fldCharType="end"/>
    </w:r>
    <w:r w:rsidRPr="00384A1C">
      <w:rPr>
        <w:rStyle w:val="SidhuvudUtskott"/>
      </w:rPr>
      <w:instrText xml:space="preserve"> = "Ja" "</w:instrText>
    </w:r>
    <w:r w:rsidRPr="00384A1C">
      <w:rPr>
        <w:rStyle w:val="SidhuvudUtskott"/>
      </w:rPr>
      <w:fldChar w:fldCharType="begin" w:fldLock="1"/>
    </w:r>
    <w:r w:rsidRPr="00384A1C">
      <w:rPr>
        <w:rStyle w:val="SidhuvudUtskott"/>
      </w:rPr>
      <w:instrText xml:space="preserve"> PRINTDATE \@ "yyyy-MM-dd HH.mm    " </w:instrText>
    </w:r>
    <w:r w:rsidRPr="00384A1C">
      <w:rPr>
        <w:rStyle w:val="SidhuvudUtskott"/>
      </w:rPr>
      <w:fldChar w:fldCharType="separate"/>
    </w:r>
    <w:r w:rsidRPr="00384A1C">
      <w:rPr>
        <w:rStyle w:val="SidhuvudUtskott"/>
      </w:rPr>
      <w:instrText>2000-08-11 16.42</w:instrText>
    </w:r>
    <w:r w:rsidRPr="00384A1C">
      <w:rPr>
        <w:rStyle w:val="SidhuvudUtskott"/>
      </w:rPr>
      <w:fldChar w:fldCharType="end"/>
    </w:r>
    <w:r w:rsidRPr="00384A1C">
      <w:rPr>
        <w:rStyle w:val="SidhuvudUtskott"/>
      </w:rPr>
      <w:instrText xml:space="preserve">" </w:instrText>
    </w:r>
    <w:r w:rsidRPr="00384A1C">
      <w:rPr>
        <w:rStyle w:val="SidhuvudUtskott"/>
      </w:rPr>
      <w:fldChar w:fldCharType="end"/>
    </w:r>
    <w:r w:rsidRPr="00384A1C">
      <w:rPr>
        <w:rStyle w:val="SidhuvudUtskott"/>
      </w:rPr>
      <w:fldChar w:fldCharType="begin" w:fldLock="1"/>
    </w:r>
    <w:r w:rsidRPr="00384A1C">
      <w:rPr>
        <w:rStyle w:val="SidhuvudUtskott"/>
      </w:rPr>
      <w:instrText xml:space="preserve"> DOCPR</w:instrText>
    </w:r>
    <w:r w:rsidRPr="00384A1C">
      <w:rPr>
        <w:rStyle w:val="SidhuvudUtskott"/>
      </w:rPr>
      <w:instrText>O</w:instrText>
    </w:r>
    <w:r w:rsidRPr="00384A1C">
      <w:rPr>
        <w:rStyle w:val="SidhuvudUtskott"/>
      </w:rPr>
      <w:instrText>PERTY Status</w:instrText>
    </w:r>
    <w:r w:rsidRPr="00384A1C">
      <w:rPr>
        <w:rStyle w:val="SidhuvudUtskott"/>
      </w:rPr>
      <w:fldChar w:fldCharType="end"/>
    </w:r>
  </w:p>
  <w:p w:rsidR="00EA72FE" w:rsidRPr="00384A1C" w:rsidRDefault="00EA72F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2FE" w:rsidRPr="00384A1C" w:rsidRDefault="00EA72FE">
    <w:pPr>
      <w:pStyle w:val="SidhuvudKantUdda"/>
      <w:framePr w:w="8732" w:h="567" w:hRule="exact" w:vSpace="0" w:wrap="around" w:vAnchor="page" w:y="341" w:anchorLock="0"/>
    </w:pPr>
    <w:r w:rsidRPr="00384A1C">
      <w:t xml:space="preserve">  </w:t>
    </w:r>
    <w:r w:rsidRPr="00384A1C">
      <w:rPr>
        <w:rStyle w:val="SidhuvudUtskott"/>
      </w:rPr>
      <w:t>2002/03:SoU18</w:t>
    </w:r>
  </w:p>
  <w:p w:rsidR="00EA72FE" w:rsidRPr="00384A1C" w:rsidRDefault="00EA72FE">
    <w:pPr>
      <w:pStyle w:val="SidhuvudKantUdda"/>
      <w:framePr w:w="8732" w:h="567" w:hRule="exact" w:vSpace="0" w:wrap="around" w:vAnchor="page" w:y="341" w:anchorLock="0"/>
    </w:pPr>
  </w:p>
  <w:p w:rsidR="00EA72FE" w:rsidRPr="00384A1C" w:rsidRDefault="00EA72F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5AE8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3A3BEB"/>
    <w:multiLevelType w:val="multilevel"/>
    <w:tmpl w:val="2022286C"/>
    <w:lvl w:ilvl="0">
      <w:start w:val="1"/>
      <w:numFmt w:val="bullet"/>
      <w:lvlRestart w:val="0"/>
      <w:pStyle w:val="Punktlista"/>
      <w:lvlText w:val=""/>
      <w:lvlJc w:val="left"/>
      <w:pPr>
        <w:tabs>
          <w:tab w:val="num" w:pos="357"/>
        </w:tabs>
        <w:ind w:left="357" w:hanging="357"/>
      </w:pPr>
      <w:rPr>
        <w:rFonts w:ascii="Symbol" w:hAnsi="Symbol" w:hint="default"/>
      </w:rPr>
    </w:lvl>
    <w:lvl w:ilvl="1">
      <w:numFmt w:val="bullet"/>
      <w:lvlText w:val="-"/>
      <w:lvlJc w:val="left"/>
      <w:pPr>
        <w:tabs>
          <w:tab w:val="num" w:pos="1080"/>
        </w:tabs>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12616744">
    <w:abstractNumId w:val="2"/>
  </w:num>
  <w:num w:numId="2" w16cid:durableId="116727385">
    <w:abstractNumId w:val="0"/>
  </w:num>
  <w:num w:numId="3" w16cid:durableId="1797522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411768"/>
    <w:rsid w:val="00384A1C"/>
    <w:rsid w:val="00411768"/>
    <w:rsid w:val="00EA72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B975E1-8CF9-4499-AC44-2C55CA11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Punktlista">
    <w:name w:val="List Bullet"/>
    <w:basedOn w:val="Normal"/>
    <w:autoRedefine/>
    <w:semiHidden/>
    <w:pPr>
      <w:numPr>
        <w:numId w:val="3"/>
      </w:numPr>
      <w:overflowPunct w:val="0"/>
      <w:autoSpaceDE w:val="0"/>
      <w:autoSpaceDN w:val="0"/>
      <w:adjustRightInd w:val="0"/>
      <w:spacing w:before="0" w:line="240" w:lineRule="auto"/>
      <w:jc w:val="left"/>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1331</Words>
  <Characters>8363</Characters>
  <Application>Microsoft Office Word</Application>
  <DocSecurity>4</DocSecurity>
  <Lines>190</Lines>
  <Paragraphs>67</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1999/2000:T1</vt:lpstr>
      <vt:lpstr>Sammanfattning</vt:lpstr>
      <vt:lpstr>Innehållsförteckning</vt:lpstr>
      <vt:lpstr>Utskottets förslag till riksdagsbeslut</vt:lpstr>
      <vt:lpstr>Redogörelse för ärendet</vt:lpstr>
      <vt:lpstr>    Skrivelsens huvudsakliga innehåll</vt:lpstr>
      <vt:lpstr>Utskottets överväganden</vt:lpstr>
      <vt:lpstr>    Skrivelsen</vt:lpstr>
      <vt:lpstr>        Allmänna arvsfondens förvaltning m.m.</vt:lpstr>
      <vt:lpstr>        Fördelning av stöd ur Allmänna arvsfonden</vt:lpstr>
      <vt:lpstr>        Kommande inriktning för stöd ur Allmänna arvsfonden</vt:lpstr>
      <vt:lpstr>    Utskottets ställningstagande</vt:lpstr>
      <vt:lpstr>Förteckning över behandlade förslag</vt:lpstr>
      <vt:lpstr>    Skrivelsen</vt:lpstr>
    </vt:vector>
  </TitlesOfParts>
  <Company>Riksdagen</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2003-05-15T13:49:00Z</cp:lastPrinted>
  <dcterms:created xsi:type="dcterms:W3CDTF">2025-12-16T01:35:00Z</dcterms:created>
  <dcterms:modified xsi:type="dcterms:W3CDTF">2025-12-16T01:35:00Z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