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6021" w:rsidRPr="00A979D7" w:rsidRDefault="009B6021">
      <w:pPr>
        <w:pStyle w:val="Frslagsrubrik"/>
      </w:pPr>
      <w:r w:rsidRPr="00A979D7">
        <w:t>Förslag till riksdagsbeslut</w:t>
      </w:r>
    </w:p>
    <w:p w:rsidR="009B6021" w:rsidRPr="00A979D7" w:rsidRDefault="009B6021">
      <w:pPr>
        <w:pStyle w:val="Hemstlatt"/>
      </w:pPr>
      <w:r w:rsidRPr="00A979D7">
        <w:t>Riksdagen tillkännager för regeringen som sin mening vad som anförs i motionen om ett kodat system för kontroll av taxilegitim</w:t>
      </w:r>
      <w:r w:rsidRPr="00A979D7">
        <w:t>a</w:t>
      </w:r>
      <w:r w:rsidRPr="00A979D7">
        <w:t>tioner.</w:t>
      </w:r>
    </w:p>
    <w:p w:rsidR="009B6021" w:rsidRPr="00A979D7" w:rsidRDefault="009B6021">
      <w:pPr>
        <w:pStyle w:val="Rubrik1"/>
      </w:pPr>
      <w:r w:rsidRPr="00A979D7">
        <w:t>Motivering</w:t>
      </w:r>
    </w:p>
    <w:p w:rsidR="009B6021" w:rsidRPr="00A979D7" w:rsidRDefault="009B6021">
      <w:r w:rsidRPr="00A979D7">
        <w:t>Taxiförare är idag skyldiga att ha sin legitimation väl synlig i bilen. Det är bra och tryggt för kunderna, men som med mycket annat finns en baksida. Ett problem är att legitimationen ger kunden – passageraren – fullständig nam</w:t>
      </w:r>
      <w:r w:rsidRPr="00A979D7">
        <w:t>n</w:t>
      </w:r>
      <w:r w:rsidRPr="00A979D7">
        <w:t>information på taxiföraren. Föraren riskerar därmed att få sitt privata liv som t.ex. bostadsadress och privata telefonnummer eftersökta.</w:t>
      </w:r>
    </w:p>
    <w:p w:rsidR="009B6021" w:rsidRPr="00A979D7" w:rsidRDefault="009B6021">
      <w:pPr>
        <w:pStyle w:val="Normaltindrag"/>
      </w:pPr>
      <w:r w:rsidRPr="00A979D7">
        <w:t>I dagens otrygga samhälle innebär det att denna yrkeskår blir ytterligare sårbar och det riskerar att blir ett psykossocialt arbetsmiljöproblem. Många förare har tvingats skaffa hemligt telefonnummer för sin privata telefon på grund av bland annat oönskade telefonsamtal.</w:t>
      </w:r>
    </w:p>
    <w:p w:rsidR="009B6021" w:rsidRPr="00A979D7" w:rsidRDefault="009B6021">
      <w:pPr>
        <w:pStyle w:val="Normaltindrag"/>
      </w:pPr>
      <w:r w:rsidRPr="00A979D7">
        <w:t>Därför bör taxiförarlegitimationen kunna kodas så att tillsyn och kontroll kan utföras, samtidigt som förarens namnidentitet skyddas gentemot allmä</w:t>
      </w:r>
      <w:r w:rsidRPr="00A979D7">
        <w:t>n</w:t>
      </w:r>
      <w:r w:rsidRPr="00A979D7">
        <w:t>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79D7">
        <w:trPr>
          <w:cantSplit/>
        </w:trPr>
        <w:tc>
          <w:tcPr>
            <w:tcW w:w="3046" w:type="dxa"/>
          </w:tcPr>
          <w:p w:rsidR="009B6021" w:rsidRPr="00A979D7" w:rsidRDefault="009B6021">
            <w:pPr>
              <w:pStyle w:val="UnderskriftDatum"/>
              <w:spacing w:before="240"/>
            </w:pPr>
            <w:r w:rsidRPr="00A979D7">
              <w:t>Stockholm den 21 september 2011</w:t>
            </w:r>
          </w:p>
        </w:tc>
        <w:tc>
          <w:tcPr>
            <w:tcW w:w="3047" w:type="dxa"/>
          </w:tcPr>
          <w:p w:rsidR="009B6021" w:rsidRPr="00A979D7" w:rsidRDefault="009B6021">
            <w:pPr>
              <w:pStyle w:val="Underskrifter"/>
              <w:spacing w:before="240"/>
            </w:pPr>
          </w:p>
        </w:tc>
      </w:tr>
      <w:tr w:rsidR="00000000" w:rsidRPr="00A979D7">
        <w:trPr>
          <w:cantSplit/>
        </w:trPr>
        <w:tc>
          <w:tcPr>
            <w:tcW w:w="3046" w:type="dxa"/>
          </w:tcPr>
          <w:p w:rsidR="009B6021" w:rsidRPr="00A979D7" w:rsidRDefault="009B6021">
            <w:pPr>
              <w:pStyle w:val="Underskrifter"/>
            </w:pPr>
            <w:r w:rsidRPr="00A979D7">
              <w:t>Maria Stenberg (S)</w:t>
            </w:r>
          </w:p>
        </w:tc>
        <w:tc>
          <w:tcPr>
            <w:tcW w:w="3046" w:type="dxa"/>
          </w:tcPr>
          <w:p w:rsidR="009B6021" w:rsidRPr="00A979D7" w:rsidRDefault="009B6021">
            <w:pPr>
              <w:pStyle w:val="Underskrifter"/>
            </w:pPr>
            <w:r w:rsidRPr="00A979D7">
              <w:t>Marie Nordén (S)</w:t>
            </w:r>
          </w:p>
        </w:tc>
      </w:tr>
    </w:tbl>
    <w:p w:rsidR="009B6021" w:rsidRPr="00A979D7" w:rsidRDefault="009B6021">
      <w:pPr>
        <w:pStyle w:val="Normaltindrag"/>
      </w:pPr>
    </w:p>
    <w:sectPr w:rsidR="009B6021" w:rsidRPr="00A979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6021" w:rsidRPr="00A979D7" w:rsidRDefault="009B6021">
      <w:r w:rsidRPr="00A979D7">
        <w:separator/>
      </w:r>
    </w:p>
  </w:endnote>
  <w:endnote w:type="continuationSeparator" w:id="0">
    <w:p w:rsidR="009B6021" w:rsidRPr="00A979D7" w:rsidRDefault="009B6021">
      <w:r w:rsidRPr="00A979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21" w:rsidRPr="00A979D7" w:rsidRDefault="00A979D7">
    <w:pPr>
      <w:pStyle w:val="Sidfot"/>
    </w:pPr>
    <w:r w:rsidRPr="00A979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58318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021" w:rsidRDefault="009B602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6021" w:rsidRDefault="009B602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21" w:rsidRPr="00A979D7" w:rsidRDefault="00A979D7">
    <w:pPr>
      <w:pStyle w:val="Sidfot"/>
    </w:pPr>
    <w:r w:rsidRPr="00A979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73269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021" w:rsidRDefault="009B60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6021" w:rsidRDefault="009B60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21" w:rsidRPr="00A979D7" w:rsidRDefault="00A979D7">
    <w:pPr>
      <w:pStyle w:val="Sidfot"/>
    </w:pPr>
    <w:r w:rsidRPr="00A979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38656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021" w:rsidRDefault="009B60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6021" w:rsidRDefault="009B60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6021" w:rsidRPr="00A979D7" w:rsidRDefault="009B6021">
      <w:r w:rsidRPr="00A979D7">
        <w:separator/>
      </w:r>
    </w:p>
  </w:footnote>
  <w:footnote w:type="continuationSeparator" w:id="0">
    <w:p w:rsidR="009B6021" w:rsidRPr="00A979D7" w:rsidRDefault="009B6021">
      <w:r w:rsidRPr="00A979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21" w:rsidRPr="00A979D7" w:rsidRDefault="00A979D7">
    <w:pPr>
      <w:pStyle w:val="Sidhuvud"/>
    </w:pPr>
    <w:r w:rsidRPr="00A979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87790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021" w:rsidRDefault="009B602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6021" w:rsidRDefault="009B602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21" w:rsidRPr="00A979D7" w:rsidRDefault="00A979D7">
    <w:pPr>
      <w:pStyle w:val="Sidhuvud"/>
    </w:pPr>
    <w:r w:rsidRPr="00A979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71543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021" w:rsidRDefault="009B602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6021" w:rsidRDefault="009B602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021" w:rsidRPr="00A979D7" w:rsidRDefault="009B6021">
    <w:pPr>
      <w:pStyle w:val="FSHNormal"/>
      <w:tabs>
        <w:tab w:val="right" w:pos="5840"/>
      </w:tabs>
    </w:pPr>
    <w:r w:rsidRPr="00A979D7">
      <w:br/>
    </w:r>
    <w:r w:rsidRPr="00A979D7">
      <w:fldChar w:fldCharType="begin" w:fldLock="1"/>
    </w:r>
    <w:r w:rsidRPr="00A979D7">
      <w:instrText xml:space="preserve"> DOCPROPERTY</w:instrText>
    </w:r>
    <w:r w:rsidRPr="00A979D7">
      <w:rPr>
        <w:sz w:val="18"/>
      </w:rPr>
      <w:instrText xml:space="preserve"> "YearUser" *\charformat </w:instrText>
    </w:r>
    <w:r w:rsidRPr="00A979D7">
      <w:fldChar w:fldCharType="separate"/>
    </w:r>
    <w:r w:rsidRPr="00A979D7">
      <w:t>2011/12</w:t>
    </w:r>
    <w:r w:rsidRPr="00A979D7">
      <w:fldChar w:fldCharType="end"/>
    </w:r>
    <w:r w:rsidRPr="00A979D7">
      <w:t xml:space="preserve"> </w:t>
    </w:r>
    <w:r w:rsidRPr="00A979D7">
      <w:tab/>
      <w:t xml:space="preserve">mnr: </w:t>
    </w:r>
    <w:r w:rsidRPr="00A979D7">
      <w:fldChar w:fldCharType="begin" w:fldLock="1"/>
    </w:r>
    <w:r w:rsidRPr="00A979D7">
      <w:instrText xml:space="preserve"> DOCPROPERTY</w:instrText>
    </w:r>
    <w:r w:rsidRPr="00A979D7">
      <w:rPr>
        <w:sz w:val="18"/>
      </w:rPr>
      <w:instrText xml:space="preserve"> "Motionsnummer" *\charformat </w:instrText>
    </w:r>
    <w:r w:rsidRPr="00A979D7">
      <w:fldChar w:fldCharType="separate"/>
    </w:r>
    <w:r w:rsidRPr="00A979D7">
      <w:t>T314</w:t>
    </w:r>
    <w:r w:rsidRPr="00A979D7">
      <w:fldChar w:fldCharType="end"/>
    </w:r>
    <w:r w:rsidRPr="00A979D7">
      <w:br/>
    </w:r>
    <w:r w:rsidRPr="00A979D7">
      <w:fldChar w:fldCharType="begin" w:fldLock="1"/>
    </w:r>
    <w:r w:rsidRPr="00A979D7">
      <w:instrText xml:space="preserve"> DOCPROPERTY</w:instrText>
    </w:r>
    <w:r w:rsidRPr="00A979D7">
      <w:rPr>
        <w:sz w:val="18"/>
      </w:rPr>
      <w:instrText xml:space="preserve"> "Samling" *\charformat </w:instrText>
    </w:r>
    <w:r w:rsidRPr="00A979D7">
      <w:fldChar w:fldCharType="end"/>
    </w:r>
    <w:r w:rsidRPr="00A979D7">
      <w:tab/>
      <w:t xml:space="preserve">pnr: </w:t>
    </w:r>
    <w:r w:rsidRPr="00A979D7">
      <w:fldChar w:fldCharType="begin" w:fldLock="1"/>
    </w:r>
    <w:r w:rsidRPr="00A979D7">
      <w:instrText xml:space="preserve"> DOCPROPERTY</w:instrText>
    </w:r>
    <w:r w:rsidRPr="00A979D7">
      <w:rPr>
        <w:sz w:val="18"/>
      </w:rPr>
      <w:instrText xml:space="preserve"> "Partinummer" *\charformat </w:instrText>
    </w:r>
    <w:r w:rsidRPr="00A979D7">
      <w:fldChar w:fldCharType="separate"/>
    </w:r>
    <w:r w:rsidRPr="00A979D7">
      <w:t>S10060</w:t>
    </w:r>
    <w:r w:rsidRPr="00A979D7">
      <w:fldChar w:fldCharType="end"/>
    </w:r>
  </w:p>
  <w:p w:rsidR="009B6021" w:rsidRPr="00A979D7" w:rsidRDefault="009B6021">
    <w:pPr>
      <w:pStyle w:val="FSHRub1"/>
    </w:pPr>
    <w:r w:rsidRPr="00A979D7">
      <w:t>Motion till riksdagen</w:t>
    </w:r>
    <w:r w:rsidRPr="00A979D7">
      <w:br/>
    </w:r>
    <w:r w:rsidRPr="00A979D7">
      <w:fldChar w:fldCharType="begin" w:fldLock="1"/>
    </w:r>
    <w:r w:rsidRPr="00A979D7">
      <w:instrText xml:space="preserve"> DOCPROPERTY "YearUser" *\charformat </w:instrText>
    </w:r>
    <w:r w:rsidRPr="00A979D7">
      <w:fldChar w:fldCharType="separate"/>
    </w:r>
    <w:r w:rsidRPr="00A979D7">
      <w:t>2011/12</w:t>
    </w:r>
    <w:r w:rsidRPr="00A979D7">
      <w:fldChar w:fldCharType="end"/>
    </w:r>
    <w:r w:rsidRPr="00A979D7">
      <w:t>:</w:t>
    </w:r>
    <w:r w:rsidRPr="00A979D7">
      <w:fldChar w:fldCharType="begin" w:fldLock="1"/>
    </w:r>
    <w:r w:rsidRPr="00A979D7">
      <w:instrText xml:space="preserve"> DOCPROPERTY "Motionsnummer" *\charformat </w:instrText>
    </w:r>
    <w:r w:rsidRPr="00A979D7">
      <w:fldChar w:fldCharType="separate"/>
    </w:r>
    <w:r w:rsidRPr="00A979D7">
      <w:t>T314</w:t>
    </w:r>
    <w:r w:rsidRPr="00A979D7">
      <w:fldChar w:fldCharType="end"/>
    </w:r>
  </w:p>
  <w:p w:rsidR="009B6021" w:rsidRPr="00A979D7" w:rsidRDefault="009B6021">
    <w:pPr>
      <w:pStyle w:val="FSHNormalS5"/>
    </w:pPr>
    <w:r w:rsidRPr="00A979D7">
      <w:fldChar w:fldCharType="begin" w:fldLock="1"/>
    </w:r>
    <w:r w:rsidRPr="00A979D7">
      <w:instrText xml:space="preserve"> DOCPROPERTY "MotionarText" *\charformat </w:instrText>
    </w:r>
    <w:r w:rsidRPr="00A979D7">
      <w:fldChar w:fldCharType="separate"/>
    </w:r>
    <w:r w:rsidRPr="00A979D7">
      <w:t>av Maria Stenberg och Marie Nordén (S)</w:t>
    </w:r>
    <w:r w:rsidRPr="00A979D7">
      <w:fldChar w:fldCharType="end"/>
    </w:r>
    <w:r w:rsidRPr="00A979D7">
      <w:br/>
    </w:r>
    <w:r w:rsidRPr="00A979D7">
      <w:fldChar w:fldCharType="begin" w:fldLock="1"/>
    </w:r>
    <w:r w:rsidRPr="00A979D7">
      <w:instrText xml:space="preserve"> DOCPROPERTY "SvarFrasKort" *\charformat </w:instrText>
    </w:r>
    <w:r w:rsidRPr="00A979D7">
      <w:fldChar w:fldCharType="end"/>
    </w:r>
  </w:p>
  <w:p w:rsidR="009B6021" w:rsidRPr="00A979D7" w:rsidRDefault="009B6021">
    <w:pPr>
      <w:pStyle w:val="FSHTitel"/>
    </w:pPr>
    <w:r w:rsidRPr="00A979D7">
      <w:fldChar w:fldCharType="begin" w:fldLock="1"/>
    </w:r>
    <w:r w:rsidRPr="00A979D7">
      <w:instrText xml:space="preserve"> DOCPROPERTY</w:instrText>
    </w:r>
    <w:r w:rsidRPr="00A979D7">
      <w:rPr>
        <w:sz w:val="18"/>
      </w:rPr>
      <w:instrText xml:space="preserve"> "RubrikSvar" *\charformat </w:instrText>
    </w:r>
    <w:r w:rsidRPr="00A979D7">
      <w:fldChar w:fldCharType="separate"/>
    </w:r>
    <w:r w:rsidRPr="00A979D7">
      <w:t>Möjlighet till kodade taxilegitimationer</w:t>
    </w:r>
    <w:r w:rsidRPr="00A979D7">
      <w:fldChar w:fldCharType="end"/>
    </w:r>
  </w:p>
  <w:p w:rsidR="009B6021" w:rsidRPr="00A979D7" w:rsidRDefault="009B6021">
    <w:pPr>
      <w:pStyle w:val="Normal00"/>
    </w:pPr>
  </w:p>
  <w:p w:rsidR="009B6021" w:rsidRPr="00A979D7" w:rsidRDefault="009B60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63878287">
    <w:abstractNumId w:val="3"/>
  </w:num>
  <w:num w:numId="2" w16cid:durableId="1725173309">
    <w:abstractNumId w:val="2"/>
  </w:num>
  <w:num w:numId="3" w16cid:durableId="1809322973">
    <w:abstractNumId w:val="1"/>
  </w:num>
  <w:num w:numId="4" w16cid:durableId="800610282">
    <w:abstractNumId w:val="0"/>
  </w:num>
  <w:num w:numId="5" w16cid:durableId="1904873755">
    <w:abstractNumId w:val="7"/>
  </w:num>
  <w:num w:numId="6" w16cid:durableId="2058628227">
    <w:abstractNumId w:val="6"/>
  </w:num>
  <w:num w:numId="7" w16cid:durableId="1698580864">
    <w:abstractNumId w:val="5"/>
  </w:num>
  <w:num w:numId="8" w16cid:durableId="75904829">
    <w:abstractNumId w:val="4"/>
  </w:num>
  <w:num w:numId="9" w16cid:durableId="1560824024">
    <w:abstractNumId w:val="8"/>
  </w:num>
  <w:num w:numId="10" w16cid:durableId="1106850400">
    <w:abstractNumId w:val="9"/>
  </w:num>
  <w:num w:numId="11" w16cid:durableId="1255478897">
    <w:abstractNumId w:val="10"/>
  </w:num>
  <w:num w:numId="12" w16cid:durableId="488979123">
    <w:abstractNumId w:val="13"/>
  </w:num>
  <w:num w:numId="13" w16cid:durableId="916286550">
    <w:abstractNumId w:val="15"/>
  </w:num>
  <w:num w:numId="14" w16cid:durableId="1622344990">
    <w:abstractNumId w:val="16"/>
  </w:num>
  <w:num w:numId="15" w16cid:durableId="226578580">
    <w:abstractNumId w:val="11"/>
  </w:num>
  <w:num w:numId="16" w16cid:durableId="339308749">
    <w:abstractNumId w:val="18"/>
  </w:num>
  <w:num w:numId="17" w16cid:durableId="692459554">
    <w:abstractNumId w:val="17"/>
  </w:num>
  <w:num w:numId="18" w16cid:durableId="149948015">
    <w:abstractNumId w:val="14"/>
  </w:num>
  <w:num w:numId="19" w16cid:durableId="2579525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29"/>
    <w:docVar w:name="PersonGUIDs" w:val="{05B58239-5C7A-4671-B64C-6F2C9F023EDC},{0350534B-85B5-40E1-BE33-EF8FC312F402}"/>
  </w:docVars>
  <w:rsids>
    <w:rsidRoot w:val="00DF7766"/>
    <w:rsid w:val="009B6021"/>
    <w:rsid w:val="00A979D7"/>
    <w:rsid w:val="00DF77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617902-2CF5-40A8-91EE-238A765E4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894</Characters>
  <Application>Microsoft Office Word</Application>
  <DocSecurity>4</DocSecurity>
  <Lines>20</Lines>
  <Paragraphs>10</Paragraphs>
  <ScaleCrop>false</ScaleCrop>
  <HeadingPairs>
    <vt:vector size="2" baseType="variant">
      <vt:variant>
        <vt:lpstr>Rubrik</vt:lpstr>
      </vt:variant>
      <vt:variant>
        <vt:i4>1</vt:i4>
      </vt:variant>
    </vt:vector>
  </HeadingPairs>
  <TitlesOfParts>
    <vt:vector size="1" baseType="lpstr">
      <vt:lpstr>S10060</vt:lpstr>
    </vt:vector>
  </TitlesOfParts>
  <Company>Riksdagen</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S10060</dc:title>
  <dc:subject>S10060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2011-12-03T07:38:00Z</cp:lastPrinted>
  <dcterms:created xsi:type="dcterms:W3CDTF">2025-12-17T20:20:00Z</dcterms:created>
  <dcterms:modified xsi:type="dcterms:W3CDTF">2025-12-17T20:20:00Z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mot2000_533_2011-08-29</vt:lpwstr>
  </property>
  <property fmtid="{D5CDD505-2E9C-101B-9397-08002B2CF9AE}" pid="3" name="version">
    <vt:lpwstr>mot2000_533_2011-08-29</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Möjlighet till kodade taxilegitimationer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 till kodade taxilegitimationer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Stenberg och Marie Nordén (S)</vt:lpwstr>
  </property>
  <property fmtid="{D5CDD505-2E9C-101B-9397-08002B2CF9AE}" pid="26" name="MotionarLista">
    <vt:lpwstr>Stenberg, Maria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Stenberg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20112012000000000083000100600069</vt:lpwstr>
  </property>
  <property fmtid="{D5CDD505-2E9C-101B-9397-08002B2CF9AE}" pid="47" name="datum">
    <vt:lpwstr>110921</vt:lpwstr>
  </property>
  <property fmtid="{D5CDD505-2E9C-101B-9397-08002B2CF9AE}" pid="48" name="avsändar-e-post">
    <vt:lpwstr>andreas.larses@riksdagen.se</vt:lpwstr>
  </property>
  <property fmtid="{D5CDD505-2E9C-101B-9397-08002B2CF9AE}" pid="49" name="id">
    <vt:lpwstr>20112012000000000083000100600069</vt:lpwstr>
  </property>
  <property fmtid="{D5CDD505-2E9C-101B-9397-08002B2CF9AE}" pid="50" name="nummer">
    <vt:lpwstr>314</vt:lpwstr>
  </property>
  <property fmtid="{D5CDD505-2E9C-101B-9397-08002B2CF9AE}" pid="51" name="utskottsbeteckning">
    <vt:lpwstr>T</vt:lpwstr>
  </property>
  <property fmtid="{D5CDD505-2E9C-101B-9397-08002B2CF9AE}" pid="52" name="GlobalUID">
    <vt:lpwstr>{6E829072-3B90-4619-A1B1-AD93664E34E8}</vt:lpwstr>
  </property>
  <property fmtid="{D5CDD505-2E9C-101B-9397-08002B2CF9AE}" pid="53" name="Överföringar">
    <vt:i4>0</vt:i4>
  </property>
  <property fmtid="{D5CDD505-2E9C-101B-9397-08002B2CF9AE}" pid="54" name="Checksum">
    <vt:lpwstr>*1020036090072*</vt:lpwstr>
  </property>
  <property fmtid="{D5CDD505-2E9C-101B-9397-08002B2CF9AE}" pid="55" name="skuggnummer">
    <vt:lpwstr>1241</vt:lpwstr>
  </property>
  <property fmtid="{D5CDD505-2E9C-101B-9397-08002B2CF9AE}" pid="56" name="urixVersion">
    <vt:lpwstr>4.5.0.25</vt:lpwstr>
  </property>
  <property fmtid="{D5CDD505-2E9C-101B-9397-08002B2CF9AE}" pid="57" name="urixOrigin">
    <vt:lpwstr>111209 12:56:09.429</vt:lpwstr>
  </property>
  <property fmtid="{D5CDD505-2E9C-101B-9397-08002B2CF9AE}" pid="58" name="urixGuid">
    <vt:lpwstr>{5687C637-C93D-449A-AC8F-78BB5334540F}</vt:lpwstr>
  </property>
</Properties>
</file>