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F55" w:rsidRPr="00F64431" w:rsidRDefault="00A11F55">
      <w:pPr>
        <w:pStyle w:val="Frslagsrubrik"/>
      </w:pPr>
      <w:r w:rsidRPr="00F64431">
        <w:t>Förslag till riksdagsbeslut</w:t>
      </w:r>
    </w:p>
    <w:p w:rsidR="00A11F55" w:rsidRPr="00F64431" w:rsidRDefault="00A11F55">
      <w:pPr>
        <w:pStyle w:val="Hemstlatt"/>
        <w:numPr>
          <w:ilvl w:val="0"/>
          <w:numId w:val="0"/>
        </w:numPr>
      </w:pPr>
      <w:r w:rsidRPr="00F64431">
        <w:t xml:space="preserve">Riksdagen tillkännager för regeringen som sin mening vad som anförs i motionen </w:t>
      </w:r>
      <w:r w:rsidRPr="00F64431">
        <w:rPr>
          <w:color w:val="000000"/>
        </w:rPr>
        <w:t>om forskning i flyktingrätt med fokus på barnfr</w:t>
      </w:r>
      <w:r w:rsidRPr="00F64431">
        <w:rPr>
          <w:color w:val="000000"/>
        </w:rPr>
        <w:t>å</w:t>
      </w:r>
      <w:r w:rsidRPr="00F64431">
        <w:rPr>
          <w:color w:val="000000"/>
        </w:rPr>
        <w:t>gor.</w:t>
      </w:r>
    </w:p>
    <w:p w:rsidR="00A11F55" w:rsidRPr="00F64431" w:rsidRDefault="00A11F55">
      <w:pPr>
        <w:pStyle w:val="Rubrik1"/>
      </w:pPr>
      <w:r w:rsidRPr="00F64431">
        <w:t>Motivering</w:t>
      </w:r>
    </w:p>
    <w:p w:rsidR="00A11F55" w:rsidRPr="00F64431" w:rsidRDefault="00A11F55">
      <w:r w:rsidRPr="00F64431">
        <w:t>Enligt FN:s barnkonvention ska samtliga beslut som rör barn fattas med ba</w:t>
      </w:r>
      <w:r w:rsidRPr="00F64431">
        <w:t>r</w:t>
      </w:r>
      <w:r w:rsidRPr="00F64431">
        <w:t>nets bästa för ögonen. I diskussioner om barn i utlänningsärenden saknas det ofta bra kunskapsunderlag för att göra en bedömning utifrån barnets bästa. I flera fall när det exempelvis gäller ensamkommande eller apatiska flyktin</w:t>
      </w:r>
      <w:r w:rsidRPr="00F64431">
        <w:t>g</w:t>
      </w:r>
      <w:r w:rsidRPr="00F64431">
        <w:t>barn gör migrationsdomstolarna olika bedömningar och därmed försämras rättssäkerheten för dessa redan utsatta barn. Jag anser att det är positivt att det har tagits initiativ inom exempelvis Migrationsverket för att förstärka bar</w:t>
      </w:r>
      <w:r w:rsidRPr="00F64431">
        <w:t>n</w:t>
      </w:r>
      <w:r w:rsidRPr="00F64431">
        <w:t>perspektivet och ge den personal som handlägger ärend</w:t>
      </w:r>
      <w:r w:rsidRPr="00F64431">
        <w:t>en förutsättningar att utreda och bedöma barns asylskäl. Det har exempelvis tagits fram ett stödm</w:t>
      </w:r>
      <w:r w:rsidRPr="00F64431">
        <w:t>a</w:t>
      </w:r>
      <w:r w:rsidRPr="00F64431">
        <w:t>terial för att utreda barnfrågor, vilket tas upp i Migrationsverkets årsredovi</w:t>
      </w:r>
      <w:r w:rsidRPr="00F64431">
        <w:t>s</w:t>
      </w:r>
      <w:r w:rsidRPr="00F64431">
        <w:t>ning för 2010. Det finns dock anledning att förstärka barnperspektivet och i detta är det oerhört viktigt att vi har tillräcklig kunskap.</w:t>
      </w:r>
    </w:p>
    <w:p w:rsidR="00A11F55" w:rsidRPr="00F64431" w:rsidRDefault="00A11F55">
      <w:pPr>
        <w:pStyle w:val="Normaltindrag"/>
      </w:pPr>
      <w:r w:rsidRPr="00F64431">
        <w:t>Forskning i flyktingrätt med fokus på barnfrågor kommer i ett längre pe</w:t>
      </w:r>
      <w:r w:rsidRPr="00F64431">
        <w:t>r</w:t>
      </w:r>
      <w:r w:rsidRPr="00F64431">
        <w:t>spektiv att ge bättre beslutsunderlag och ge asylprocessen samma transparens och rättssäkerhet som andra delar av det svenska rättsväsendet. Denna fors</w:t>
      </w:r>
      <w:r w:rsidRPr="00F64431">
        <w:t>k</w:t>
      </w:r>
      <w:r w:rsidRPr="00F64431">
        <w:t>ning kan även generera kunskap som kan komma barn i andra länder till ny</w:t>
      </w:r>
      <w:r w:rsidRPr="00F64431">
        <w:t>t</w:t>
      </w:r>
      <w:r w:rsidRPr="00F64431">
        <w:t>ta. Denna typ av forskning kan inte heller enbart äga rum inom ramen för Migrationsverket, utan måste även bedrivas från fler håll. Regeringen bör därför på olika sätt verka för att öka kunskaperna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431">
        <w:trPr>
          <w:cantSplit/>
        </w:trPr>
        <w:tc>
          <w:tcPr>
            <w:tcW w:w="3046" w:type="dxa"/>
          </w:tcPr>
          <w:p w:rsidR="00A11F55" w:rsidRPr="00F64431" w:rsidRDefault="00A11F55">
            <w:pPr>
              <w:pStyle w:val="UnderskriftDatum"/>
              <w:spacing w:before="240"/>
            </w:pPr>
            <w:r w:rsidRPr="00F64431">
              <w:t>Stockholm den 30 september 2011</w:t>
            </w:r>
          </w:p>
        </w:tc>
        <w:tc>
          <w:tcPr>
            <w:tcW w:w="3047" w:type="dxa"/>
          </w:tcPr>
          <w:p w:rsidR="00A11F55" w:rsidRPr="00F64431" w:rsidRDefault="00A11F55">
            <w:pPr>
              <w:pStyle w:val="Underskrifter"/>
              <w:spacing w:before="240"/>
            </w:pPr>
          </w:p>
        </w:tc>
      </w:tr>
      <w:tr w:rsidR="00000000" w:rsidRPr="00F64431">
        <w:trPr>
          <w:cantSplit/>
        </w:trPr>
        <w:tc>
          <w:tcPr>
            <w:tcW w:w="3046" w:type="dxa"/>
          </w:tcPr>
          <w:p w:rsidR="00A11F55" w:rsidRPr="00F64431" w:rsidRDefault="00A11F55">
            <w:pPr>
              <w:pStyle w:val="Underskrifter"/>
            </w:pPr>
            <w:r w:rsidRPr="00F64431">
              <w:t>Caroline Szyber (KD)</w:t>
            </w:r>
          </w:p>
        </w:tc>
        <w:tc>
          <w:tcPr>
            <w:tcW w:w="3046" w:type="dxa"/>
          </w:tcPr>
          <w:p w:rsidR="00A11F55" w:rsidRPr="00F64431" w:rsidRDefault="00A11F55">
            <w:pPr>
              <w:pStyle w:val="Underskrifter"/>
            </w:pPr>
          </w:p>
        </w:tc>
      </w:tr>
    </w:tbl>
    <w:p w:rsidR="00A11F55" w:rsidRPr="00F64431" w:rsidRDefault="00A11F55">
      <w:pPr>
        <w:pStyle w:val="Normaltindrag"/>
      </w:pPr>
    </w:p>
    <w:sectPr w:rsidR="00A11F55" w:rsidRPr="00F64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F55" w:rsidRPr="00F64431" w:rsidRDefault="00A11F55">
      <w:r w:rsidRPr="00F64431">
        <w:separator/>
      </w:r>
    </w:p>
  </w:endnote>
  <w:endnote w:type="continuationSeparator" w:id="0">
    <w:p w:rsidR="00A11F55" w:rsidRPr="00F64431" w:rsidRDefault="00A11F55">
      <w:r w:rsidRPr="00F64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F55" w:rsidRPr="00F64431" w:rsidRDefault="00F64431">
    <w:pPr>
      <w:pStyle w:val="Sidfot"/>
    </w:pPr>
    <w:r w:rsidRPr="00F644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652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55" w:rsidRDefault="00A11F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F55" w:rsidRDefault="00A11F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F55" w:rsidRPr="00F64431" w:rsidRDefault="00F64431">
    <w:pPr>
      <w:pStyle w:val="Sidfot"/>
    </w:pPr>
    <w:r w:rsidRPr="00F644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508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55" w:rsidRDefault="00A11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F55" w:rsidRDefault="00A11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F55" w:rsidRPr="00F64431" w:rsidRDefault="00F64431">
    <w:pPr>
      <w:pStyle w:val="Sidfot"/>
    </w:pPr>
    <w:r w:rsidRPr="00F644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641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55" w:rsidRDefault="00A11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F55" w:rsidRDefault="00A11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F55" w:rsidRPr="00F64431" w:rsidRDefault="00A11F55">
      <w:r w:rsidRPr="00F64431">
        <w:separator/>
      </w:r>
    </w:p>
  </w:footnote>
  <w:footnote w:type="continuationSeparator" w:id="0">
    <w:p w:rsidR="00A11F55" w:rsidRPr="00F64431" w:rsidRDefault="00A11F55">
      <w:r w:rsidRPr="00F64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F55" w:rsidRPr="00F64431" w:rsidRDefault="00F64431">
    <w:pPr>
      <w:pStyle w:val="Sidhuvud"/>
    </w:pPr>
    <w:r w:rsidRPr="00F644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918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55" w:rsidRDefault="00A11F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F55" w:rsidRDefault="00A11F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F55" w:rsidRPr="00F64431" w:rsidRDefault="00F64431">
    <w:pPr>
      <w:pStyle w:val="Sidhuvud"/>
    </w:pPr>
    <w:r w:rsidRPr="00F644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775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55" w:rsidRDefault="00A11F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F55" w:rsidRDefault="00A11F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F55" w:rsidRPr="00F64431" w:rsidRDefault="00A11F55">
    <w:pPr>
      <w:pStyle w:val="FSHNormal"/>
      <w:tabs>
        <w:tab w:val="right" w:pos="5840"/>
      </w:tabs>
    </w:pPr>
    <w:r w:rsidRPr="00F64431">
      <w:br/>
    </w:r>
    <w:r w:rsidRPr="00F64431">
      <w:fldChar w:fldCharType="begin" w:fldLock="1"/>
    </w:r>
    <w:r w:rsidRPr="00F64431">
      <w:instrText xml:space="preserve"> DOCPROPERTY</w:instrText>
    </w:r>
    <w:r w:rsidRPr="00F64431">
      <w:rPr>
        <w:sz w:val="18"/>
      </w:rPr>
      <w:instrText xml:space="preserve"> "YearUser" *\charformat </w:instrText>
    </w:r>
    <w:r w:rsidRPr="00F64431">
      <w:fldChar w:fldCharType="separate"/>
    </w:r>
    <w:r w:rsidRPr="00F64431">
      <w:t>2011/12</w:t>
    </w:r>
    <w:r w:rsidRPr="00F64431">
      <w:fldChar w:fldCharType="end"/>
    </w:r>
    <w:r w:rsidRPr="00F64431">
      <w:t xml:space="preserve"> </w:t>
    </w:r>
    <w:r w:rsidRPr="00F64431">
      <w:tab/>
      <w:t xml:space="preserve">mnr: </w:t>
    </w:r>
    <w:r w:rsidRPr="00F64431">
      <w:fldChar w:fldCharType="begin" w:fldLock="1"/>
    </w:r>
    <w:r w:rsidRPr="00F64431">
      <w:instrText xml:space="preserve"> DOCPROPERTY</w:instrText>
    </w:r>
    <w:r w:rsidRPr="00F64431">
      <w:rPr>
        <w:sz w:val="18"/>
      </w:rPr>
      <w:instrText xml:space="preserve"> "Motionsnummer" *\charformat </w:instrText>
    </w:r>
    <w:r w:rsidRPr="00F64431">
      <w:fldChar w:fldCharType="separate"/>
    </w:r>
    <w:r w:rsidRPr="00F64431">
      <w:t>Sf225</w:t>
    </w:r>
    <w:r w:rsidRPr="00F64431">
      <w:fldChar w:fldCharType="end"/>
    </w:r>
    <w:r w:rsidRPr="00F64431">
      <w:br/>
    </w:r>
    <w:r w:rsidRPr="00F64431">
      <w:fldChar w:fldCharType="begin" w:fldLock="1"/>
    </w:r>
    <w:r w:rsidRPr="00F64431">
      <w:instrText xml:space="preserve"> DOCPROPERTY</w:instrText>
    </w:r>
    <w:r w:rsidRPr="00F64431">
      <w:rPr>
        <w:sz w:val="18"/>
      </w:rPr>
      <w:instrText xml:space="preserve"> "Samling" *\charformat </w:instrText>
    </w:r>
    <w:r w:rsidRPr="00F64431">
      <w:fldChar w:fldCharType="end"/>
    </w:r>
    <w:r w:rsidRPr="00F64431">
      <w:tab/>
      <w:t xml:space="preserve">pnr: </w:t>
    </w:r>
    <w:r w:rsidRPr="00F64431">
      <w:fldChar w:fldCharType="begin" w:fldLock="1"/>
    </w:r>
    <w:r w:rsidRPr="00F64431">
      <w:instrText xml:space="preserve"> DOCPROPERTY</w:instrText>
    </w:r>
    <w:r w:rsidRPr="00F64431">
      <w:rPr>
        <w:sz w:val="18"/>
      </w:rPr>
      <w:instrText xml:space="preserve"> "Partinummer" *\charformat </w:instrText>
    </w:r>
    <w:r w:rsidRPr="00F64431">
      <w:fldChar w:fldCharType="separate"/>
    </w:r>
    <w:r w:rsidRPr="00F64431">
      <w:t>KD556</w:t>
    </w:r>
    <w:r w:rsidRPr="00F64431">
      <w:fldChar w:fldCharType="end"/>
    </w:r>
  </w:p>
  <w:p w:rsidR="00A11F55" w:rsidRPr="00F64431" w:rsidRDefault="00A11F55">
    <w:pPr>
      <w:pStyle w:val="FSHRub1"/>
    </w:pPr>
    <w:r w:rsidRPr="00F64431">
      <w:t>Motion till riksdagen</w:t>
    </w:r>
    <w:r w:rsidRPr="00F64431">
      <w:br/>
    </w:r>
    <w:r w:rsidRPr="00F64431">
      <w:fldChar w:fldCharType="begin" w:fldLock="1"/>
    </w:r>
    <w:r w:rsidRPr="00F64431">
      <w:instrText xml:space="preserve"> DOCPROPERTY "YearUser" *\charformat </w:instrText>
    </w:r>
    <w:r w:rsidRPr="00F64431">
      <w:fldChar w:fldCharType="separate"/>
    </w:r>
    <w:r w:rsidRPr="00F64431">
      <w:t>2011/12</w:t>
    </w:r>
    <w:r w:rsidRPr="00F64431">
      <w:fldChar w:fldCharType="end"/>
    </w:r>
    <w:r w:rsidRPr="00F64431">
      <w:t>:</w:t>
    </w:r>
    <w:r w:rsidRPr="00F64431">
      <w:fldChar w:fldCharType="begin" w:fldLock="1"/>
    </w:r>
    <w:r w:rsidRPr="00F64431">
      <w:instrText xml:space="preserve"> DOCPROPERTY "Motionsnummer" *\charformat </w:instrText>
    </w:r>
    <w:r w:rsidRPr="00F64431">
      <w:fldChar w:fldCharType="separate"/>
    </w:r>
    <w:r w:rsidRPr="00F64431">
      <w:t>Sf225</w:t>
    </w:r>
    <w:r w:rsidRPr="00F64431">
      <w:fldChar w:fldCharType="end"/>
    </w:r>
  </w:p>
  <w:p w:rsidR="00A11F55" w:rsidRPr="00F64431" w:rsidRDefault="00A11F55">
    <w:pPr>
      <w:pStyle w:val="FSHNormalS5"/>
    </w:pPr>
    <w:r w:rsidRPr="00F64431">
      <w:fldChar w:fldCharType="begin" w:fldLock="1"/>
    </w:r>
    <w:r w:rsidRPr="00F64431">
      <w:instrText xml:space="preserve"> DOCPROPERTY "MotionarText" *\charformat </w:instrText>
    </w:r>
    <w:r w:rsidRPr="00F64431">
      <w:fldChar w:fldCharType="separate"/>
    </w:r>
    <w:r w:rsidRPr="00F64431">
      <w:t>av Caroline Szyber (KD)</w:t>
    </w:r>
    <w:r w:rsidRPr="00F64431">
      <w:fldChar w:fldCharType="end"/>
    </w:r>
    <w:r w:rsidRPr="00F64431">
      <w:br/>
    </w:r>
    <w:r w:rsidRPr="00F64431">
      <w:fldChar w:fldCharType="begin" w:fldLock="1"/>
    </w:r>
    <w:r w:rsidRPr="00F64431">
      <w:instrText xml:space="preserve"> DOCPROPERTY "SvarFrasKort" *\charformat </w:instrText>
    </w:r>
    <w:r w:rsidRPr="00F64431">
      <w:fldChar w:fldCharType="end"/>
    </w:r>
  </w:p>
  <w:p w:rsidR="00A11F55" w:rsidRPr="00F64431" w:rsidRDefault="00A11F55">
    <w:pPr>
      <w:pStyle w:val="FSHTitel"/>
    </w:pPr>
    <w:r w:rsidRPr="00F64431">
      <w:fldChar w:fldCharType="begin" w:fldLock="1"/>
    </w:r>
    <w:r w:rsidRPr="00F64431">
      <w:instrText xml:space="preserve"> DOCPROPERTY</w:instrText>
    </w:r>
    <w:r w:rsidRPr="00F64431">
      <w:rPr>
        <w:sz w:val="18"/>
      </w:rPr>
      <w:instrText xml:space="preserve"> "RubrikSvar" *\charformat </w:instrText>
    </w:r>
    <w:r w:rsidRPr="00F64431">
      <w:fldChar w:fldCharType="separate"/>
    </w:r>
    <w:r w:rsidRPr="00F64431">
      <w:t>Forskning i flyktingrätt</w:t>
    </w:r>
    <w:r w:rsidRPr="00F64431">
      <w:fldChar w:fldCharType="end"/>
    </w:r>
  </w:p>
  <w:p w:rsidR="00A11F55" w:rsidRPr="00F64431" w:rsidRDefault="00A11F55">
    <w:pPr>
      <w:pStyle w:val="Normal00"/>
    </w:pPr>
  </w:p>
  <w:p w:rsidR="00A11F55" w:rsidRPr="00F64431" w:rsidRDefault="00A11F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A9453F"/>
    <w:multiLevelType w:val="hybridMultilevel"/>
    <w:tmpl w:val="DEB2F614"/>
    <w:lvl w:ilvl="0" w:tplc="558C39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8341359">
    <w:abstractNumId w:val="3"/>
  </w:num>
  <w:num w:numId="2" w16cid:durableId="1616056705">
    <w:abstractNumId w:val="2"/>
  </w:num>
  <w:num w:numId="3" w16cid:durableId="771438103">
    <w:abstractNumId w:val="1"/>
  </w:num>
  <w:num w:numId="4" w16cid:durableId="1504392993">
    <w:abstractNumId w:val="0"/>
  </w:num>
  <w:num w:numId="5" w16cid:durableId="632059428">
    <w:abstractNumId w:val="7"/>
  </w:num>
  <w:num w:numId="6" w16cid:durableId="226769423">
    <w:abstractNumId w:val="6"/>
  </w:num>
  <w:num w:numId="7" w16cid:durableId="50271979">
    <w:abstractNumId w:val="5"/>
  </w:num>
  <w:num w:numId="8" w16cid:durableId="1494372875">
    <w:abstractNumId w:val="4"/>
  </w:num>
  <w:num w:numId="9" w16cid:durableId="886185073">
    <w:abstractNumId w:val="8"/>
  </w:num>
  <w:num w:numId="10" w16cid:durableId="1486624630">
    <w:abstractNumId w:val="9"/>
  </w:num>
  <w:num w:numId="11" w16cid:durableId="1302997882">
    <w:abstractNumId w:val="10"/>
  </w:num>
  <w:num w:numId="12" w16cid:durableId="471556616">
    <w:abstractNumId w:val="14"/>
  </w:num>
  <w:num w:numId="13" w16cid:durableId="287203004">
    <w:abstractNumId w:val="16"/>
  </w:num>
  <w:num w:numId="14" w16cid:durableId="639502460">
    <w:abstractNumId w:val="17"/>
  </w:num>
  <w:num w:numId="15" w16cid:durableId="892809609">
    <w:abstractNumId w:val="11"/>
  </w:num>
  <w:num w:numId="16" w16cid:durableId="524102176">
    <w:abstractNumId w:val="19"/>
  </w:num>
  <w:num w:numId="17" w16cid:durableId="1300113930">
    <w:abstractNumId w:val="18"/>
  </w:num>
  <w:num w:numId="18" w16cid:durableId="1881672711">
    <w:abstractNumId w:val="15"/>
  </w:num>
  <w:num w:numId="19" w16cid:durableId="727458040">
    <w:abstractNumId w:val="13"/>
  </w:num>
  <w:num w:numId="20" w16cid:durableId="2117434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F8ABEA8-D3AA-4B51-B172-BDBC1AA2FF8C}"/>
  </w:docVars>
  <w:rsids>
    <w:rsidRoot w:val="005C788D"/>
    <w:rsid w:val="005C788D"/>
    <w:rsid w:val="00A11F55"/>
    <w:rsid w:val="00F644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2C4DFE-641A-474E-8886-3098AE42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3172">
      <w:bodyDiv w:val="1"/>
      <w:marLeft w:val="0"/>
      <w:marRight w:val="0"/>
      <w:marTop w:val="0"/>
      <w:marBottom w:val="0"/>
      <w:divBdr>
        <w:top w:val="none" w:sz="0" w:space="0" w:color="auto"/>
        <w:left w:val="none" w:sz="0" w:space="0" w:color="auto"/>
        <w:bottom w:val="none" w:sz="0" w:space="0" w:color="auto"/>
        <w:right w:val="none" w:sz="0" w:space="0" w:color="auto"/>
      </w:divBdr>
      <w:divsChild>
        <w:div w:id="596059719">
          <w:marLeft w:val="-15"/>
          <w:marRight w:val="-15"/>
          <w:marTop w:val="0"/>
          <w:marBottom w:val="0"/>
          <w:divBdr>
            <w:top w:val="none" w:sz="0" w:space="0" w:color="auto"/>
            <w:left w:val="single" w:sz="6" w:space="0" w:color="DADADA"/>
            <w:bottom w:val="none" w:sz="0" w:space="0" w:color="auto"/>
            <w:right w:val="single" w:sz="6" w:space="0" w:color="DADADA"/>
          </w:divBdr>
          <w:divsChild>
            <w:div w:id="444547608">
              <w:marLeft w:val="0"/>
              <w:marRight w:val="0"/>
              <w:marTop w:val="0"/>
              <w:marBottom w:val="0"/>
              <w:divBdr>
                <w:top w:val="none" w:sz="0" w:space="0" w:color="auto"/>
                <w:left w:val="single" w:sz="48" w:space="0" w:color="FFFFFF"/>
                <w:bottom w:val="none" w:sz="0" w:space="0" w:color="auto"/>
                <w:right w:val="none" w:sz="0" w:space="0" w:color="auto"/>
              </w:divBdr>
              <w:divsChild>
                <w:div w:id="1094591544">
                  <w:marLeft w:val="-15"/>
                  <w:marRight w:val="-15"/>
                  <w:marTop w:val="0"/>
                  <w:marBottom w:val="0"/>
                  <w:divBdr>
                    <w:top w:val="none" w:sz="0" w:space="0" w:color="auto"/>
                    <w:left w:val="single" w:sz="6" w:space="0" w:color="F9C661"/>
                    <w:bottom w:val="none" w:sz="0" w:space="0" w:color="auto"/>
                    <w:right w:val="single" w:sz="6" w:space="0" w:color="DADADA"/>
                  </w:divBdr>
                  <w:divsChild>
                    <w:div w:id="236868178">
                      <w:marLeft w:val="-30"/>
                      <w:marRight w:val="-45"/>
                      <w:marTop w:val="0"/>
                      <w:marBottom w:val="0"/>
                      <w:divBdr>
                        <w:top w:val="none" w:sz="0" w:space="0" w:color="auto"/>
                        <w:left w:val="none" w:sz="0" w:space="0" w:color="auto"/>
                        <w:bottom w:val="none" w:sz="0" w:space="0" w:color="auto"/>
                        <w:right w:val="none" w:sz="0" w:space="0" w:color="auto"/>
                      </w:divBdr>
                      <w:divsChild>
                        <w:div w:id="1860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7982">
      <w:bodyDiv w:val="1"/>
      <w:marLeft w:val="0"/>
      <w:marRight w:val="0"/>
      <w:marTop w:val="0"/>
      <w:marBottom w:val="0"/>
      <w:divBdr>
        <w:top w:val="none" w:sz="0" w:space="0" w:color="auto"/>
        <w:left w:val="none" w:sz="0" w:space="0" w:color="auto"/>
        <w:bottom w:val="none" w:sz="0" w:space="0" w:color="auto"/>
        <w:right w:val="none" w:sz="0" w:space="0" w:color="auto"/>
      </w:divBdr>
      <w:divsChild>
        <w:div w:id="818226973">
          <w:marLeft w:val="-15"/>
          <w:marRight w:val="-15"/>
          <w:marTop w:val="0"/>
          <w:marBottom w:val="0"/>
          <w:divBdr>
            <w:top w:val="none" w:sz="0" w:space="0" w:color="auto"/>
            <w:left w:val="single" w:sz="6" w:space="0" w:color="DADADA"/>
            <w:bottom w:val="none" w:sz="0" w:space="0" w:color="auto"/>
            <w:right w:val="single" w:sz="6" w:space="0" w:color="DADADA"/>
          </w:divBdr>
          <w:divsChild>
            <w:div w:id="1415469263">
              <w:marLeft w:val="0"/>
              <w:marRight w:val="0"/>
              <w:marTop w:val="0"/>
              <w:marBottom w:val="0"/>
              <w:divBdr>
                <w:top w:val="none" w:sz="0" w:space="0" w:color="auto"/>
                <w:left w:val="single" w:sz="48" w:space="0" w:color="FFFFFF"/>
                <w:bottom w:val="none" w:sz="0" w:space="0" w:color="auto"/>
                <w:right w:val="none" w:sz="0" w:space="0" w:color="auto"/>
              </w:divBdr>
              <w:divsChild>
                <w:div w:id="1678802024">
                  <w:marLeft w:val="-15"/>
                  <w:marRight w:val="-15"/>
                  <w:marTop w:val="0"/>
                  <w:marBottom w:val="0"/>
                  <w:divBdr>
                    <w:top w:val="none" w:sz="0" w:space="0" w:color="auto"/>
                    <w:left w:val="single" w:sz="6" w:space="0" w:color="F9C661"/>
                    <w:bottom w:val="none" w:sz="0" w:space="0" w:color="auto"/>
                    <w:right w:val="single" w:sz="6" w:space="0" w:color="DADADA"/>
                  </w:divBdr>
                  <w:divsChild>
                    <w:div w:id="1749498973">
                      <w:marLeft w:val="-30"/>
                      <w:marRight w:val="-45"/>
                      <w:marTop w:val="0"/>
                      <w:marBottom w:val="0"/>
                      <w:divBdr>
                        <w:top w:val="none" w:sz="0" w:space="0" w:color="auto"/>
                        <w:left w:val="none" w:sz="0" w:space="0" w:color="auto"/>
                        <w:bottom w:val="none" w:sz="0" w:space="0" w:color="auto"/>
                        <w:right w:val="none" w:sz="0" w:space="0" w:color="auto"/>
                      </w:divBdr>
                      <w:divsChild>
                        <w:div w:id="13590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063669">
      <w:bodyDiv w:val="1"/>
      <w:marLeft w:val="0"/>
      <w:marRight w:val="0"/>
      <w:marTop w:val="0"/>
      <w:marBottom w:val="0"/>
      <w:divBdr>
        <w:top w:val="none" w:sz="0" w:space="0" w:color="auto"/>
        <w:left w:val="none" w:sz="0" w:space="0" w:color="auto"/>
        <w:bottom w:val="none" w:sz="0" w:space="0" w:color="auto"/>
        <w:right w:val="none" w:sz="0" w:space="0" w:color="auto"/>
      </w:divBdr>
      <w:divsChild>
        <w:div w:id="40445135">
          <w:marLeft w:val="-15"/>
          <w:marRight w:val="-15"/>
          <w:marTop w:val="0"/>
          <w:marBottom w:val="0"/>
          <w:divBdr>
            <w:top w:val="none" w:sz="0" w:space="0" w:color="auto"/>
            <w:left w:val="single" w:sz="6" w:space="0" w:color="DADADA"/>
            <w:bottom w:val="none" w:sz="0" w:space="0" w:color="auto"/>
            <w:right w:val="single" w:sz="6" w:space="0" w:color="DADADA"/>
          </w:divBdr>
          <w:divsChild>
            <w:div w:id="1614362401">
              <w:marLeft w:val="0"/>
              <w:marRight w:val="0"/>
              <w:marTop w:val="0"/>
              <w:marBottom w:val="0"/>
              <w:divBdr>
                <w:top w:val="none" w:sz="0" w:space="0" w:color="auto"/>
                <w:left w:val="single" w:sz="48" w:space="0" w:color="FFFFFF"/>
                <w:bottom w:val="none" w:sz="0" w:space="0" w:color="auto"/>
                <w:right w:val="none" w:sz="0" w:space="0" w:color="auto"/>
              </w:divBdr>
              <w:divsChild>
                <w:div w:id="259267171">
                  <w:marLeft w:val="-15"/>
                  <w:marRight w:val="-15"/>
                  <w:marTop w:val="0"/>
                  <w:marBottom w:val="0"/>
                  <w:divBdr>
                    <w:top w:val="none" w:sz="0" w:space="0" w:color="auto"/>
                    <w:left w:val="single" w:sz="6" w:space="0" w:color="F9C661"/>
                    <w:bottom w:val="none" w:sz="0" w:space="0" w:color="auto"/>
                    <w:right w:val="single" w:sz="6" w:space="0" w:color="DADADA"/>
                  </w:divBdr>
                  <w:divsChild>
                    <w:div w:id="2023391074">
                      <w:marLeft w:val="-30"/>
                      <w:marRight w:val="-45"/>
                      <w:marTop w:val="0"/>
                      <w:marBottom w:val="0"/>
                      <w:divBdr>
                        <w:top w:val="none" w:sz="0" w:space="0" w:color="auto"/>
                        <w:left w:val="none" w:sz="0" w:space="0" w:color="auto"/>
                        <w:bottom w:val="none" w:sz="0" w:space="0" w:color="auto"/>
                        <w:right w:val="none" w:sz="0" w:space="0" w:color="auto"/>
                      </w:divBdr>
                      <w:divsChild>
                        <w:div w:id="16322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7931">
      <w:bodyDiv w:val="1"/>
      <w:marLeft w:val="0"/>
      <w:marRight w:val="0"/>
      <w:marTop w:val="0"/>
      <w:marBottom w:val="0"/>
      <w:divBdr>
        <w:top w:val="none" w:sz="0" w:space="0" w:color="auto"/>
        <w:left w:val="none" w:sz="0" w:space="0" w:color="auto"/>
        <w:bottom w:val="none" w:sz="0" w:space="0" w:color="auto"/>
        <w:right w:val="none" w:sz="0" w:space="0" w:color="auto"/>
      </w:divBdr>
      <w:divsChild>
        <w:div w:id="1656758934">
          <w:marLeft w:val="-15"/>
          <w:marRight w:val="-15"/>
          <w:marTop w:val="0"/>
          <w:marBottom w:val="0"/>
          <w:divBdr>
            <w:top w:val="none" w:sz="0" w:space="0" w:color="auto"/>
            <w:left w:val="single" w:sz="6" w:space="0" w:color="DADADA"/>
            <w:bottom w:val="none" w:sz="0" w:space="0" w:color="auto"/>
            <w:right w:val="single" w:sz="6" w:space="0" w:color="DADADA"/>
          </w:divBdr>
          <w:divsChild>
            <w:div w:id="626470921">
              <w:marLeft w:val="0"/>
              <w:marRight w:val="0"/>
              <w:marTop w:val="0"/>
              <w:marBottom w:val="0"/>
              <w:divBdr>
                <w:top w:val="none" w:sz="0" w:space="0" w:color="auto"/>
                <w:left w:val="single" w:sz="48" w:space="0" w:color="FFFFFF"/>
                <w:bottom w:val="none" w:sz="0" w:space="0" w:color="auto"/>
                <w:right w:val="none" w:sz="0" w:space="0" w:color="auto"/>
              </w:divBdr>
              <w:divsChild>
                <w:div w:id="1113940409">
                  <w:marLeft w:val="-15"/>
                  <w:marRight w:val="-15"/>
                  <w:marTop w:val="0"/>
                  <w:marBottom w:val="0"/>
                  <w:divBdr>
                    <w:top w:val="none" w:sz="0" w:space="0" w:color="auto"/>
                    <w:left w:val="single" w:sz="6" w:space="0" w:color="F9C661"/>
                    <w:bottom w:val="none" w:sz="0" w:space="0" w:color="auto"/>
                    <w:right w:val="single" w:sz="6" w:space="0" w:color="DADADA"/>
                  </w:divBdr>
                  <w:divsChild>
                    <w:div w:id="958218149">
                      <w:marLeft w:val="-30"/>
                      <w:marRight w:val="-45"/>
                      <w:marTop w:val="0"/>
                      <w:marBottom w:val="0"/>
                      <w:divBdr>
                        <w:top w:val="none" w:sz="0" w:space="0" w:color="auto"/>
                        <w:left w:val="none" w:sz="0" w:space="0" w:color="auto"/>
                        <w:bottom w:val="none" w:sz="0" w:space="0" w:color="auto"/>
                        <w:right w:val="none" w:sz="0" w:space="0" w:color="auto"/>
                      </w:divBdr>
                      <w:divsChild>
                        <w:div w:id="16627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1403</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KD556</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KD556</dc:title>
  <dc:subject>KD556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2011-11-15T09:33:00Z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Forskning i flyktingrätt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 flyktingrätt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20112012000000750068000005560069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20112012000000750068000005560069</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{411F76FF-7C3C-4D48-AD17-F9A5C49CBC2D}</vt:lpwstr>
  </property>
  <property fmtid="{D5CDD505-2E9C-101B-9397-08002B2CF9AE}" pid="53" name="Överföringar">
    <vt:i4>0</vt:i4>
  </property>
  <property fmtid="{D5CDD505-2E9C-101B-9397-08002B2CF9AE}" pid="54" name="Checksum">
    <vt:lpwstr>*1015494477671*</vt:lpwstr>
  </property>
  <property fmtid="{D5CDD505-2E9C-101B-9397-08002B2CF9AE}" pid="55" name="skuggnummer">
    <vt:lpwstr>653</vt:lpwstr>
  </property>
  <property fmtid="{D5CDD505-2E9C-101B-9397-08002B2CF9AE}" pid="56" name="urixVersion">
    <vt:lpwstr>4.5.0.25</vt:lpwstr>
  </property>
  <property fmtid="{D5CDD505-2E9C-101B-9397-08002B2CF9AE}" pid="57" name="urixOrigin">
    <vt:lpwstr>111116 14:58:21.587</vt:lpwstr>
  </property>
  <property fmtid="{D5CDD505-2E9C-101B-9397-08002B2CF9AE}" pid="58" name="urixGuid">
    <vt:lpwstr>{23ED0117-A9AE-4648-9598-6A211F280FF9}</vt:lpwstr>
  </property>
</Properties>
</file>