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56BB1" w14:textId="289E97AC" w:rsidR="00084449" w:rsidRDefault="00084449" w:rsidP="00DA0661">
      <w:pPr>
        <w:pStyle w:val="Rubrik"/>
      </w:pPr>
      <w:r>
        <w:t>Svar på fråga 2020/21:2314 av Camilla Brodin (KD)</w:t>
      </w:r>
      <w:r>
        <w:br/>
        <w:t>Kontrollstation för vattenkraften</w:t>
      </w:r>
    </w:p>
    <w:p w14:paraId="41DEDCBA" w14:textId="0574A59A" w:rsidR="00084449" w:rsidRDefault="00084449" w:rsidP="00084449">
      <w:pPr>
        <w:pStyle w:val="Brdtext"/>
      </w:pPr>
      <w:r>
        <w:t>Camilla Brodin har frågat energi- och digitaliseringsministern när riksdagen kommer att få ta del av kontrollstationen som ska utvärdera prövningarna av vattenkraft för elproduktion i enlighet med det beslut som ett enigt civilutskott ställde sig bakom.</w:t>
      </w:r>
    </w:p>
    <w:p w14:paraId="1DC696F3" w14:textId="1B6E96DF" w:rsidR="00084449" w:rsidRDefault="00084449" w:rsidP="006A12F1">
      <w:pPr>
        <w:pStyle w:val="Brdtext"/>
      </w:pPr>
      <w:r>
        <w:t>Arbetet inom regeringen är så fördelat att det är jag som ska svara på frågan.</w:t>
      </w:r>
    </w:p>
    <w:p w14:paraId="7C9EA540" w14:textId="67FBD234" w:rsidR="00084449" w:rsidRDefault="00EE70CD" w:rsidP="00EE70CD">
      <w:pPr>
        <w:pStyle w:val="Brdtext"/>
      </w:pPr>
      <w:r>
        <w:t>R</w:t>
      </w:r>
      <w:r w:rsidRPr="00A30EBF">
        <w:t xml:space="preserve">egeringen </w:t>
      </w:r>
      <w:r>
        <w:t xml:space="preserve">beslutade </w:t>
      </w:r>
      <w:r w:rsidRPr="00A30EBF">
        <w:t>om en nationell plan för moderna miljövillkor</w:t>
      </w:r>
      <w:r>
        <w:t xml:space="preserve"> den 25</w:t>
      </w:r>
      <w:r w:rsidR="00EB3455">
        <w:t> </w:t>
      </w:r>
      <w:r>
        <w:t>juni 202</w:t>
      </w:r>
      <w:r w:rsidR="006E17CE">
        <w:t>0</w:t>
      </w:r>
      <w:r>
        <w:t xml:space="preserve">. De första ansökningarna om prövning för moderna miljövillkor väntas i enlighet med 39 § förordningen (1998:1388) </w:t>
      </w:r>
      <w:r w:rsidR="00A36FAF">
        <w:t xml:space="preserve">om vattenverksamheter ges in </w:t>
      </w:r>
      <w:r w:rsidR="00BD0A9B">
        <w:t xml:space="preserve">till domstol </w:t>
      </w:r>
      <w:r w:rsidR="00A36FAF">
        <w:t>i början av år 2022.</w:t>
      </w:r>
    </w:p>
    <w:p w14:paraId="02E1AF91" w14:textId="2B1FEB32" w:rsidR="00A36FAF" w:rsidRDefault="00A36FAF" w:rsidP="00EE70CD">
      <w:pPr>
        <w:pStyle w:val="Brdtext"/>
      </w:pPr>
      <w:r w:rsidRPr="00A30EBF">
        <w:t xml:space="preserve">Uppföljning är centralt för att säkerställa att utfallet av den nationella planen och de enskilda prövningarna inte går emot syftet att få en samordnad prövning med största möjliga nytta för vattenmiljön och för nationell effektiv tillgång till vattenkraftsel. </w:t>
      </w:r>
      <w:r>
        <w:t xml:space="preserve">I propositionen Vattenmiljö och vattenkraft </w:t>
      </w:r>
      <w:r w:rsidR="0094430F">
        <w:t xml:space="preserve">(prop. 2017/18:243) </w:t>
      </w:r>
      <w:r>
        <w:t>angav</w:t>
      </w:r>
      <w:r w:rsidR="006E17CE">
        <w:t xml:space="preserve"> regeringen</w:t>
      </w:r>
      <w:r>
        <w:t xml:space="preserve"> mycket riktigt att en uppföljning skulle inledas 18 månader efter att bestämmelserna om omprövning för moderna miljövillkor trätt i kraft samt att uppföljningen sk</w:t>
      </w:r>
      <w:r w:rsidR="006E17CE">
        <w:t>ulle</w:t>
      </w:r>
      <w:r>
        <w:t xml:space="preserve"> samordnas med den kontrollstation som föreslogs i propositionen om energipolitikens inriktning. Eftersom de första ansökningarna</w:t>
      </w:r>
      <w:r w:rsidR="00BD0A9B">
        <w:t xml:space="preserve"> inte ska ges in till domstol förrän i början av 2022 finns det dock ännu inte något utfall att följa upp.</w:t>
      </w:r>
      <w:r w:rsidR="00DF28BC">
        <w:t xml:space="preserve"> </w:t>
      </w:r>
      <w:r w:rsidR="00DF28BC" w:rsidRPr="00A30EBF">
        <w:t xml:space="preserve">Regeringen kommer att ge berörda myndigheter </w:t>
      </w:r>
      <w:r w:rsidR="00DF28BC">
        <w:t>i</w:t>
      </w:r>
      <w:r w:rsidR="00DF28BC" w:rsidRPr="00A30EBF">
        <w:t xml:space="preserve"> uppdrag att genomföra </w:t>
      </w:r>
      <w:r w:rsidR="00DF28BC">
        <w:t xml:space="preserve">en samlad </w:t>
      </w:r>
      <w:r w:rsidR="00DF28BC" w:rsidRPr="00A30EBF">
        <w:t>uppföljning av den nationella planen</w:t>
      </w:r>
      <w:r w:rsidR="006E17CE">
        <w:t xml:space="preserve"> under året</w:t>
      </w:r>
      <w:r w:rsidR="00DF28BC" w:rsidRPr="00A30EBF">
        <w:t>.</w:t>
      </w:r>
      <w:r w:rsidR="00DF28BC">
        <w:t xml:space="preserve"> Redan i</w:t>
      </w:r>
      <w:r w:rsidR="00EB3455">
        <w:t xml:space="preserve"> </w:t>
      </w:r>
      <w:bookmarkStart w:id="0" w:name="Start"/>
      <w:bookmarkEnd w:id="0"/>
      <w:r w:rsidR="00DF28BC">
        <w:t xml:space="preserve">dag har dock länsstyrelserna i uppdrag </w:t>
      </w:r>
      <w:r w:rsidR="00DF28BC" w:rsidRPr="00A30EBF">
        <w:t xml:space="preserve">att redovisa hur de arbetar med att genomföra den nationella planen samt redovisa vilka undantag som </w:t>
      </w:r>
      <w:r w:rsidR="00DF28BC">
        <w:t xml:space="preserve">har </w:t>
      </w:r>
      <w:r w:rsidR="00DF28BC" w:rsidRPr="00A30EBF">
        <w:t xml:space="preserve">beslutats och vilka vatten som </w:t>
      </w:r>
      <w:r w:rsidR="00DF28BC">
        <w:t xml:space="preserve">har </w:t>
      </w:r>
      <w:r w:rsidR="00DF28BC" w:rsidRPr="00A30EBF">
        <w:t>förklarats som kraftigt modifierade för de vattenförekomster där det finns verksamheter som omfattas av den nationella planen</w:t>
      </w:r>
      <w:r w:rsidR="00DF28BC">
        <w:t>.</w:t>
      </w:r>
    </w:p>
    <w:p w14:paraId="166C3A35" w14:textId="06C85288" w:rsidR="00084449" w:rsidRDefault="00084449" w:rsidP="005174AD">
      <w:pPr>
        <w:pStyle w:val="Brdtext"/>
      </w:pPr>
      <w:r>
        <w:t xml:space="preserve">Stockholm den </w:t>
      </w:r>
      <w:sdt>
        <w:sdtPr>
          <w:id w:val="2032990546"/>
          <w:placeholder>
            <w:docPart w:val="F308E745F64147B5A76D1EC3A031E173"/>
          </w:placeholder>
          <w:dataBinding w:prefixMappings="xmlns:ns0='http://lp/documentinfo/RK' " w:xpath="/ns0:DocumentInfo[1]/ns0:BaseInfo[1]/ns0:HeaderDate[1]" w:storeItemID="{9049B636-2FE5-4342-83C1-1C5795ADA2C1}"/>
          <w:date w:fullDate="2021-03-31T00:00:00Z">
            <w:dateFormat w:val="d MMMM yyyy"/>
            <w:lid w:val="sv-SE"/>
            <w:storeMappedDataAs w:val="dateTime"/>
            <w:calendar w:val="gregorian"/>
          </w:date>
        </w:sdtPr>
        <w:sdtEndPr/>
        <w:sdtContent>
          <w:r w:rsidR="00DF28BC">
            <w:t>31 mars 2021</w:t>
          </w:r>
        </w:sdtContent>
      </w:sdt>
    </w:p>
    <w:sdt>
      <w:sdtPr>
        <w:alias w:val="Klicka på listpilen"/>
        <w:tag w:val="run-loadAllMinistersFromDep"/>
        <w:id w:val="908118230"/>
        <w:placeholder>
          <w:docPart w:val="B01EB58F11454ADA98FA605AAB8F5D25"/>
        </w:placeholder>
        <w:dataBinding w:prefixMappings="xmlns:ns0='http://lp/documentinfo/RK' " w:xpath="/ns0:DocumentInfo[1]/ns0:BaseInfo[1]/ns0:TopSender[1]" w:storeItemID="{9049B636-2FE5-4342-83C1-1C5795ADA2C1}"/>
        <w:comboBox w:lastValue="Miljö- och klimatminister samt vice statsministern">
          <w:listItem w:displayText="Per Bolund" w:value="Miljö- och klimatminister samt vice statsministern"/>
        </w:comboBox>
      </w:sdtPr>
      <w:sdtEndPr/>
      <w:sdtContent>
        <w:p w14:paraId="5101C245" w14:textId="6DE6534D" w:rsidR="00084449" w:rsidRDefault="00DF28BC" w:rsidP="00422A41">
          <w:pPr>
            <w:pStyle w:val="Brdtext"/>
          </w:pPr>
          <w:r>
            <w:t>Per Bolund</w:t>
          </w:r>
        </w:p>
      </w:sdtContent>
    </w:sdt>
    <w:p w14:paraId="0F514583" w14:textId="27122D60" w:rsidR="00084449" w:rsidRPr="00DB48AB" w:rsidRDefault="00084449" w:rsidP="00DB48AB">
      <w:pPr>
        <w:pStyle w:val="Brdtext"/>
      </w:pPr>
    </w:p>
    <w:sectPr w:rsidR="00084449"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616D1" w14:textId="77777777" w:rsidR="00281CA4" w:rsidRDefault="00281CA4" w:rsidP="00A87A54">
      <w:pPr>
        <w:spacing w:after="0" w:line="240" w:lineRule="auto"/>
      </w:pPr>
      <w:r>
        <w:separator/>
      </w:r>
    </w:p>
  </w:endnote>
  <w:endnote w:type="continuationSeparator" w:id="0">
    <w:p w14:paraId="2426B280" w14:textId="77777777" w:rsidR="00281CA4" w:rsidRDefault="00281C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13F7E1" w14:textId="77777777" w:rsidTr="006A26EC">
      <w:trPr>
        <w:trHeight w:val="227"/>
        <w:jc w:val="right"/>
      </w:trPr>
      <w:tc>
        <w:tcPr>
          <w:tcW w:w="708" w:type="dxa"/>
          <w:vAlign w:val="bottom"/>
        </w:tcPr>
        <w:p w14:paraId="74C999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A36193" w14:textId="77777777" w:rsidTr="006A26EC">
      <w:trPr>
        <w:trHeight w:val="850"/>
        <w:jc w:val="right"/>
      </w:trPr>
      <w:tc>
        <w:tcPr>
          <w:tcW w:w="708" w:type="dxa"/>
          <w:vAlign w:val="bottom"/>
        </w:tcPr>
        <w:p w14:paraId="1A196E26" w14:textId="77777777" w:rsidR="005606BC" w:rsidRPr="00347E11" w:rsidRDefault="005606BC" w:rsidP="005606BC">
          <w:pPr>
            <w:pStyle w:val="Sidfot"/>
            <w:spacing w:line="276" w:lineRule="auto"/>
            <w:jc w:val="right"/>
          </w:pPr>
        </w:p>
      </w:tc>
    </w:tr>
  </w:tbl>
  <w:p w14:paraId="02E31F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313CD6B" w14:textId="77777777" w:rsidTr="001F4302">
      <w:trPr>
        <w:trHeight w:val="510"/>
      </w:trPr>
      <w:tc>
        <w:tcPr>
          <w:tcW w:w="8525" w:type="dxa"/>
          <w:gridSpan w:val="2"/>
          <w:vAlign w:val="bottom"/>
        </w:tcPr>
        <w:p w14:paraId="4174A612" w14:textId="77777777" w:rsidR="00347E11" w:rsidRPr="00347E11" w:rsidRDefault="00347E11" w:rsidP="00347E11">
          <w:pPr>
            <w:pStyle w:val="Sidfot"/>
            <w:rPr>
              <w:sz w:val="8"/>
            </w:rPr>
          </w:pPr>
        </w:p>
      </w:tc>
    </w:tr>
    <w:tr w:rsidR="00093408" w:rsidRPr="00EE3C0F" w14:paraId="278D146B" w14:textId="77777777" w:rsidTr="00C26068">
      <w:trPr>
        <w:trHeight w:val="227"/>
      </w:trPr>
      <w:tc>
        <w:tcPr>
          <w:tcW w:w="4074" w:type="dxa"/>
        </w:tcPr>
        <w:p w14:paraId="19BC4349" w14:textId="77777777" w:rsidR="00347E11" w:rsidRPr="00F53AEA" w:rsidRDefault="00347E11" w:rsidP="00C26068">
          <w:pPr>
            <w:pStyle w:val="Sidfot"/>
            <w:spacing w:line="276" w:lineRule="auto"/>
          </w:pPr>
        </w:p>
      </w:tc>
      <w:tc>
        <w:tcPr>
          <w:tcW w:w="4451" w:type="dxa"/>
        </w:tcPr>
        <w:p w14:paraId="666E10F2" w14:textId="77777777" w:rsidR="00093408" w:rsidRPr="00F53AEA" w:rsidRDefault="00093408" w:rsidP="00F53AEA">
          <w:pPr>
            <w:pStyle w:val="Sidfot"/>
            <w:spacing w:line="276" w:lineRule="auto"/>
          </w:pPr>
        </w:p>
      </w:tc>
    </w:tr>
  </w:tbl>
  <w:p w14:paraId="6A55140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85EB3" w14:textId="77777777" w:rsidR="00281CA4" w:rsidRDefault="00281CA4" w:rsidP="00A87A54">
      <w:pPr>
        <w:spacing w:after="0" w:line="240" w:lineRule="auto"/>
      </w:pPr>
      <w:r>
        <w:separator/>
      </w:r>
    </w:p>
  </w:footnote>
  <w:footnote w:type="continuationSeparator" w:id="0">
    <w:p w14:paraId="569FEB20" w14:textId="77777777" w:rsidR="00281CA4" w:rsidRDefault="00281C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84449" w14:paraId="5F9F3B80" w14:textId="77777777" w:rsidTr="00C93EBA">
      <w:trPr>
        <w:trHeight w:val="227"/>
      </w:trPr>
      <w:tc>
        <w:tcPr>
          <w:tcW w:w="5534" w:type="dxa"/>
        </w:tcPr>
        <w:p w14:paraId="7610950A" w14:textId="77777777" w:rsidR="00084449" w:rsidRPr="007D73AB" w:rsidRDefault="00084449">
          <w:pPr>
            <w:pStyle w:val="Sidhuvud"/>
          </w:pPr>
        </w:p>
      </w:tc>
      <w:tc>
        <w:tcPr>
          <w:tcW w:w="3170" w:type="dxa"/>
          <w:vAlign w:val="bottom"/>
        </w:tcPr>
        <w:p w14:paraId="75328E7A" w14:textId="77777777" w:rsidR="00084449" w:rsidRPr="007D73AB" w:rsidRDefault="00084449" w:rsidP="00340DE0">
          <w:pPr>
            <w:pStyle w:val="Sidhuvud"/>
          </w:pPr>
        </w:p>
      </w:tc>
      <w:tc>
        <w:tcPr>
          <w:tcW w:w="1134" w:type="dxa"/>
        </w:tcPr>
        <w:p w14:paraId="2F90C340" w14:textId="77777777" w:rsidR="00084449" w:rsidRDefault="00084449" w:rsidP="005A703A">
          <w:pPr>
            <w:pStyle w:val="Sidhuvud"/>
          </w:pPr>
        </w:p>
      </w:tc>
    </w:tr>
    <w:tr w:rsidR="00084449" w14:paraId="23985C60" w14:textId="77777777" w:rsidTr="00C93EBA">
      <w:trPr>
        <w:trHeight w:val="1928"/>
      </w:trPr>
      <w:tc>
        <w:tcPr>
          <w:tcW w:w="5534" w:type="dxa"/>
        </w:tcPr>
        <w:p w14:paraId="7ABA81C0" w14:textId="77777777" w:rsidR="00084449" w:rsidRPr="00340DE0" w:rsidRDefault="00084449" w:rsidP="00340DE0">
          <w:pPr>
            <w:pStyle w:val="Sidhuvud"/>
          </w:pPr>
          <w:r>
            <w:rPr>
              <w:noProof/>
            </w:rPr>
            <w:drawing>
              <wp:inline distT="0" distB="0" distL="0" distR="0" wp14:anchorId="2ADD2AAB" wp14:editId="01BAA86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010A44D" w14:textId="77777777" w:rsidR="00084449" w:rsidRPr="00710A6C" w:rsidRDefault="00084449" w:rsidP="00EE3C0F">
          <w:pPr>
            <w:pStyle w:val="Sidhuvud"/>
            <w:rPr>
              <w:b/>
            </w:rPr>
          </w:pPr>
        </w:p>
        <w:p w14:paraId="797BFA0E" w14:textId="77777777" w:rsidR="00084449" w:rsidRDefault="00084449" w:rsidP="00EE3C0F">
          <w:pPr>
            <w:pStyle w:val="Sidhuvud"/>
          </w:pPr>
        </w:p>
        <w:p w14:paraId="2434F45B" w14:textId="77777777" w:rsidR="00084449" w:rsidRDefault="00084449" w:rsidP="00EE3C0F">
          <w:pPr>
            <w:pStyle w:val="Sidhuvud"/>
          </w:pPr>
        </w:p>
        <w:p w14:paraId="1E8F17E9" w14:textId="77777777" w:rsidR="00084449" w:rsidRDefault="00084449" w:rsidP="00EE3C0F">
          <w:pPr>
            <w:pStyle w:val="Sidhuvud"/>
          </w:pPr>
        </w:p>
        <w:sdt>
          <w:sdtPr>
            <w:alias w:val="Dnr"/>
            <w:tag w:val="ccRKShow_Dnr"/>
            <w:id w:val="-829283628"/>
            <w:placeholder>
              <w:docPart w:val="4C91CDE091B74B7199BDF59A689213F0"/>
            </w:placeholder>
            <w:dataBinding w:prefixMappings="xmlns:ns0='http://lp/documentinfo/RK' " w:xpath="/ns0:DocumentInfo[1]/ns0:BaseInfo[1]/ns0:Dnr[1]" w:storeItemID="{9049B636-2FE5-4342-83C1-1C5795ADA2C1}"/>
            <w:text/>
          </w:sdtPr>
          <w:sdtEndPr/>
          <w:sdtContent>
            <w:p w14:paraId="7294F8BE" w14:textId="17D3CABF" w:rsidR="00084449" w:rsidRDefault="00C1090B" w:rsidP="00EE3C0F">
              <w:pPr>
                <w:pStyle w:val="Sidhuvud"/>
              </w:pPr>
              <w:r>
                <w:t>M2021/00695</w:t>
              </w:r>
            </w:p>
          </w:sdtContent>
        </w:sdt>
        <w:sdt>
          <w:sdtPr>
            <w:alias w:val="DocNumber"/>
            <w:tag w:val="DocNumber"/>
            <w:id w:val="1726028884"/>
            <w:placeholder>
              <w:docPart w:val="A0A31916504D43B4B0AABF60074C228F"/>
            </w:placeholder>
            <w:showingPlcHdr/>
            <w:dataBinding w:prefixMappings="xmlns:ns0='http://lp/documentinfo/RK' " w:xpath="/ns0:DocumentInfo[1]/ns0:BaseInfo[1]/ns0:DocNumber[1]" w:storeItemID="{9049B636-2FE5-4342-83C1-1C5795ADA2C1}"/>
            <w:text/>
          </w:sdtPr>
          <w:sdtEndPr/>
          <w:sdtContent>
            <w:p w14:paraId="58178C94" w14:textId="77777777" w:rsidR="00084449" w:rsidRDefault="00084449" w:rsidP="00EE3C0F">
              <w:pPr>
                <w:pStyle w:val="Sidhuvud"/>
              </w:pPr>
              <w:r>
                <w:rPr>
                  <w:rStyle w:val="Platshllartext"/>
                </w:rPr>
                <w:t xml:space="preserve"> </w:t>
              </w:r>
            </w:p>
          </w:sdtContent>
        </w:sdt>
        <w:p w14:paraId="1A78F7D7" w14:textId="77777777" w:rsidR="00084449" w:rsidRDefault="00084449" w:rsidP="00EE3C0F">
          <w:pPr>
            <w:pStyle w:val="Sidhuvud"/>
          </w:pPr>
        </w:p>
      </w:tc>
      <w:tc>
        <w:tcPr>
          <w:tcW w:w="1134" w:type="dxa"/>
        </w:tcPr>
        <w:p w14:paraId="2DC8A010" w14:textId="77777777" w:rsidR="00084449" w:rsidRDefault="00084449" w:rsidP="0094502D">
          <w:pPr>
            <w:pStyle w:val="Sidhuvud"/>
          </w:pPr>
        </w:p>
        <w:p w14:paraId="04B15F0E" w14:textId="77777777" w:rsidR="00084449" w:rsidRPr="0094502D" w:rsidRDefault="00084449" w:rsidP="00EC71A6">
          <w:pPr>
            <w:pStyle w:val="Sidhuvud"/>
          </w:pPr>
        </w:p>
      </w:tc>
    </w:tr>
    <w:tr w:rsidR="00084449" w14:paraId="1F200F5C" w14:textId="77777777" w:rsidTr="00C93EBA">
      <w:trPr>
        <w:trHeight w:val="2268"/>
      </w:trPr>
      <w:sdt>
        <w:sdtPr>
          <w:rPr>
            <w:rFonts w:asciiTheme="minorHAnsi" w:hAnsiTheme="minorHAnsi"/>
            <w:b/>
            <w:sz w:val="25"/>
          </w:rPr>
          <w:alias w:val="SenderText"/>
          <w:tag w:val="ccRKShow_SenderText"/>
          <w:id w:val="1374046025"/>
          <w:placeholder>
            <w:docPart w:val="EAB772B32C9E46D3870BF7E44CB8D66B"/>
          </w:placeholder>
        </w:sdtPr>
        <w:sdtEndPr>
          <w:rPr>
            <w:rFonts w:asciiTheme="majorHAnsi" w:hAnsiTheme="majorHAnsi"/>
            <w:b w:val="0"/>
            <w:sz w:val="19"/>
          </w:rPr>
        </w:sdtEndPr>
        <w:sdtContent>
          <w:tc>
            <w:tcPr>
              <w:tcW w:w="5534" w:type="dxa"/>
              <w:tcMar>
                <w:right w:w="1134" w:type="dxa"/>
              </w:tcMar>
            </w:tcPr>
            <w:p w14:paraId="6A7A186B" w14:textId="77777777" w:rsidR="00DF28BC" w:rsidRPr="00DF28BC" w:rsidRDefault="00DF28BC" w:rsidP="00340DE0">
              <w:pPr>
                <w:pStyle w:val="Sidhuvud"/>
                <w:rPr>
                  <w:b/>
                </w:rPr>
              </w:pPr>
              <w:r w:rsidRPr="00DF28BC">
                <w:rPr>
                  <w:b/>
                </w:rPr>
                <w:t>Miljödepartementet</w:t>
              </w:r>
            </w:p>
            <w:p w14:paraId="271CA2DF" w14:textId="342DA460" w:rsidR="005174AD" w:rsidRPr="005174AD" w:rsidRDefault="00DF28BC" w:rsidP="00DA40EE">
              <w:pPr>
                <w:pStyle w:val="Sidhuvud"/>
              </w:pPr>
              <w:r w:rsidRPr="00DF28BC">
                <w:t>Miljö- och klimatminister</w:t>
              </w:r>
              <w:r w:rsidR="005174AD">
                <w:t>n</w:t>
              </w:r>
              <w:r w:rsidRPr="00DF28BC">
                <w:t xml:space="preserve"> samt vice statsministern</w:t>
              </w:r>
            </w:p>
          </w:tc>
        </w:sdtContent>
      </w:sdt>
      <w:sdt>
        <w:sdtPr>
          <w:alias w:val="Recipient"/>
          <w:tag w:val="ccRKShow_Recipient"/>
          <w:id w:val="-28344517"/>
          <w:placeholder>
            <w:docPart w:val="725EB86765D6423ABC850898335D1DB1"/>
          </w:placeholder>
          <w:dataBinding w:prefixMappings="xmlns:ns0='http://lp/documentinfo/RK' " w:xpath="/ns0:DocumentInfo[1]/ns0:BaseInfo[1]/ns0:Recipient[1]" w:storeItemID="{9049B636-2FE5-4342-83C1-1C5795ADA2C1}"/>
          <w:text w:multiLine="1"/>
        </w:sdtPr>
        <w:sdtEndPr/>
        <w:sdtContent>
          <w:tc>
            <w:tcPr>
              <w:tcW w:w="3170" w:type="dxa"/>
            </w:tcPr>
            <w:p w14:paraId="10A1103E" w14:textId="77777777" w:rsidR="00084449" w:rsidRDefault="00084449" w:rsidP="00547B89">
              <w:pPr>
                <w:pStyle w:val="Sidhuvud"/>
              </w:pPr>
              <w:r>
                <w:t>Till riksdagen</w:t>
              </w:r>
            </w:p>
          </w:tc>
        </w:sdtContent>
      </w:sdt>
      <w:tc>
        <w:tcPr>
          <w:tcW w:w="1134" w:type="dxa"/>
        </w:tcPr>
        <w:p w14:paraId="0DF8DC17" w14:textId="77777777" w:rsidR="00084449" w:rsidRDefault="00084449" w:rsidP="003E6020">
          <w:pPr>
            <w:pStyle w:val="Sidhuvud"/>
          </w:pPr>
        </w:p>
      </w:tc>
    </w:tr>
  </w:tbl>
  <w:p w14:paraId="2BFA0E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4449"/>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1CA4"/>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042"/>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4AD"/>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7CE"/>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1EFD"/>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430F"/>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03AA"/>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FA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0A9B"/>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90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0EE"/>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28BC"/>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3455"/>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70CD"/>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6C990"/>
  <w15:docId w15:val="{746F4DEA-BF12-4479-96F4-1A01F0F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C91CDE091B74B7199BDF59A689213F0"/>
        <w:category>
          <w:name w:val="Allmänt"/>
          <w:gallery w:val="placeholder"/>
        </w:category>
        <w:types>
          <w:type w:val="bbPlcHdr"/>
        </w:types>
        <w:behaviors>
          <w:behavior w:val="content"/>
        </w:behaviors>
        <w:guid w:val="{ED66BE7A-8ACD-40AD-AC90-FD3FD26EDFF4}"/>
      </w:docPartPr>
      <w:docPartBody>
        <w:p w:rsidR="009F2F7E" w:rsidRDefault="00553B84" w:rsidP="00553B84">
          <w:pPr>
            <w:pStyle w:val="4C91CDE091B74B7199BDF59A689213F0"/>
          </w:pPr>
          <w:r>
            <w:rPr>
              <w:rStyle w:val="Platshllartext"/>
            </w:rPr>
            <w:t xml:space="preserve"> </w:t>
          </w:r>
        </w:p>
      </w:docPartBody>
    </w:docPart>
    <w:docPart>
      <w:docPartPr>
        <w:name w:val="A0A31916504D43B4B0AABF60074C228F"/>
        <w:category>
          <w:name w:val="Allmänt"/>
          <w:gallery w:val="placeholder"/>
        </w:category>
        <w:types>
          <w:type w:val="bbPlcHdr"/>
        </w:types>
        <w:behaviors>
          <w:behavior w:val="content"/>
        </w:behaviors>
        <w:guid w:val="{1B07BA8B-686E-445F-A64F-3F7DBABA3EFD}"/>
      </w:docPartPr>
      <w:docPartBody>
        <w:p w:rsidR="009F2F7E" w:rsidRDefault="00553B84" w:rsidP="00553B84">
          <w:pPr>
            <w:pStyle w:val="A0A31916504D43B4B0AABF60074C228F1"/>
          </w:pPr>
          <w:r>
            <w:rPr>
              <w:rStyle w:val="Platshllartext"/>
            </w:rPr>
            <w:t xml:space="preserve"> </w:t>
          </w:r>
        </w:p>
      </w:docPartBody>
    </w:docPart>
    <w:docPart>
      <w:docPartPr>
        <w:name w:val="EAB772B32C9E46D3870BF7E44CB8D66B"/>
        <w:category>
          <w:name w:val="Allmänt"/>
          <w:gallery w:val="placeholder"/>
        </w:category>
        <w:types>
          <w:type w:val="bbPlcHdr"/>
        </w:types>
        <w:behaviors>
          <w:behavior w:val="content"/>
        </w:behaviors>
        <w:guid w:val="{9DACBC5D-0CB4-4CF0-AE6C-99F42F4BB323}"/>
      </w:docPartPr>
      <w:docPartBody>
        <w:p w:rsidR="009F2F7E" w:rsidRDefault="00553B84" w:rsidP="00553B84">
          <w:pPr>
            <w:pStyle w:val="EAB772B32C9E46D3870BF7E44CB8D66B1"/>
          </w:pPr>
          <w:r>
            <w:rPr>
              <w:rStyle w:val="Platshllartext"/>
            </w:rPr>
            <w:t xml:space="preserve"> </w:t>
          </w:r>
        </w:p>
      </w:docPartBody>
    </w:docPart>
    <w:docPart>
      <w:docPartPr>
        <w:name w:val="725EB86765D6423ABC850898335D1DB1"/>
        <w:category>
          <w:name w:val="Allmänt"/>
          <w:gallery w:val="placeholder"/>
        </w:category>
        <w:types>
          <w:type w:val="bbPlcHdr"/>
        </w:types>
        <w:behaviors>
          <w:behavior w:val="content"/>
        </w:behaviors>
        <w:guid w:val="{8086D8B8-3005-479C-991D-B3FEF9B5A400}"/>
      </w:docPartPr>
      <w:docPartBody>
        <w:p w:rsidR="009F2F7E" w:rsidRDefault="00553B84" w:rsidP="00553B84">
          <w:pPr>
            <w:pStyle w:val="725EB86765D6423ABC850898335D1DB1"/>
          </w:pPr>
          <w:r>
            <w:rPr>
              <w:rStyle w:val="Platshllartext"/>
            </w:rPr>
            <w:t xml:space="preserve"> </w:t>
          </w:r>
        </w:p>
      </w:docPartBody>
    </w:docPart>
    <w:docPart>
      <w:docPartPr>
        <w:name w:val="F308E745F64147B5A76D1EC3A031E173"/>
        <w:category>
          <w:name w:val="Allmänt"/>
          <w:gallery w:val="placeholder"/>
        </w:category>
        <w:types>
          <w:type w:val="bbPlcHdr"/>
        </w:types>
        <w:behaviors>
          <w:behavior w:val="content"/>
        </w:behaviors>
        <w:guid w:val="{93A2CF65-83BF-47F4-8F82-20DC36403A82}"/>
      </w:docPartPr>
      <w:docPartBody>
        <w:p w:rsidR="009F2F7E" w:rsidRDefault="00553B84" w:rsidP="00553B84">
          <w:pPr>
            <w:pStyle w:val="F308E745F64147B5A76D1EC3A031E173"/>
          </w:pPr>
          <w:r>
            <w:rPr>
              <w:rStyle w:val="Platshllartext"/>
            </w:rPr>
            <w:t>Klicka här för att ange datum.</w:t>
          </w:r>
        </w:p>
      </w:docPartBody>
    </w:docPart>
    <w:docPart>
      <w:docPartPr>
        <w:name w:val="B01EB58F11454ADA98FA605AAB8F5D25"/>
        <w:category>
          <w:name w:val="Allmänt"/>
          <w:gallery w:val="placeholder"/>
        </w:category>
        <w:types>
          <w:type w:val="bbPlcHdr"/>
        </w:types>
        <w:behaviors>
          <w:behavior w:val="content"/>
        </w:behaviors>
        <w:guid w:val="{7D94BE1F-CEB0-4D52-8AE0-62C84A924734}"/>
      </w:docPartPr>
      <w:docPartBody>
        <w:p w:rsidR="009F2F7E" w:rsidRDefault="00553B84" w:rsidP="00553B84">
          <w:pPr>
            <w:pStyle w:val="B01EB58F11454ADA98FA605AAB8F5D2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B84"/>
    <w:rsid w:val="00483087"/>
    <w:rsid w:val="00553B84"/>
    <w:rsid w:val="00997317"/>
    <w:rsid w:val="009F2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76CE9302F6A4FF6B9C56C1758464457">
    <w:name w:val="876CE9302F6A4FF6B9C56C1758464457"/>
    <w:rsid w:val="00553B84"/>
  </w:style>
  <w:style w:type="character" w:styleId="Platshllartext">
    <w:name w:val="Placeholder Text"/>
    <w:basedOn w:val="Standardstycketeckensnitt"/>
    <w:uiPriority w:val="99"/>
    <w:semiHidden/>
    <w:rsid w:val="00553B84"/>
    <w:rPr>
      <w:noProof w:val="0"/>
      <w:color w:val="808080"/>
    </w:rPr>
  </w:style>
  <w:style w:type="paragraph" w:customStyle="1" w:styleId="DE7EEAEB3585442AA2D95330F4A0F2A5">
    <w:name w:val="DE7EEAEB3585442AA2D95330F4A0F2A5"/>
    <w:rsid w:val="00553B84"/>
  </w:style>
  <w:style w:type="paragraph" w:customStyle="1" w:styleId="1DF5EFE3C3504C498A8F1A0A6AEE2845">
    <w:name w:val="1DF5EFE3C3504C498A8F1A0A6AEE2845"/>
    <w:rsid w:val="00553B84"/>
  </w:style>
  <w:style w:type="paragraph" w:customStyle="1" w:styleId="95CDCE822B4243D3910E7178B021549A">
    <w:name w:val="95CDCE822B4243D3910E7178B021549A"/>
    <w:rsid w:val="00553B84"/>
  </w:style>
  <w:style w:type="paragraph" w:customStyle="1" w:styleId="4C91CDE091B74B7199BDF59A689213F0">
    <w:name w:val="4C91CDE091B74B7199BDF59A689213F0"/>
    <w:rsid w:val="00553B84"/>
  </w:style>
  <w:style w:type="paragraph" w:customStyle="1" w:styleId="A0A31916504D43B4B0AABF60074C228F">
    <w:name w:val="A0A31916504D43B4B0AABF60074C228F"/>
    <w:rsid w:val="00553B84"/>
  </w:style>
  <w:style w:type="paragraph" w:customStyle="1" w:styleId="1D4A005229264A3889505574C6AB1750">
    <w:name w:val="1D4A005229264A3889505574C6AB1750"/>
    <w:rsid w:val="00553B84"/>
  </w:style>
  <w:style w:type="paragraph" w:customStyle="1" w:styleId="4FE2E7AB3D2F4D429EA422300CE1EFCA">
    <w:name w:val="4FE2E7AB3D2F4D429EA422300CE1EFCA"/>
    <w:rsid w:val="00553B84"/>
  </w:style>
  <w:style w:type="paragraph" w:customStyle="1" w:styleId="4BF1DE9940EA4BFF9C5E081F7480412C">
    <w:name w:val="4BF1DE9940EA4BFF9C5E081F7480412C"/>
    <w:rsid w:val="00553B84"/>
  </w:style>
  <w:style w:type="paragraph" w:customStyle="1" w:styleId="EAB772B32C9E46D3870BF7E44CB8D66B">
    <w:name w:val="EAB772B32C9E46D3870BF7E44CB8D66B"/>
    <w:rsid w:val="00553B84"/>
  </w:style>
  <w:style w:type="paragraph" w:customStyle="1" w:styleId="725EB86765D6423ABC850898335D1DB1">
    <w:name w:val="725EB86765D6423ABC850898335D1DB1"/>
    <w:rsid w:val="00553B84"/>
  </w:style>
  <w:style w:type="paragraph" w:customStyle="1" w:styleId="A0A31916504D43B4B0AABF60074C228F1">
    <w:name w:val="A0A31916504D43B4B0AABF60074C228F1"/>
    <w:rsid w:val="00553B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B772B32C9E46D3870BF7E44CB8D66B1">
    <w:name w:val="EAB772B32C9E46D3870BF7E44CB8D66B1"/>
    <w:rsid w:val="00553B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A8B09674F942EE95FB5EB6D50D49F7">
    <w:name w:val="F0A8B09674F942EE95FB5EB6D50D49F7"/>
    <w:rsid w:val="00553B84"/>
  </w:style>
  <w:style w:type="paragraph" w:customStyle="1" w:styleId="33CE1E966D084E949C760E0051773678">
    <w:name w:val="33CE1E966D084E949C760E0051773678"/>
    <w:rsid w:val="00553B84"/>
  </w:style>
  <w:style w:type="paragraph" w:customStyle="1" w:styleId="E393B9BF54F44F5091EB0B8BAE521A75">
    <w:name w:val="E393B9BF54F44F5091EB0B8BAE521A75"/>
    <w:rsid w:val="00553B84"/>
  </w:style>
  <w:style w:type="paragraph" w:customStyle="1" w:styleId="27C18670ACBC46998F2C453BCF42527C">
    <w:name w:val="27C18670ACBC46998F2C453BCF42527C"/>
    <w:rsid w:val="00553B84"/>
  </w:style>
  <w:style w:type="paragraph" w:customStyle="1" w:styleId="00A3684141FB44CBA9CA4AAF8C8EDB7C">
    <w:name w:val="00A3684141FB44CBA9CA4AAF8C8EDB7C"/>
    <w:rsid w:val="00553B84"/>
  </w:style>
  <w:style w:type="paragraph" w:customStyle="1" w:styleId="CA3C73D4D8514395ACB42FB407B303E4">
    <w:name w:val="CA3C73D4D8514395ACB42FB407B303E4"/>
    <w:rsid w:val="00553B84"/>
  </w:style>
  <w:style w:type="paragraph" w:customStyle="1" w:styleId="DFA98983068F41B58B28B1BE776A84E6">
    <w:name w:val="DFA98983068F41B58B28B1BE776A84E6"/>
    <w:rsid w:val="00553B84"/>
  </w:style>
  <w:style w:type="paragraph" w:customStyle="1" w:styleId="F308E745F64147B5A76D1EC3A031E173">
    <w:name w:val="F308E745F64147B5A76D1EC3A031E173"/>
    <w:rsid w:val="00553B84"/>
  </w:style>
  <w:style w:type="paragraph" w:customStyle="1" w:styleId="B01EB58F11454ADA98FA605AAB8F5D25">
    <w:name w:val="B01EB58F11454ADA98FA605AAB8F5D25"/>
    <w:rsid w:val="00553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9f5284b6-987f-4013-b8b4-a9a269f778cb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2021-03-31T00:00:00</HeaderDate>
    <Office/>
    <Dnr>M2021/00695</Dnr>
    <ParagrafNr/>
    <DocumentTitle/>
    <VisitingAddress/>
    <Extra1/>
    <Extra2/>
    <Extra3>Camilla Brodin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6769323DA469D94BB15A812633F5E762" ma:contentTypeVersion="26" ma:contentTypeDescription="Skapa nytt dokument med möjlighet att välja RK-mall" ma:contentTypeScope="" ma:versionID="83f99ce89b74457ca1b9b04a14e8b34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38d15a31-4476-4f29-bf82-95bde261dfef" targetNamespace="http://schemas.microsoft.com/office/2006/metadata/properties" ma:root="true" ma:fieldsID="4fa11d181847f2cb2c0ce19e9f5870bd" ns2:_="" ns3:_="" ns4:_="" ns5:_="" ns6:_="">
    <xsd:import namespace="cc625d36-bb37-4650-91b9-0c96159295ba"/>
    <xsd:import namespace="4e9c2f0c-7bf8-49af-8356-cbf363fc78a7"/>
    <xsd:import namespace="18f3d968-6251-40b0-9f11-012b293496c2"/>
    <xsd:import namespace="9c9941df-7074-4a92-bf99-225d24d78d61"/>
    <xsd:import namespace="38d15a31-4476-4f29-bf82-95bde261dfef"/>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df19615e-311a-434c-9f90-a9d2539be82f}" ma:internalName="TaxCatchAll" ma:showField="CatchAllData"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df19615e-311a-434c-9f90-a9d2539be82f}" ma:internalName="TaxCatchAllLabel" ma:readOnly="true" ma:showField="CatchAllDataLabel" ma:web="742f19f6-b700-4975-8060-a9b1265e6f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d15a31-4476-4f29-bf82-95bde261df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204C-597B-4CF2-A06F-A9489DE5E732}"/>
</file>

<file path=customXml/itemProps2.xml><?xml version="1.0" encoding="utf-8"?>
<ds:datastoreItem xmlns:ds="http://schemas.openxmlformats.org/officeDocument/2006/customXml" ds:itemID="{DA0BFDA8-D6C0-4087-AEBF-EE2228B454EE}"/>
</file>

<file path=customXml/itemProps3.xml><?xml version="1.0" encoding="utf-8"?>
<ds:datastoreItem xmlns:ds="http://schemas.openxmlformats.org/officeDocument/2006/customXml" ds:itemID="{9049B636-2FE5-4342-83C1-1C5795ADA2C1}"/>
</file>

<file path=customXml/itemProps4.xml><?xml version="1.0" encoding="utf-8"?>
<ds:datastoreItem xmlns:ds="http://schemas.openxmlformats.org/officeDocument/2006/customXml" ds:itemID="{1BC0E49B-3CB7-4449-82DB-E3051DDB8B69}">
  <ds:schemaRefs>
    <ds:schemaRef ds:uri="Microsoft.SharePoint.Taxonomy.ContentTypeSync"/>
  </ds:schemaRefs>
</ds:datastoreItem>
</file>

<file path=customXml/itemProps5.xml><?xml version="1.0" encoding="utf-8"?>
<ds:datastoreItem xmlns:ds="http://schemas.openxmlformats.org/officeDocument/2006/customXml" ds:itemID="{419FAF96-D281-4787-8E3E-5F54B8B1D303}">
  <ds:schemaRefs>
    <ds:schemaRef ds:uri="http://schemas.microsoft.com/sharepoint/events"/>
  </ds:schemaRefs>
</ds:datastoreItem>
</file>

<file path=customXml/itemProps6.xml><?xml version="1.0" encoding="utf-8"?>
<ds:datastoreItem xmlns:ds="http://schemas.openxmlformats.org/officeDocument/2006/customXml" ds:itemID="{E1AAA958-7937-494A-9A33-5A183EDC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8d15a31-4476-4f29-bf82-95bde261d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E7BE654-4EDB-423A-906C-EC883C084563}"/>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302</Words>
  <Characters>1606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2314 Kontrollstation för vattenkraften.docx</dc:title>
  <dc:subject/>
  <dc:creator>Anna Ahlén</dc:creator>
  <cp:keywords/>
  <dc:description/>
  <cp:lastModifiedBy>Jesper Wistrand</cp:lastModifiedBy>
  <cp:revision>3</cp:revision>
  <dcterms:created xsi:type="dcterms:W3CDTF">2021-03-31T07:21:00Z</dcterms:created>
  <dcterms:modified xsi:type="dcterms:W3CDTF">2021-03-31T07:50:00Z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b33e698c-1310-4193-abf1-4d1180a07ae6</vt:lpwstr>
  </property>
</Properties>
</file>