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A9E" w:rsidRPr="002F2A9E" w:rsidRDefault="002F2A9E">
      <w:pPr>
        <w:pStyle w:val="Frslagsrubrik"/>
      </w:pPr>
      <w:r w:rsidRPr="002F2A9E">
        <w:t>Förslag till riksdagsbeslut</w:t>
      </w:r>
    </w:p>
    <w:p w:rsidR="002F2A9E" w:rsidRPr="002F2A9E" w:rsidRDefault="002F2A9E">
      <w:pPr>
        <w:pStyle w:val="Hemstlatt"/>
      </w:pPr>
      <w:r w:rsidRPr="002F2A9E">
        <w:t>Riksdagen tillkännager för regeringen som sin mening vad som anförs i motionen om att se över möjligheten att införa en ny lag, om förhindrande av räddningsinsats, i syfte att stävja våldet mot vår räddning</w:t>
      </w:r>
      <w:r w:rsidRPr="002F2A9E">
        <w:t>s</w:t>
      </w:r>
      <w:r w:rsidRPr="002F2A9E">
        <w:t>personal, som poliser, brandmän och ambulanspers</w:t>
      </w:r>
      <w:r w:rsidRPr="002F2A9E">
        <w:t>o</w:t>
      </w:r>
      <w:r w:rsidRPr="002F2A9E">
        <w:t>nal.</w:t>
      </w:r>
    </w:p>
    <w:p w:rsidR="002F2A9E" w:rsidRPr="002F2A9E" w:rsidRDefault="002F2A9E">
      <w:pPr>
        <w:pStyle w:val="Rubrik1"/>
      </w:pPr>
      <w:r w:rsidRPr="002F2A9E">
        <w:t>Motivering</w:t>
      </w:r>
    </w:p>
    <w:p w:rsidR="002F2A9E" w:rsidRPr="002F2A9E" w:rsidRDefault="002F2A9E">
      <w:r w:rsidRPr="002F2A9E">
        <w:t>Stenkastning mot utryckningsfordon har under en tid varit ett problem runt om i landet. Malmö, Göteborg, Stockholm och Uppsala är alla drabbade. Situationen är bekymmersam och det måste på ett mycket tydligare sätt ma</w:t>
      </w:r>
      <w:r w:rsidRPr="002F2A9E">
        <w:t>r</w:t>
      </w:r>
      <w:r w:rsidRPr="002F2A9E">
        <w:t>keras att aggressioner som riktas mot räddningstjänstens personal inte är a</w:t>
      </w:r>
      <w:r w:rsidRPr="002F2A9E">
        <w:t>c</w:t>
      </w:r>
      <w:r w:rsidRPr="002F2A9E">
        <w:t>ceptabelt. Brandmän, poliser eller ambulanspersonal som riskerar sina egna liv för att rädda andras ska inte behöva bli utsatta för stenkastning eller dylika angrepp. Önskemål har, på förekommen anledning, inkommit från räddning</w:t>
      </w:r>
      <w:r w:rsidRPr="002F2A9E">
        <w:t>s</w:t>
      </w:r>
      <w:r w:rsidRPr="002F2A9E">
        <w:t>tjänsten om att en ny lag skall införas under benämningen förhindrande av räddningsinsats.</w:t>
      </w:r>
    </w:p>
    <w:p w:rsidR="002F2A9E" w:rsidRPr="002F2A9E" w:rsidRDefault="002F2A9E">
      <w:pPr>
        <w:pStyle w:val="Normaltindrag"/>
      </w:pPr>
      <w:r w:rsidRPr="002F2A9E">
        <w:t>Jag stödjer helt kraven på införande av denna nya lag. Straffskalan bör vara allt från böter till fängelse upp till</w:t>
      </w:r>
      <w:r w:rsidRPr="002F2A9E">
        <w:t xml:space="preserve"> ett eller två år för grövre fall.</w:t>
      </w:r>
    </w:p>
    <w:p w:rsidR="002F2A9E" w:rsidRPr="002F2A9E" w:rsidRDefault="002F2A9E">
      <w:pPr>
        <w:pStyle w:val="Normaltindrag"/>
      </w:pPr>
      <w:r w:rsidRPr="002F2A9E">
        <w:t>Av stor vikt är också att den utsatta personalens del i hela räddningsinsa</w:t>
      </w:r>
      <w:r w:rsidRPr="002F2A9E">
        <w:t>t</w:t>
      </w:r>
      <w:r w:rsidRPr="002F2A9E">
        <w:t>sen beaktas. En kastad sten mot en brandman kan benämnas som våld mot tjänsteman, men vi bör även vara medvetna om att brandmannen då kanske förhindras att rädda personer ur ett brinnande hus.</w:t>
      </w:r>
    </w:p>
    <w:p w:rsidR="002F2A9E" w:rsidRPr="002F2A9E" w:rsidRDefault="002F2A9E">
      <w:pPr>
        <w:pStyle w:val="Normaltindrag"/>
      </w:pPr>
      <w:r w:rsidRPr="002F2A9E">
        <w:t>Anser vi straffskalan för våld mot tjänsteman vara anpassad för de fall då en brandman förhindras släcka en brand med följd att ett antal personer bri</w:t>
      </w:r>
      <w:r w:rsidRPr="002F2A9E">
        <w:t>n</w:t>
      </w:r>
      <w:r w:rsidRPr="002F2A9E">
        <w:t>ner inne?</w:t>
      </w:r>
    </w:p>
    <w:p w:rsidR="002F2A9E" w:rsidRPr="002F2A9E" w:rsidRDefault="002F2A9E">
      <w:pPr>
        <w:pStyle w:val="Normaltindrag"/>
      </w:pPr>
      <w:r w:rsidRPr="002F2A9E">
        <w:t>Situationen som den är idag är inte acceptabel. Självfallet löser inte hård</w:t>
      </w:r>
      <w:r w:rsidRPr="002F2A9E">
        <w:t>a</w:t>
      </w:r>
      <w:r w:rsidRPr="002F2A9E">
        <w:t xml:space="preserve">re lagstiftning alla bekymmer, men det är viktigt att slå fast tydliga regler. </w:t>
      </w:r>
      <w:r w:rsidRPr="002F2A9E">
        <w:lastRenderedPageBreak/>
        <w:t>Därefter kan vi ta itu med de mer långsiktiga lösningarna som t.ex. föräldr</w:t>
      </w:r>
      <w:r w:rsidRPr="002F2A9E">
        <w:t>a</w:t>
      </w:r>
      <w:r w:rsidRPr="002F2A9E">
        <w:t>ansvar, trångboddhet, integration och arbetslöshet.</w:t>
      </w:r>
    </w:p>
    <w:p w:rsidR="002F2A9E" w:rsidRPr="002F2A9E" w:rsidRDefault="002F2A9E">
      <w:pPr>
        <w:pStyle w:val="Normaltindrag"/>
      </w:pPr>
      <w:r w:rsidRPr="002F2A9E">
        <w:t>Brandmän, ambulanspersonal och poliser utför dagligen ett tufft arbete i invånarnas tjänst.</w:t>
      </w:r>
    </w:p>
    <w:p w:rsidR="002F2A9E" w:rsidRPr="002F2A9E" w:rsidRDefault="002F2A9E">
      <w:pPr>
        <w:pStyle w:val="Normaltindrag"/>
      </w:pPr>
      <w:r w:rsidRPr="002F2A9E">
        <w:t>Sten-, flask- eller slangbombskastande ungdomar och sönderskurna däck och brandslangar är några tämligen dåliga sätt att visa vår tacksamhet.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A9E">
        <w:trPr>
          <w:cantSplit/>
        </w:trPr>
        <w:tc>
          <w:tcPr>
            <w:tcW w:w="3046" w:type="dxa"/>
          </w:tcPr>
          <w:p w:rsidR="002F2A9E" w:rsidRPr="002F2A9E" w:rsidRDefault="002F2A9E">
            <w:pPr>
              <w:pStyle w:val="UnderskriftDatum"/>
              <w:spacing w:before="240"/>
            </w:pPr>
            <w:r w:rsidRPr="002F2A9E">
              <w:t>Stockholm den 25 oktober 2010</w:t>
            </w:r>
          </w:p>
        </w:tc>
        <w:tc>
          <w:tcPr>
            <w:tcW w:w="3047" w:type="dxa"/>
          </w:tcPr>
          <w:p w:rsidR="002F2A9E" w:rsidRPr="002F2A9E" w:rsidRDefault="002F2A9E">
            <w:pPr>
              <w:pStyle w:val="Underskrifter"/>
              <w:spacing w:before="240"/>
            </w:pPr>
          </w:p>
        </w:tc>
      </w:tr>
      <w:tr w:rsidR="00000000" w:rsidRPr="002F2A9E">
        <w:trPr>
          <w:cantSplit/>
        </w:trPr>
        <w:tc>
          <w:tcPr>
            <w:tcW w:w="3046" w:type="dxa"/>
          </w:tcPr>
          <w:p w:rsidR="002F2A9E" w:rsidRPr="002F2A9E" w:rsidRDefault="002F2A9E">
            <w:pPr>
              <w:pStyle w:val="Underskrifter"/>
            </w:pPr>
            <w:r w:rsidRPr="002F2A9E">
              <w:t>Anders Hansson (M)</w:t>
            </w:r>
          </w:p>
        </w:tc>
        <w:tc>
          <w:tcPr>
            <w:tcW w:w="3046" w:type="dxa"/>
          </w:tcPr>
          <w:p w:rsidR="002F2A9E" w:rsidRPr="002F2A9E" w:rsidRDefault="002F2A9E">
            <w:pPr>
              <w:pStyle w:val="Underskrifter"/>
            </w:pPr>
          </w:p>
        </w:tc>
      </w:tr>
    </w:tbl>
    <w:p w:rsidR="002F2A9E" w:rsidRPr="002F2A9E" w:rsidRDefault="002F2A9E">
      <w:pPr>
        <w:pStyle w:val="Normaltindrag"/>
      </w:pPr>
    </w:p>
    <w:sectPr w:rsidR="00000000" w:rsidRPr="002F2A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A9E" w:rsidRPr="002F2A9E" w:rsidRDefault="002F2A9E">
      <w:r w:rsidRPr="002F2A9E">
        <w:separator/>
      </w:r>
    </w:p>
  </w:endnote>
  <w:endnote w:type="continuationSeparator" w:id="0">
    <w:p w:rsidR="002F2A9E" w:rsidRPr="002F2A9E" w:rsidRDefault="002F2A9E">
      <w:r w:rsidRPr="002F2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9E" w:rsidRPr="002F2A9E" w:rsidRDefault="002F2A9E">
    <w:pPr>
      <w:pStyle w:val="Sidfot"/>
    </w:pPr>
    <w:r w:rsidRPr="002F2A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472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9E" w:rsidRDefault="002F2A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A9E" w:rsidRDefault="002F2A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9E" w:rsidRPr="002F2A9E" w:rsidRDefault="002F2A9E">
    <w:pPr>
      <w:pStyle w:val="Sidfot"/>
    </w:pPr>
    <w:r w:rsidRPr="002F2A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838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9E" w:rsidRDefault="002F2A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A9E" w:rsidRDefault="002F2A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9E" w:rsidRPr="002F2A9E" w:rsidRDefault="002F2A9E">
    <w:pPr>
      <w:pStyle w:val="Sidfot"/>
    </w:pPr>
    <w:r w:rsidRPr="002F2A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783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9E" w:rsidRDefault="002F2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A9E" w:rsidRDefault="002F2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A9E" w:rsidRPr="002F2A9E" w:rsidRDefault="002F2A9E">
      <w:r w:rsidRPr="002F2A9E">
        <w:separator/>
      </w:r>
    </w:p>
  </w:footnote>
  <w:footnote w:type="continuationSeparator" w:id="0">
    <w:p w:rsidR="002F2A9E" w:rsidRPr="002F2A9E" w:rsidRDefault="002F2A9E">
      <w:r w:rsidRPr="002F2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9E" w:rsidRPr="002F2A9E" w:rsidRDefault="002F2A9E">
    <w:pPr>
      <w:pStyle w:val="Sidhuvud"/>
    </w:pPr>
    <w:r w:rsidRPr="002F2A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9938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9E" w:rsidRDefault="002F2A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A9E" w:rsidRDefault="002F2A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9E" w:rsidRPr="002F2A9E" w:rsidRDefault="002F2A9E">
    <w:pPr>
      <w:pStyle w:val="Sidhuvud"/>
    </w:pPr>
    <w:r w:rsidRPr="002F2A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385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9E" w:rsidRDefault="002F2A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A9E" w:rsidRDefault="002F2A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9E" w:rsidRPr="002F2A9E" w:rsidRDefault="002F2A9E">
    <w:pPr>
      <w:pStyle w:val="FSHNormal"/>
      <w:tabs>
        <w:tab w:val="right" w:pos="5840"/>
      </w:tabs>
    </w:pPr>
    <w:r w:rsidRPr="002F2A9E">
      <w:br/>
    </w:r>
    <w:r w:rsidRPr="002F2A9E">
      <w:fldChar w:fldCharType="begin" w:fldLock="1"/>
    </w:r>
    <w:r w:rsidRPr="002F2A9E">
      <w:instrText xml:space="preserve"> DOCPROPERTY</w:instrText>
    </w:r>
    <w:r w:rsidRPr="002F2A9E">
      <w:rPr>
        <w:sz w:val="18"/>
      </w:rPr>
      <w:instrText xml:space="preserve"> "YearUser" *\charformat </w:instrText>
    </w:r>
    <w:r w:rsidRPr="002F2A9E">
      <w:fldChar w:fldCharType="separate"/>
    </w:r>
    <w:r w:rsidRPr="002F2A9E">
      <w:t>2010/11</w:t>
    </w:r>
    <w:r w:rsidRPr="002F2A9E">
      <w:fldChar w:fldCharType="end"/>
    </w:r>
    <w:r w:rsidRPr="002F2A9E">
      <w:t xml:space="preserve"> </w:t>
    </w:r>
    <w:r w:rsidRPr="002F2A9E">
      <w:tab/>
      <w:t xml:space="preserve">mnr: </w:t>
    </w:r>
    <w:r w:rsidRPr="002F2A9E">
      <w:fldChar w:fldCharType="begin" w:fldLock="1"/>
    </w:r>
    <w:r w:rsidRPr="002F2A9E">
      <w:instrText xml:space="preserve"> DOCPROPERTY</w:instrText>
    </w:r>
    <w:r w:rsidRPr="002F2A9E">
      <w:rPr>
        <w:sz w:val="18"/>
      </w:rPr>
      <w:instrText xml:space="preserve"> "Motionsnummer" *\charformat </w:instrText>
    </w:r>
    <w:r w:rsidRPr="002F2A9E">
      <w:fldChar w:fldCharType="separate"/>
    </w:r>
    <w:r w:rsidRPr="002F2A9E">
      <w:t>Fö214</w:t>
    </w:r>
    <w:r w:rsidRPr="002F2A9E">
      <w:fldChar w:fldCharType="end"/>
    </w:r>
    <w:r w:rsidRPr="002F2A9E">
      <w:br/>
    </w:r>
    <w:r w:rsidRPr="002F2A9E">
      <w:fldChar w:fldCharType="begin" w:fldLock="1"/>
    </w:r>
    <w:r w:rsidRPr="002F2A9E">
      <w:instrText xml:space="preserve"> DOCPROPERTY</w:instrText>
    </w:r>
    <w:r w:rsidRPr="002F2A9E">
      <w:rPr>
        <w:sz w:val="18"/>
      </w:rPr>
      <w:instrText xml:space="preserve"> "Samling" *\charformat </w:instrText>
    </w:r>
    <w:r w:rsidRPr="002F2A9E">
      <w:fldChar w:fldCharType="end"/>
    </w:r>
    <w:r w:rsidRPr="002F2A9E">
      <w:tab/>
      <w:t xml:space="preserve">pnr: </w:t>
    </w:r>
    <w:r w:rsidRPr="002F2A9E">
      <w:fldChar w:fldCharType="begin" w:fldLock="1"/>
    </w:r>
    <w:r w:rsidRPr="002F2A9E">
      <w:instrText xml:space="preserve"> DOCPROPERTY</w:instrText>
    </w:r>
    <w:r w:rsidRPr="002F2A9E">
      <w:rPr>
        <w:sz w:val="18"/>
      </w:rPr>
      <w:instrText xml:space="preserve"> "Partinummer" *\charformat </w:instrText>
    </w:r>
    <w:r w:rsidRPr="002F2A9E">
      <w:fldChar w:fldCharType="separate"/>
    </w:r>
    <w:r w:rsidRPr="002F2A9E">
      <w:t>M1864</w:t>
    </w:r>
    <w:r w:rsidRPr="002F2A9E">
      <w:fldChar w:fldCharType="end"/>
    </w:r>
  </w:p>
  <w:p w:rsidR="002F2A9E" w:rsidRPr="002F2A9E" w:rsidRDefault="002F2A9E">
    <w:pPr>
      <w:pStyle w:val="FSHRub1"/>
    </w:pPr>
    <w:r w:rsidRPr="002F2A9E">
      <w:t>Motion till riksdagen</w:t>
    </w:r>
    <w:r w:rsidRPr="002F2A9E">
      <w:br/>
    </w:r>
    <w:r w:rsidRPr="002F2A9E">
      <w:fldChar w:fldCharType="begin" w:fldLock="1"/>
    </w:r>
    <w:r w:rsidRPr="002F2A9E">
      <w:instrText xml:space="preserve"> DOCPROPERTY "YearUser" *\charformat </w:instrText>
    </w:r>
    <w:r w:rsidRPr="002F2A9E">
      <w:fldChar w:fldCharType="separate"/>
    </w:r>
    <w:r w:rsidRPr="002F2A9E">
      <w:t>2010/11</w:t>
    </w:r>
    <w:r w:rsidRPr="002F2A9E">
      <w:fldChar w:fldCharType="end"/>
    </w:r>
    <w:r w:rsidRPr="002F2A9E">
      <w:t>:</w:t>
    </w:r>
    <w:r w:rsidRPr="002F2A9E">
      <w:fldChar w:fldCharType="begin" w:fldLock="1"/>
    </w:r>
    <w:r w:rsidRPr="002F2A9E">
      <w:instrText xml:space="preserve"> DOCPROPERTY "Motionsnummer" *\charformat </w:instrText>
    </w:r>
    <w:r w:rsidRPr="002F2A9E">
      <w:fldChar w:fldCharType="separate"/>
    </w:r>
    <w:r w:rsidRPr="002F2A9E">
      <w:t>Fö214</w:t>
    </w:r>
    <w:r w:rsidRPr="002F2A9E">
      <w:fldChar w:fldCharType="end"/>
    </w:r>
  </w:p>
  <w:p w:rsidR="002F2A9E" w:rsidRPr="002F2A9E" w:rsidRDefault="002F2A9E">
    <w:pPr>
      <w:pStyle w:val="FSHNormalS5"/>
    </w:pPr>
    <w:r w:rsidRPr="002F2A9E">
      <w:fldChar w:fldCharType="begin" w:fldLock="1"/>
    </w:r>
    <w:r w:rsidRPr="002F2A9E">
      <w:instrText xml:space="preserve"> DOCPROPERTY "MotionarText" *\charformat </w:instrText>
    </w:r>
    <w:r w:rsidRPr="002F2A9E">
      <w:fldChar w:fldCharType="separate"/>
    </w:r>
    <w:r w:rsidRPr="002F2A9E">
      <w:t>av Anders Hansson (M)</w:t>
    </w:r>
    <w:r w:rsidRPr="002F2A9E">
      <w:fldChar w:fldCharType="end"/>
    </w:r>
    <w:r w:rsidRPr="002F2A9E">
      <w:br/>
    </w:r>
    <w:r w:rsidRPr="002F2A9E">
      <w:fldChar w:fldCharType="begin" w:fldLock="1"/>
    </w:r>
    <w:r w:rsidRPr="002F2A9E">
      <w:instrText xml:space="preserve"> DOCPROPERTY "SvarFrasKort" *\charformat </w:instrText>
    </w:r>
    <w:r w:rsidRPr="002F2A9E">
      <w:fldChar w:fldCharType="end"/>
    </w:r>
  </w:p>
  <w:p w:rsidR="002F2A9E" w:rsidRPr="002F2A9E" w:rsidRDefault="002F2A9E">
    <w:pPr>
      <w:pStyle w:val="FSHTitel"/>
    </w:pPr>
    <w:r w:rsidRPr="002F2A9E">
      <w:fldChar w:fldCharType="begin" w:fldLock="1"/>
    </w:r>
    <w:r w:rsidRPr="002F2A9E">
      <w:instrText xml:space="preserve"> DOCPROPERTY</w:instrText>
    </w:r>
    <w:r w:rsidRPr="002F2A9E">
      <w:rPr>
        <w:sz w:val="18"/>
      </w:rPr>
      <w:instrText xml:space="preserve"> "RubrikSvar" *\charformat </w:instrText>
    </w:r>
    <w:r w:rsidRPr="002F2A9E">
      <w:fldChar w:fldCharType="separate"/>
    </w:r>
    <w:r w:rsidRPr="002F2A9E">
      <w:t>Förhindrande av räddningsinsats</w:t>
    </w:r>
    <w:r w:rsidRPr="002F2A9E">
      <w:fldChar w:fldCharType="end"/>
    </w:r>
  </w:p>
  <w:p w:rsidR="002F2A9E" w:rsidRPr="002F2A9E" w:rsidRDefault="002F2A9E">
    <w:pPr>
      <w:pStyle w:val="Normal00"/>
    </w:pPr>
  </w:p>
  <w:p w:rsidR="002F2A9E" w:rsidRPr="002F2A9E" w:rsidRDefault="002F2A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4228221">
    <w:abstractNumId w:val="3"/>
  </w:num>
  <w:num w:numId="2" w16cid:durableId="1316180401">
    <w:abstractNumId w:val="2"/>
  </w:num>
  <w:num w:numId="3" w16cid:durableId="817067284">
    <w:abstractNumId w:val="1"/>
  </w:num>
  <w:num w:numId="4" w16cid:durableId="1279530932">
    <w:abstractNumId w:val="0"/>
  </w:num>
  <w:num w:numId="5" w16cid:durableId="451829840">
    <w:abstractNumId w:val="7"/>
  </w:num>
  <w:num w:numId="6" w16cid:durableId="444468562">
    <w:abstractNumId w:val="6"/>
  </w:num>
  <w:num w:numId="7" w16cid:durableId="584923975">
    <w:abstractNumId w:val="5"/>
  </w:num>
  <w:num w:numId="8" w16cid:durableId="1612665376">
    <w:abstractNumId w:val="4"/>
  </w:num>
  <w:num w:numId="9" w16cid:durableId="1435053200">
    <w:abstractNumId w:val="8"/>
  </w:num>
  <w:num w:numId="10" w16cid:durableId="1315060177">
    <w:abstractNumId w:val="9"/>
  </w:num>
  <w:num w:numId="11" w16cid:durableId="1411538315">
    <w:abstractNumId w:val="10"/>
  </w:num>
  <w:num w:numId="12" w16cid:durableId="1747916894">
    <w:abstractNumId w:val="13"/>
  </w:num>
  <w:num w:numId="13" w16cid:durableId="308871583">
    <w:abstractNumId w:val="15"/>
  </w:num>
  <w:num w:numId="14" w16cid:durableId="1611931466">
    <w:abstractNumId w:val="16"/>
  </w:num>
  <w:num w:numId="15" w16cid:durableId="368192302">
    <w:abstractNumId w:val="11"/>
  </w:num>
  <w:num w:numId="16" w16cid:durableId="1341159578">
    <w:abstractNumId w:val="18"/>
  </w:num>
  <w:num w:numId="17" w16cid:durableId="6949060">
    <w:abstractNumId w:val="17"/>
  </w:num>
  <w:num w:numId="18" w16cid:durableId="1779523120">
    <w:abstractNumId w:val="14"/>
  </w:num>
  <w:num w:numId="19" w16cid:durableId="358513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3F417742-8A87-435A-971C-C30A00612C32}"/>
  </w:docVars>
  <w:rsids>
    <w:rsidRoot w:val="007B00C8"/>
    <w:rsid w:val="002F2A9E"/>
    <w:rsid w:val="007B00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545EDD0-65A3-454D-997C-3841B217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1755</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m1864</vt:lpstr>
    </vt:vector>
  </TitlesOfParts>
  <Company>Riksdagen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m1864</dc:title>
  <dc:subject>m1864</dc:subject>
  <dc:creator>Riksdagen</dc:creator>
  <cp:keywords>Riksdagen</cp:keywords>
  <dc:description>Versal/gemen i partibeteckning. Gemen i tryck för 0910, versal för 1011 och nyare</dc:description>
  <cp:lastModifiedBy>Lars Brink</cp:lastModifiedBy>
  <cp:revision>2</cp:revision>
  <cp:lastPrinted>2010-12-01T12:59:00Z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Förhindrande av räddningsinsats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Förhindrande av räddningsinsats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20102011000000000109000018640069</vt:lpwstr>
  </property>
  <property fmtid="{D5CDD505-2E9C-101B-9397-08002B2CF9AE}" pid="47" name="datum">
    <vt:lpwstr>101025</vt:lpwstr>
  </property>
  <property fmtid="{D5CDD505-2E9C-101B-9397-08002B2CF9AE}" pid="48" name="avsändar-e-post">
    <vt:lpwstr>krister.hording@riksdagen.se</vt:lpwstr>
  </property>
  <property fmtid="{D5CDD505-2E9C-101B-9397-08002B2CF9AE}" pid="49" name="id">
    <vt:lpwstr>20102011000000000109000018640069</vt:lpwstr>
  </property>
  <property fmtid="{D5CDD505-2E9C-101B-9397-08002B2CF9AE}" pid="50" name="nummer">
    <vt:lpwstr>214</vt:lpwstr>
  </property>
  <property fmtid="{D5CDD505-2E9C-101B-9397-08002B2CF9AE}" pid="51" name="utskottsbeteckning">
    <vt:lpwstr>Fö</vt:lpwstr>
  </property>
  <property fmtid="{D5CDD505-2E9C-101B-9397-08002B2CF9AE}" pid="52" name="GlobalUID">
    <vt:lpwstr>{FCEA719C-8B7F-4DED-BE94-1C9ACA3F56C0}</vt:lpwstr>
  </property>
  <property fmtid="{D5CDD505-2E9C-101B-9397-08002B2CF9AE}" pid="53" name="Överföringar">
    <vt:i4>0</vt:i4>
  </property>
  <property fmtid="{D5CDD505-2E9C-101B-9397-08002B2CF9AE}" pid="54" name="Checksum">
    <vt:lpwstr>*1013495955914*</vt:lpwstr>
  </property>
  <property fmtid="{D5CDD505-2E9C-101B-9397-08002B2CF9AE}" pid="55" name="skuggnummer">
    <vt:lpwstr>857</vt:lpwstr>
  </property>
  <property fmtid="{D5CDD505-2E9C-101B-9397-08002B2CF9AE}" pid="56" name="urixVersion">
    <vt:lpwstr>4.3.2.0</vt:lpwstr>
  </property>
  <property fmtid="{D5CDD505-2E9C-101B-9397-08002B2CF9AE}" pid="57" name="urixOrigin">
    <vt:lpwstr>101201 13:59:41.285</vt:lpwstr>
  </property>
  <property fmtid="{D5CDD505-2E9C-101B-9397-08002B2CF9AE}" pid="58" name="urixGuid">
    <vt:lpwstr>{8C851278-11B7-4D2D-A61F-17AD4796C10A}</vt:lpwstr>
  </property>
</Properties>
</file>