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425C" w:rsidP="00DA0661">
      <w:pPr>
        <w:pStyle w:val="Title"/>
      </w:pPr>
      <w:bookmarkStart w:id="0" w:name="Start"/>
      <w:bookmarkEnd w:id="0"/>
      <w:r>
        <w:t xml:space="preserve">Svar på fråga 2023/24:157 av Erik </w:t>
      </w:r>
      <w:r>
        <w:t>Hellsborn</w:t>
      </w:r>
      <w:r>
        <w:t xml:space="preserve"> (SD)</w:t>
      </w:r>
      <w:r>
        <w:br/>
        <w:t>Bidraget till UNRWA</w:t>
      </w:r>
    </w:p>
    <w:p w:rsidR="00D8425C" w:rsidP="002749F7">
      <w:pPr>
        <w:pStyle w:val="BodyText"/>
      </w:pPr>
      <w:r>
        <w:t xml:space="preserve">Erik </w:t>
      </w:r>
      <w:r>
        <w:t>Hellsborn</w:t>
      </w:r>
      <w:r>
        <w:t xml:space="preserve"> har frågat mig om jag och regeringen anser att det finns </w:t>
      </w:r>
      <w:r w:rsidR="004561A2">
        <w:t>skäl</w:t>
      </w:r>
      <w:r>
        <w:t xml:space="preserve"> att se över Sveriges bidrag till UNRWA.</w:t>
      </w:r>
    </w:p>
    <w:p w:rsidR="00B751DC" w:rsidP="002749F7">
      <w:pPr>
        <w:pStyle w:val="BodyText"/>
      </w:pPr>
      <w:r w:rsidRPr="00B751DC">
        <w:t>Sveriges humanitära bistånd, inklusive stödet till UNRWA, syftar till att rädda liv, lindra nöd och upprätthålla mänsklig värdighet. Naturligtvis ska detta stöd användas i</w:t>
      </w:r>
      <w:r w:rsidR="003C4A68">
        <w:t xml:space="preserve"> strikt</w:t>
      </w:r>
      <w:r w:rsidRPr="00B751DC">
        <w:t xml:space="preserve"> enlighet med</w:t>
      </w:r>
      <w:r>
        <w:t xml:space="preserve"> de humanitära principerna, inklusive den om neutralitet, och</w:t>
      </w:r>
      <w:r w:rsidRPr="00B751DC">
        <w:t xml:space="preserve"> FN:s </w:t>
      </w:r>
      <w:r>
        <w:t>grundläggande värderingar om</w:t>
      </w:r>
      <w:r w:rsidRPr="00B751DC">
        <w:t xml:space="preserve"> respekt för mänskliga rättigheter, tolerans, jämlikhet och </w:t>
      </w:r>
      <w:r>
        <w:t>icke-</w:t>
      </w:r>
      <w:r w:rsidRPr="00B751DC">
        <w:t>diskriminering.</w:t>
      </w:r>
    </w:p>
    <w:p w:rsidR="003C4A68" w:rsidP="00B751DC">
      <w:pPr>
        <w:pStyle w:val="BodyText"/>
      </w:pPr>
      <w:r>
        <w:t>Alla förmedlare av svenskt bistånd har ett ansvar att inte stötta destruktiva krafter i Palestina.</w:t>
      </w:r>
    </w:p>
    <w:p w:rsidR="00B751DC" w:rsidP="00B751DC">
      <w:pPr>
        <w:pStyle w:val="BodyText"/>
      </w:pPr>
      <w:r>
        <w:t xml:space="preserve">Regeringen har beslutat att pausa det svenska utvecklingsbiståndet till Palestina tills vidare och parallellt med detta gett </w:t>
      </w:r>
      <w:r w:rsidRPr="004C6EBC">
        <w:t>Sida i uppdrag att göra en översyn av biståndet till Palestina</w:t>
      </w:r>
      <w:r>
        <w:t xml:space="preserve"> som ska redovisas senast den 1 december. Regeringen kommer därefter att ta ställning till inriktningen för det fortsatta biståndet till Palestina. </w:t>
      </w:r>
    </w:p>
    <w:p w:rsidR="00D842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E0DD95F84B4A9680BE0CE5A378A2AA"/>
          </w:placeholder>
          <w:dataBinding w:xpath="/ns0:DocumentInfo[1]/ns0:BaseInfo[1]/ns0:HeaderDate[1]" w:storeItemID="{76C8272C-F4E4-4A6A-970F-6017FC7D870D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4A68">
            <w:t>1</w:t>
          </w:r>
          <w:r>
            <w:t xml:space="preserve"> </w:t>
          </w:r>
          <w:r w:rsidR="003C4A68">
            <w:t>novem</w:t>
          </w:r>
          <w:r>
            <w:t>ber 2023</w:t>
          </w:r>
        </w:sdtContent>
      </w:sdt>
    </w:p>
    <w:p w:rsidR="00D8425C" w:rsidP="004E7A8F">
      <w:pPr>
        <w:pStyle w:val="Brdtextutanavstnd"/>
      </w:pPr>
    </w:p>
    <w:p w:rsidR="00D8425C" w:rsidP="004E7A8F">
      <w:pPr>
        <w:pStyle w:val="Brdtextutanavstnd"/>
      </w:pPr>
    </w:p>
    <w:p w:rsidR="00D8425C" w:rsidRPr="00DB48AB" w:rsidP="00DB48AB">
      <w:pPr>
        <w:pStyle w:val="BodyText"/>
      </w:pPr>
      <w:r>
        <w:t>Johan Forssell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42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425C" w:rsidRPr="007D73AB" w:rsidP="00340DE0">
          <w:pPr>
            <w:pStyle w:val="Header"/>
          </w:pPr>
        </w:p>
      </w:tc>
      <w:tc>
        <w:tcPr>
          <w:tcW w:w="1134" w:type="dxa"/>
        </w:tcPr>
        <w:p w:rsidR="00D842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42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425C" w:rsidRPr="00710A6C" w:rsidP="00EE3C0F">
          <w:pPr>
            <w:pStyle w:val="Header"/>
            <w:rPr>
              <w:b/>
            </w:rPr>
          </w:pPr>
        </w:p>
        <w:p w:rsidR="00D8425C" w:rsidP="00EE3C0F">
          <w:pPr>
            <w:pStyle w:val="Header"/>
          </w:pPr>
        </w:p>
        <w:p w:rsidR="00D8425C" w:rsidP="00EE3C0F">
          <w:pPr>
            <w:pStyle w:val="Header"/>
          </w:pPr>
        </w:p>
        <w:p w:rsidR="00D842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1991791C4324D8C93B76AAEFA023A9C"/>
            </w:placeholder>
            <w:dataBinding w:xpath="/ns0:DocumentInfo[1]/ns0:BaseInfo[1]/ns0:Dnr[1]" w:storeItemID="{76C8272C-F4E4-4A6A-970F-6017FC7D870D}" w:prefixMappings="xmlns:ns0='http://lp/documentinfo/RK' "/>
            <w:text/>
          </w:sdtPr>
          <w:sdtContent>
            <w:p w:rsidR="00D8425C" w:rsidP="00EE3C0F">
              <w:pPr>
                <w:pStyle w:val="Header"/>
              </w:pPr>
              <w:r>
                <w:t>UD2023/</w:t>
              </w:r>
              <w:r>
                <w:t>14903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D6FF0D19E34FC2A7806DE896E1B01A"/>
            </w:placeholder>
            <w:showingPlcHdr/>
            <w:dataBinding w:xpath="/ns0:DocumentInfo[1]/ns0:BaseInfo[1]/ns0:DocNumber[1]" w:storeItemID="{76C8272C-F4E4-4A6A-970F-6017FC7D870D}" w:prefixMappings="xmlns:ns0='http://lp/documentinfo/RK' "/>
            <w:text/>
          </w:sdtPr>
          <w:sdtContent>
            <w:p w:rsidR="00D842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425C" w:rsidP="00EE3C0F">
          <w:pPr>
            <w:pStyle w:val="Header"/>
          </w:pPr>
        </w:p>
      </w:tc>
      <w:tc>
        <w:tcPr>
          <w:tcW w:w="1134" w:type="dxa"/>
        </w:tcPr>
        <w:p w:rsidR="00D8425C" w:rsidP="0094502D">
          <w:pPr>
            <w:pStyle w:val="Header"/>
          </w:pPr>
        </w:p>
        <w:p w:rsidR="00D842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A9B05734F44DC4B646D6D67A4F6D9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E21B8" w:rsidRPr="006E21B8" w:rsidP="00340DE0">
              <w:pPr>
                <w:pStyle w:val="Header"/>
                <w:rPr>
                  <w:b/>
                </w:rPr>
              </w:pPr>
              <w:r w:rsidRPr="006E21B8">
                <w:rPr>
                  <w:b/>
                </w:rPr>
                <w:t>Utrikesdepartementet</w:t>
              </w:r>
            </w:p>
            <w:p w:rsidR="006E21B8" w:rsidP="00340DE0">
              <w:pPr>
                <w:pStyle w:val="Header"/>
              </w:pPr>
              <w:r w:rsidRPr="006E21B8">
                <w:t>Bistånds- och utrikeshandelsministern</w:t>
              </w:r>
            </w:p>
            <w:p w:rsidR="006E21B8" w:rsidP="00340DE0">
              <w:pPr>
                <w:pStyle w:val="Header"/>
              </w:pPr>
            </w:p>
            <w:p w:rsidR="00D8425C" w:rsidRPr="006E21B8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0974FB9EC443B39C8B4FAA59B83DA4"/>
          </w:placeholder>
          <w:dataBinding w:xpath="/ns0:DocumentInfo[1]/ns0:BaseInfo[1]/ns0:Recipient[1]" w:storeItemID="{76C8272C-F4E4-4A6A-970F-6017FC7D870D}" w:prefixMappings="xmlns:ns0='http://lp/documentinfo/RK' "/>
          <w:text w:multiLine="1"/>
        </w:sdtPr>
        <w:sdtContent>
          <w:tc>
            <w:tcPr>
              <w:tcW w:w="3170" w:type="dxa"/>
            </w:tcPr>
            <w:p w:rsidR="00D8425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842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991791C4324D8C93B76AAEFA023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63522-64E5-42CA-9D2D-0BC6DE80179A}"/>
      </w:docPartPr>
      <w:docPartBody>
        <w:p w:rsidR="002F290A" w:rsidP="002F0C64">
          <w:pPr>
            <w:pStyle w:val="C1991791C4324D8C93B76AAEFA023A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D6FF0D19E34FC2A7806DE896E1B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0342E-1017-4E95-A1FD-2FA21766CBF0}"/>
      </w:docPartPr>
      <w:docPartBody>
        <w:p w:rsidR="002F290A" w:rsidP="002F0C64">
          <w:pPr>
            <w:pStyle w:val="1BD6FF0D19E34FC2A7806DE896E1B0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A9B05734F44DC4B646D6D67A4F6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49B3E-602E-4EEE-9B75-A141EE25B500}"/>
      </w:docPartPr>
      <w:docPartBody>
        <w:p w:rsidR="002F290A" w:rsidP="002F0C64">
          <w:pPr>
            <w:pStyle w:val="ABA9B05734F44DC4B646D6D67A4F6D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0974FB9EC443B39C8B4FAA59B83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D5E61-B215-409D-A265-93207BCC631C}"/>
      </w:docPartPr>
      <w:docPartBody>
        <w:p w:rsidR="002F290A" w:rsidP="002F0C64">
          <w:pPr>
            <w:pStyle w:val="A60974FB9EC443B39C8B4FAA59B83D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0DD95F84B4A9680BE0CE5A378A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93CEC-8D1A-45B5-A4F8-7329445D1320}"/>
      </w:docPartPr>
      <w:docPartBody>
        <w:p w:rsidR="002F290A" w:rsidP="002F0C64">
          <w:pPr>
            <w:pStyle w:val="E0E0DD95F84B4A9680BE0CE5A378A2A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C64"/>
    <w:rPr>
      <w:noProof w:val="0"/>
      <w:color w:val="808080"/>
    </w:rPr>
  </w:style>
  <w:style w:type="paragraph" w:customStyle="1" w:styleId="C1991791C4324D8C93B76AAEFA023A9C">
    <w:name w:val="C1991791C4324D8C93B76AAEFA023A9C"/>
    <w:rsid w:val="002F0C64"/>
  </w:style>
  <w:style w:type="paragraph" w:customStyle="1" w:styleId="A60974FB9EC443B39C8B4FAA59B83DA4">
    <w:name w:val="A60974FB9EC443B39C8B4FAA59B83DA4"/>
    <w:rsid w:val="002F0C64"/>
  </w:style>
  <w:style w:type="paragraph" w:customStyle="1" w:styleId="1BD6FF0D19E34FC2A7806DE896E1B01A1">
    <w:name w:val="1BD6FF0D19E34FC2A7806DE896E1B01A1"/>
    <w:rsid w:val="002F0C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A9B05734F44DC4B646D6D67A4F6D951">
    <w:name w:val="ABA9B05734F44DC4B646D6D67A4F6D951"/>
    <w:rsid w:val="002F0C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E0DD95F84B4A9680BE0CE5A378A2AA">
    <w:name w:val="E0E0DD95F84B4A9680BE0CE5A378A2AA"/>
    <w:rsid w:val="002F0C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2023-11-01T00:00:00</HeaderDate>
    <Office/>
    <Dnr>UD2023/14903</Dnr>
    <ParagrafNr/>
    <DocumentTitle/>
    <VisitingAddress/>
    <Extra1/>
    <Extra2/>
    <Extra3>Erik Hellsborn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bf071b3b-9085-4eb7-b766-e0eeffce0a39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8272C-F4E4-4A6A-970F-6017FC7D870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E0B2A-C69D-498B-A3AC-AA43E4763614}"/>
</file>

<file path=customXml/itemProps4.xml><?xml version="1.0" encoding="utf-8"?>
<ds:datastoreItem xmlns:ds="http://schemas.openxmlformats.org/officeDocument/2006/customXml" ds:itemID="{BF11049B-EDDD-41AF-AEAD-9A5FA408159C}">
  <ds:schemaRefs>
    <ds:schemaRef ds:uri="http://purl.org/dc/terms/"/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a9ec56ab-dea3-443b-ae99-35f2199b5204"/>
    <ds:schemaRef ds:uri="18f3d968-6251-40b0-9f11-012b293496c2"/>
    <ds:schemaRef ds:uri="4e9c2f0c-7bf8-49af-8356-cbf363fc78a7"/>
  </ds:schemaRefs>
</ds:datastoreItem>
</file>

<file path=customXml/itemProps5.xml><?xml version="1.0" encoding="utf-8"?>
<ds:datastoreItem xmlns:ds="http://schemas.openxmlformats.org/officeDocument/2006/customXml" ds:itemID="{937479DA-9117-4A4B-94CA-DF4D24BE6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 av Erik Hellsborn (SD) Bidraget till UNRWA.docx</dc:title>
  <cp:revision>2</cp:revision>
  <dcterms:created xsi:type="dcterms:W3CDTF">2023-10-31T15:30:00Z</dcterms:created>
  <dcterms:modified xsi:type="dcterms:W3CDTF">2023-10-31T15:30:00Z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3a2024a3-1ae2-4539-8af2-4ec7395262fa</vt:lpwstr>
  </property>
</Properties>
</file>