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43B4" w:rsidRPr="008943B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43B4" w:rsidRPr="008943B4" w:rsidRDefault="008943B4" w:rsidP="006D5DE8">
            <w:pPr>
              <w:rPr>
                <w:rFonts w:ascii="Times New Roman" w:hAnsi="Times New Roman" w:cs="Times New Roman"/>
              </w:rPr>
            </w:pPr>
          </w:p>
          <w:p w:rsidR="008943B4" w:rsidRPr="008943B4" w:rsidRDefault="008943B4" w:rsidP="006D5D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43B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8943B4" w:rsidRPr="008943B4" w:rsidRDefault="008943B4" w:rsidP="006D5DE8">
            <w:pPr>
              <w:rPr>
                <w:rFonts w:ascii="Times New Roman" w:hAnsi="Times New Roman" w:cs="Times New Roman"/>
              </w:rPr>
            </w:pPr>
            <w:r w:rsidRPr="008943B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8943B4">
              <w:rPr>
                <w:rStyle w:val="SkrivelseNr"/>
                <w:rFonts w:ascii="Times New Roman" w:hAnsi="Times New Roman" w:cs="Times New Roman"/>
              </w:rPr>
              <w:t>165</w:t>
            </w:r>
          </w:p>
        </w:tc>
        <w:tc>
          <w:tcPr>
            <w:tcW w:w="2268" w:type="dxa"/>
          </w:tcPr>
          <w:p w:rsidR="008943B4" w:rsidRPr="008943B4" w:rsidRDefault="008943B4" w:rsidP="006D5DE8">
            <w:pPr>
              <w:jc w:val="center"/>
              <w:rPr>
                <w:rFonts w:ascii="Times New Roman" w:hAnsi="Times New Roman" w:cs="Times New Roman"/>
              </w:rPr>
            </w:pPr>
            <w:r w:rsidRPr="008943B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83" r:id="rId5"/>
              </w:object>
            </w:r>
          </w:p>
          <w:p w:rsidR="008943B4" w:rsidRPr="008943B4" w:rsidRDefault="008943B4" w:rsidP="006D5D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3B4" w:rsidRPr="008943B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943B4" w:rsidRPr="008943B4" w:rsidRDefault="008943B4" w:rsidP="006D5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43B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43B4" w:rsidRPr="008943B4" w:rsidRDefault="008943B4" w:rsidP="006D5DE8">
      <w:pPr>
        <w:pStyle w:val="Mottagare1"/>
        <w:jc w:val="left"/>
      </w:pPr>
      <w:r w:rsidRPr="008943B4">
        <w:t>Regeringen</w:t>
      </w:r>
    </w:p>
    <w:p w:rsidR="008943B4" w:rsidRPr="008943B4" w:rsidRDefault="008943B4" w:rsidP="006D5DE8">
      <w:pPr>
        <w:pStyle w:val="Mottagare2"/>
        <w:jc w:val="left"/>
      </w:pPr>
      <w:r w:rsidRPr="008943B4">
        <w:t>Socialdepartementet</w:t>
      </w:r>
    </w:p>
    <w:p w:rsidR="008943B4" w:rsidRPr="008943B4" w:rsidRDefault="008943B4" w:rsidP="006D5DE8">
      <w:pPr>
        <w:pStyle w:val="NormalText"/>
        <w:jc w:val="left"/>
      </w:pPr>
      <w:r w:rsidRPr="008943B4">
        <w:t>Med överlämnande av socialutskottets betänkande 2004/05:SoU12 Kvalitet, dokumentation och anmälningsplikt i lagen (1993:387) om stöd och service till vissa funktionshindrade (LSS), m.m. får jag anmäla att riksdagen denna dag bifallit utskottets förslag till riksdagsbeslut.</w:t>
      </w:r>
    </w:p>
    <w:p w:rsidR="008943B4" w:rsidRPr="008943B4" w:rsidRDefault="008943B4" w:rsidP="006D5DE8">
      <w:pPr>
        <w:pStyle w:val="Stockholm"/>
        <w:jc w:val="left"/>
      </w:pPr>
      <w:r w:rsidRPr="008943B4">
        <w:t>Stockholm den 2 mars 2005</w:t>
      </w:r>
    </w:p>
    <w:p w:rsidR="008943B4" w:rsidRPr="008943B4" w:rsidRDefault="008943B4" w:rsidP="006D5D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43B4" w:rsidRPr="008943B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43B4" w:rsidRPr="008943B4" w:rsidRDefault="008943B4" w:rsidP="006D5DE8">
            <w:pPr>
              <w:rPr>
                <w:rFonts w:ascii="Times New Roman" w:hAnsi="Times New Roman" w:cs="Times New Roman"/>
              </w:rPr>
            </w:pPr>
            <w:r w:rsidRPr="008943B4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8943B4" w:rsidRPr="008943B4" w:rsidRDefault="008943B4" w:rsidP="006D5DE8">
            <w:pPr>
              <w:rPr>
                <w:rFonts w:ascii="Times New Roman" w:hAnsi="Times New Roman" w:cs="Times New Roman"/>
              </w:rPr>
            </w:pPr>
          </w:p>
          <w:p w:rsidR="008943B4" w:rsidRPr="008943B4" w:rsidRDefault="008943B4" w:rsidP="006D5DE8">
            <w:pPr>
              <w:rPr>
                <w:rFonts w:ascii="Times New Roman" w:hAnsi="Times New Roman" w:cs="Times New Roman"/>
              </w:rPr>
            </w:pPr>
          </w:p>
          <w:p w:rsidR="008943B4" w:rsidRPr="008943B4" w:rsidRDefault="008943B4" w:rsidP="006D5DE8">
            <w:pPr>
              <w:rPr>
                <w:rFonts w:ascii="Times New Roman" w:hAnsi="Times New Roman" w:cs="Times New Roman"/>
              </w:rPr>
            </w:pPr>
            <w:r w:rsidRPr="008943B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943B4" w:rsidRPr="008943B4" w:rsidRDefault="008943B4">
      <w:pPr>
        <w:rPr>
          <w:rFonts w:ascii="Times New Roman" w:hAnsi="Times New Roman" w:cs="Times New Roman"/>
        </w:rPr>
      </w:pPr>
    </w:p>
    <w:sectPr w:rsidR="008943B4" w:rsidRPr="00894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B4"/>
    <w:rsid w:val="000D6536"/>
    <w:rsid w:val="00245159"/>
    <w:rsid w:val="002A1806"/>
    <w:rsid w:val="00434A2C"/>
    <w:rsid w:val="00453414"/>
    <w:rsid w:val="00673A18"/>
    <w:rsid w:val="00700783"/>
    <w:rsid w:val="008943B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147AFD-94EB-43A4-911D-CF262521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4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4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4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4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4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4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4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4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4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43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43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43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43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43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43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43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43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43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43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43B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943B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943B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943B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943B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943B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943B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477</Characters>
  <Application>Microsoft Office Word</Application>
  <DocSecurity>0</DocSecurity>
  <Lines>22</Lines>
  <Paragraphs>10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