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23B89" w14:textId="77777777" w:rsidR="00C57C00" w:rsidRPr="00631228" w:rsidRDefault="00591720" w:rsidP="00C8222F">
      <w:pPr>
        <w:pStyle w:val="Datum"/>
      </w:pPr>
      <w:bookmarkStart w:id="0" w:name="DocumentDate"/>
      <w:r w:rsidRPr="00631228">
        <w:t>Torsdagen den 20 december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82B82" w14:paraId="51C23B8E" w14:textId="77777777" w:rsidTr="00BE4728">
        <w:trPr>
          <w:cantSplit/>
        </w:trPr>
        <w:tc>
          <w:tcPr>
            <w:tcW w:w="454" w:type="dxa"/>
          </w:tcPr>
          <w:p w14:paraId="51C23B8A" w14:textId="77777777" w:rsidR="00C57C00" w:rsidRPr="00631228" w:rsidRDefault="00591720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1C23B8B" w14:textId="77777777" w:rsidR="00C57C00" w:rsidRPr="00631228" w:rsidRDefault="00591720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1C23B8C" w14:textId="77777777" w:rsidR="00C57C00" w:rsidRPr="00631228" w:rsidRDefault="0059172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1C23B8D" w14:textId="77777777" w:rsidR="00C57C00" w:rsidRPr="00631228" w:rsidRDefault="00591720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682B82" w14:paraId="51C23B93" w14:textId="77777777" w:rsidTr="00BE4728">
        <w:trPr>
          <w:cantSplit/>
        </w:trPr>
        <w:tc>
          <w:tcPr>
            <w:tcW w:w="454" w:type="dxa"/>
          </w:tcPr>
          <w:p w14:paraId="51C23B8F" w14:textId="77777777" w:rsidR="00C57C00" w:rsidRPr="00631228" w:rsidRDefault="0059172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1C23B90" w14:textId="77777777" w:rsidR="00C57C00" w:rsidRPr="00631228" w:rsidRDefault="00591720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51C23B91" w14:textId="77777777" w:rsidR="00C57C00" w:rsidRPr="00631228" w:rsidRDefault="0059172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1C23B92" w14:textId="77777777" w:rsidR="00C57C00" w:rsidRPr="00631228" w:rsidRDefault="00591720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51C23B94" w14:textId="77777777" w:rsidR="00C57C00" w:rsidRDefault="0059172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682B82" w14:paraId="51C23B99" w14:textId="77777777">
        <w:tc>
          <w:tcPr>
            <w:tcW w:w="454" w:type="dxa"/>
            <w:vAlign w:val="bottom"/>
          </w:tcPr>
          <w:p w14:paraId="51C23B95" w14:textId="77777777" w:rsidR="00C57C00" w:rsidRPr="006F2BC3" w:rsidRDefault="00591720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51C23B96" w14:textId="77777777" w:rsidR="00C57C00" w:rsidRPr="006F2BC3" w:rsidRDefault="00591720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C23B97" w14:textId="77777777" w:rsidR="00C57C00" w:rsidRPr="006F2BC3" w:rsidRDefault="00591720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51C23B98" w14:textId="77777777" w:rsidR="00C57C00" w:rsidRPr="006F2BC3" w:rsidRDefault="00591720" w:rsidP="006F2BC3">
            <w:r w:rsidRPr="006F2BC3">
              <w:t>Ackumulerad tid</w:t>
            </w:r>
          </w:p>
        </w:tc>
      </w:tr>
      <w:tr w:rsidR="00682B82" w14:paraId="51C23B9E" w14:textId="77777777">
        <w:tc>
          <w:tcPr>
            <w:tcW w:w="454" w:type="dxa"/>
          </w:tcPr>
          <w:p w14:paraId="51C23B9A" w14:textId="77777777" w:rsidR="00C57C00" w:rsidRPr="006F2BC3" w:rsidRDefault="00591720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51C23B9B" w14:textId="77777777" w:rsidR="00C57C00" w:rsidRPr="006F2BC3" w:rsidRDefault="00591720" w:rsidP="006F2BC3">
            <w:pPr>
              <w:pStyle w:val="renderubrik"/>
            </w:pPr>
            <w:r>
              <w:t>Socialförsäkringsutskottets betänkande SfU1</w:t>
            </w:r>
          </w:p>
        </w:tc>
        <w:tc>
          <w:tcPr>
            <w:tcW w:w="1260" w:type="dxa"/>
            <w:gridSpan w:val="2"/>
            <w:vAlign w:val="bottom"/>
          </w:tcPr>
          <w:p w14:paraId="51C23B9C" w14:textId="77777777" w:rsidR="00C57C00" w:rsidRPr="006F2BC3" w:rsidRDefault="00591720" w:rsidP="006F2BC3"/>
        </w:tc>
        <w:tc>
          <w:tcPr>
            <w:tcW w:w="1460" w:type="dxa"/>
            <w:gridSpan w:val="2"/>
            <w:vAlign w:val="bottom"/>
          </w:tcPr>
          <w:p w14:paraId="51C23B9D" w14:textId="77777777" w:rsidR="00C57C00" w:rsidRPr="006F2BC3" w:rsidRDefault="00591720" w:rsidP="006F2BC3"/>
        </w:tc>
      </w:tr>
      <w:tr w:rsidR="00682B82" w14:paraId="51C23BA3" w14:textId="77777777">
        <w:tc>
          <w:tcPr>
            <w:tcW w:w="454" w:type="dxa"/>
            <w:vAlign w:val="bottom"/>
          </w:tcPr>
          <w:p w14:paraId="51C23B9F" w14:textId="77777777" w:rsidR="00C57C00" w:rsidRPr="006F2BC3" w:rsidRDefault="00591720" w:rsidP="006F2BC3"/>
        </w:tc>
        <w:tc>
          <w:tcPr>
            <w:tcW w:w="5680" w:type="dxa"/>
            <w:gridSpan w:val="3"/>
            <w:vAlign w:val="bottom"/>
          </w:tcPr>
          <w:p w14:paraId="51C23BA0" w14:textId="77777777" w:rsidR="00C57C00" w:rsidRPr="006F2BC3" w:rsidRDefault="00591720" w:rsidP="006F2BC3">
            <w:pPr>
              <w:pStyle w:val="Underrubrik"/>
            </w:pPr>
            <w:r>
              <w:t>Utgiftsområde 10 Ekonomisk trygghet vid sjukdom och funktionsnedsättning</w:t>
            </w:r>
          </w:p>
        </w:tc>
        <w:tc>
          <w:tcPr>
            <w:tcW w:w="1260" w:type="dxa"/>
            <w:gridSpan w:val="2"/>
            <w:vAlign w:val="bottom"/>
          </w:tcPr>
          <w:p w14:paraId="51C23BA1" w14:textId="77777777" w:rsidR="00C57C00" w:rsidRPr="006F2BC3" w:rsidRDefault="0059172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1C23BA2" w14:textId="77777777" w:rsidR="00C57C00" w:rsidRPr="006F2BC3" w:rsidRDefault="00591720" w:rsidP="006F2BC3">
            <w:r w:rsidRPr="006F2BC3">
              <w:t xml:space="preserve"> </w:t>
            </w:r>
          </w:p>
        </w:tc>
      </w:tr>
      <w:tr w:rsidR="00682B82" w14:paraId="51C23BA7" w14:textId="77777777">
        <w:tc>
          <w:tcPr>
            <w:tcW w:w="454" w:type="dxa"/>
            <w:vAlign w:val="bottom"/>
          </w:tcPr>
          <w:p w14:paraId="51C23BA4" w14:textId="77777777" w:rsidR="00C57C00" w:rsidRPr="006F2BC3" w:rsidRDefault="00591720" w:rsidP="006F2BC3"/>
        </w:tc>
        <w:tc>
          <w:tcPr>
            <w:tcW w:w="8400" w:type="dxa"/>
            <w:gridSpan w:val="7"/>
            <w:vAlign w:val="bottom"/>
          </w:tcPr>
          <w:p w14:paraId="51C23BA6" w14:textId="706624A3" w:rsidR="00C57C00" w:rsidRPr="006F2BC3" w:rsidRDefault="00591720" w:rsidP="00591720">
            <w:pPr>
              <w:spacing w:after="280" w:afterAutospacing="1"/>
            </w:pPr>
            <w:r>
              <w:t>Talmannen och gruppledarna har kommit överens om debattider och fri replikrätt vid budgetdebatterna hösten 2018 enligt följande. Vid debatterna tillämpas fri replikrätt i utskottsrunden, dvs. för den första omgången talare inklusive statsråd som deltar. Et</w:t>
            </w:r>
            <w:r>
              <w:t>t replikskifte vid fri replikrätt får omfatta två repliker. Den första repliken får inte överstiga 2 minuter och den andra repliken får inte överstiga 1 minut. Talartiden begränsas till 8 minuter.</w:t>
            </w:r>
          </w:p>
        </w:tc>
      </w:tr>
      <w:tr w:rsidR="00682B82" w14:paraId="51C23B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BA8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BA9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1C23BAA" w14:textId="77777777" w:rsidR="00C57C00" w:rsidRPr="006F2BC3" w:rsidRDefault="00591720">
            <w:pPr>
              <w:spacing w:after="280" w:afterAutospacing="1"/>
            </w:pPr>
            <w:r w:rsidRPr="006F2BC3">
              <w:t>Marianne Pettersson (S)</w:t>
            </w:r>
          </w:p>
        </w:tc>
        <w:tc>
          <w:tcPr>
            <w:tcW w:w="1260" w:type="dxa"/>
            <w:gridSpan w:val="2"/>
            <w:vAlign w:val="bottom"/>
          </w:tcPr>
          <w:p w14:paraId="51C23BAB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C23BAC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BB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BAE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BAF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1C23BB0" w14:textId="77777777" w:rsidR="00C57C00" w:rsidRPr="006F2BC3" w:rsidRDefault="00591720">
            <w:pPr>
              <w:spacing w:after="280" w:afterAutospacing="1"/>
            </w:pPr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14:paraId="51C23BB1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C23BB2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BB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BB4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BB5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1C23BB6" w14:textId="77777777" w:rsidR="00C57C00" w:rsidRPr="006F2BC3" w:rsidRDefault="00591720">
            <w:pPr>
              <w:spacing w:after="280" w:afterAutospacing="1"/>
            </w:pPr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14:paraId="51C23BB7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C23BB8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BB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BBA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BBB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1C23BBC" w14:textId="77777777" w:rsidR="00C57C00" w:rsidRPr="006F2BC3" w:rsidRDefault="00591720">
            <w:pPr>
              <w:spacing w:after="280" w:afterAutospacing="1"/>
            </w:pPr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14:paraId="51C23BBD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C23BBE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B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BC0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BC1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1C23BC2" w14:textId="77777777" w:rsidR="00C57C00" w:rsidRPr="006F2BC3" w:rsidRDefault="00591720">
            <w:pPr>
              <w:spacing w:after="280" w:afterAutospacing="1"/>
            </w:pPr>
            <w:r w:rsidRPr="006F2BC3">
              <w:t>Emma Carlsson Löfdahl (L)</w:t>
            </w:r>
          </w:p>
        </w:tc>
        <w:tc>
          <w:tcPr>
            <w:tcW w:w="1260" w:type="dxa"/>
            <w:gridSpan w:val="2"/>
            <w:vAlign w:val="bottom"/>
          </w:tcPr>
          <w:p w14:paraId="51C23BC3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C23BC4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B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BC6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BC7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1C23BC8" w14:textId="77777777" w:rsidR="00C57C00" w:rsidRPr="006F2BC3" w:rsidRDefault="00591720">
            <w:pPr>
              <w:spacing w:after="280" w:afterAutospacing="1"/>
            </w:pPr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14:paraId="51C23BC9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C23BCA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B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BCC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BCD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1C23BCE" w14:textId="77777777" w:rsidR="00C57C00" w:rsidRPr="006F2BC3" w:rsidRDefault="00591720">
            <w:pPr>
              <w:spacing w:after="280" w:afterAutospacing="1"/>
            </w:pPr>
            <w:r w:rsidRPr="006F2BC3">
              <w:t>Elisabeth Björnsdotter Rahm (M)</w:t>
            </w:r>
          </w:p>
        </w:tc>
        <w:tc>
          <w:tcPr>
            <w:tcW w:w="1260" w:type="dxa"/>
            <w:gridSpan w:val="2"/>
            <w:vAlign w:val="bottom"/>
          </w:tcPr>
          <w:p w14:paraId="51C23BCF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C23BD0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B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BD2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BD3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1C23BD4" w14:textId="77777777" w:rsidR="00C57C00" w:rsidRPr="006F2BC3" w:rsidRDefault="00591720">
            <w:pPr>
              <w:spacing w:after="280" w:afterAutospacing="1"/>
            </w:pPr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51C23BD5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C23BD6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BD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1C23BD8" w14:textId="77777777" w:rsidR="00C57C00" w:rsidRPr="006F2BC3" w:rsidRDefault="00591720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BD9" w14:textId="77777777" w:rsidR="00C57C00" w:rsidRPr="006F2BC3" w:rsidRDefault="00591720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1C23BDA" w14:textId="77777777" w:rsidR="00C57C00" w:rsidRPr="006F2BC3" w:rsidRDefault="00591720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C23BDB" w14:textId="77777777" w:rsidR="00C57C00" w:rsidRPr="006F2BC3" w:rsidRDefault="00591720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1C23BDC" w14:textId="77777777" w:rsidR="00C57C00" w:rsidRPr="006F2BC3" w:rsidRDefault="00591720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682B82" w14:paraId="51C23BE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1C23BDE" w14:textId="77777777" w:rsidR="00C57C00" w:rsidRPr="006F2BC3" w:rsidRDefault="00591720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BDF" w14:textId="77777777" w:rsidR="00C57C00" w:rsidRPr="006F2BC3" w:rsidRDefault="00591720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1C23BE0" w14:textId="77777777" w:rsidR="00C57C00" w:rsidRPr="006F2BC3" w:rsidRDefault="00591720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C23BE1" w14:textId="77777777" w:rsidR="00C57C00" w:rsidRPr="006F2BC3" w:rsidRDefault="00591720">
            <w:pPr>
              <w:pStyle w:val="TalartidSumma"/>
              <w:spacing w:after="280" w:afterAutospacing="1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51C23BE2" w14:textId="77777777" w:rsidR="00C57C00" w:rsidRPr="006F2BC3" w:rsidRDefault="00591720">
            <w:pPr>
              <w:pStyle w:val="TalartidSumma"/>
              <w:spacing w:after="280" w:afterAutospacing="1"/>
            </w:pPr>
            <w:r w:rsidRPr="006F2BC3">
              <w:t>0.54</w:t>
            </w:r>
          </w:p>
        </w:tc>
      </w:tr>
      <w:tr w:rsidR="00682B82" w14:paraId="51C23BE8" w14:textId="77777777">
        <w:tc>
          <w:tcPr>
            <w:tcW w:w="454" w:type="dxa"/>
          </w:tcPr>
          <w:p w14:paraId="51C23BE4" w14:textId="77777777" w:rsidR="00C57C00" w:rsidRPr="006F2BC3" w:rsidRDefault="00591720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51C23BE5" w14:textId="77777777" w:rsidR="00C57C00" w:rsidRPr="006F2BC3" w:rsidRDefault="00591720" w:rsidP="006F2BC3">
            <w:pPr>
              <w:pStyle w:val="renderubrik"/>
            </w:pPr>
            <w:r>
              <w:t xml:space="preserve">Socialutskottets betänkande </w:t>
            </w:r>
            <w:r>
              <w:t>SoU1</w:t>
            </w:r>
          </w:p>
        </w:tc>
        <w:tc>
          <w:tcPr>
            <w:tcW w:w="1260" w:type="dxa"/>
            <w:gridSpan w:val="2"/>
            <w:vAlign w:val="bottom"/>
          </w:tcPr>
          <w:p w14:paraId="51C23BE6" w14:textId="77777777" w:rsidR="00C57C00" w:rsidRPr="006F2BC3" w:rsidRDefault="0059172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1C23BE7" w14:textId="77777777" w:rsidR="00C57C00" w:rsidRPr="006F2BC3" w:rsidRDefault="00591720" w:rsidP="006F2BC3">
            <w:pPr>
              <w:pStyle w:val="renderubrik"/>
            </w:pPr>
          </w:p>
        </w:tc>
      </w:tr>
      <w:tr w:rsidR="00682B82" w14:paraId="51C23BED" w14:textId="77777777">
        <w:tc>
          <w:tcPr>
            <w:tcW w:w="454" w:type="dxa"/>
            <w:vAlign w:val="bottom"/>
          </w:tcPr>
          <w:p w14:paraId="51C23BE9" w14:textId="77777777" w:rsidR="00C57C00" w:rsidRPr="006F2BC3" w:rsidRDefault="00591720" w:rsidP="006F2BC3"/>
        </w:tc>
        <w:tc>
          <w:tcPr>
            <w:tcW w:w="5680" w:type="dxa"/>
            <w:gridSpan w:val="3"/>
            <w:vAlign w:val="bottom"/>
          </w:tcPr>
          <w:p w14:paraId="51C23BEA" w14:textId="77777777" w:rsidR="00C57C00" w:rsidRPr="006F2BC3" w:rsidRDefault="00591720" w:rsidP="006F2BC3">
            <w:pPr>
              <w:pStyle w:val="Underrubrik"/>
            </w:pPr>
            <w:r>
              <w:t>Utgiftsområde 9 Hälsovård, sjukvård och social omsorg</w:t>
            </w:r>
          </w:p>
        </w:tc>
        <w:tc>
          <w:tcPr>
            <w:tcW w:w="1260" w:type="dxa"/>
            <w:gridSpan w:val="2"/>
            <w:vAlign w:val="bottom"/>
          </w:tcPr>
          <w:p w14:paraId="51C23BEB" w14:textId="77777777" w:rsidR="00C57C00" w:rsidRPr="006F2BC3" w:rsidRDefault="0059172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1C23BEC" w14:textId="77777777" w:rsidR="00C57C00" w:rsidRPr="006F2BC3" w:rsidRDefault="00591720" w:rsidP="006F2BC3">
            <w:r w:rsidRPr="006F2BC3">
              <w:t xml:space="preserve"> </w:t>
            </w:r>
          </w:p>
        </w:tc>
      </w:tr>
      <w:tr w:rsidR="00682B82" w14:paraId="51C23BF1" w14:textId="77777777">
        <w:tc>
          <w:tcPr>
            <w:tcW w:w="454" w:type="dxa"/>
            <w:vAlign w:val="bottom"/>
          </w:tcPr>
          <w:p w14:paraId="51C23BEE" w14:textId="77777777" w:rsidR="00C57C00" w:rsidRPr="006F2BC3" w:rsidRDefault="00591720" w:rsidP="006F2BC3"/>
        </w:tc>
        <w:tc>
          <w:tcPr>
            <w:tcW w:w="8400" w:type="dxa"/>
            <w:gridSpan w:val="7"/>
            <w:vAlign w:val="bottom"/>
          </w:tcPr>
          <w:p w14:paraId="51C23BF0" w14:textId="682583A6" w:rsidR="00C57C00" w:rsidRPr="006F2BC3" w:rsidRDefault="00591720" w:rsidP="00591720">
            <w:pPr>
              <w:spacing w:after="280" w:afterAutospacing="1"/>
            </w:pPr>
            <w:r>
              <w:t xml:space="preserve">Talmannen och gruppledarna har kommit överens om debattider och fri replikrätt vid budgetdebatterna hösten 2018 enligt följande. Vid debatterna tillämpas fri replikrätt i utskottsrunden, </w:t>
            </w:r>
            <w:r>
              <w:t xml:space="preserve">dvs. för den första omgången talare inklusive statsråd som deltar. Ett replikskifte vid fri replikrätt får omfatta två repliker. Den första repliken får inte överstiga </w:t>
            </w:r>
            <w:r>
              <w:lastRenderedPageBreak/>
              <w:t>2 minuter och den andra repliken får inte överstiga 1 minut. Talartiden begränsas till 8</w:t>
            </w:r>
            <w:r>
              <w:t xml:space="preserve"> minuter.</w:t>
            </w:r>
          </w:p>
        </w:tc>
      </w:tr>
      <w:tr w:rsidR="00682B82" w14:paraId="51C23B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BF2" w14:textId="77777777" w:rsidR="00C57C00" w:rsidRPr="006F2BC3" w:rsidRDefault="00591720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51C23BF3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1C23BF4" w14:textId="77777777" w:rsidR="00C57C00" w:rsidRPr="006F2BC3" w:rsidRDefault="00591720">
            <w:pPr>
              <w:spacing w:after="280" w:afterAutospacing="1"/>
            </w:pPr>
            <w:r w:rsidRPr="006F2BC3">
              <w:t>Kristina Nilsson (S)</w:t>
            </w:r>
          </w:p>
        </w:tc>
        <w:tc>
          <w:tcPr>
            <w:tcW w:w="1260" w:type="dxa"/>
            <w:gridSpan w:val="2"/>
            <w:vAlign w:val="bottom"/>
          </w:tcPr>
          <w:p w14:paraId="51C23BF5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C23BF6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B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BF8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BF9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1C23BFA" w14:textId="77777777" w:rsidR="00C57C00" w:rsidRPr="006F2BC3" w:rsidRDefault="00591720">
            <w:pPr>
              <w:spacing w:after="280" w:afterAutospacing="1"/>
            </w:pPr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14:paraId="51C23BFB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C23BFC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BFE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BFF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1C23C00" w14:textId="77777777" w:rsidR="00C57C00" w:rsidRPr="006F2BC3" w:rsidRDefault="00591720">
            <w:pPr>
              <w:spacing w:after="280" w:afterAutospacing="1"/>
            </w:pPr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14:paraId="51C23C01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C23C02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0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04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05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1C23C06" w14:textId="77777777" w:rsidR="00C57C00" w:rsidRPr="006F2BC3" w:rsidRDefault="00591720">
            <w:pPr>
              <w:spacing w:after="280" w:afterAutospacing="1"/>
            </w:pPr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51C23C07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51C23C08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0A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0B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1C23C0C" w14:textId="77777777" w:rsidR="00C57C00" w:rsidRPr="006F2BC3" w:rsidRDefault="00591720">
            <w:pPr>
              <w:spacing w:after="280" w:afterAutospacing="1"/>
            </w:pPr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14:paraId="51C23C0D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C23C0E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10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11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1C23C12" w14:textId="77777777" w:rsidR="00C57C00" w:rsidRPr="006F2BC3" w:rsidRDefault="00591720">
            <w:pPr>
              <w:spacing w:after="280" w:afterAutospacing="1"/>
            </w:pPr>
            <w:r w:rsidRPr="006F2BC3">
              <w:t>Åsa Lindhagen (MP)</w:t>
            </w:r>
          </w:p>
        </w:tc>
        <w:tc>
          <w:tcPr>
            <w:tcW w:w="1260" w:type="dxa"/>
            <w:gridSpan w:val="2"/>
            <w:vAlign w:val="bottom"/>
          </w:tcPr>
          <w:p w14:paraId="51C23C13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C23C14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16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17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1C23C18" w14:textId="77777777" w:rsidR="00C57C00" w:rsidRPr="006F2BC3" w:rsidRDefault="00591720">
            <w:pPr>
              <w:spacing w:after="280" w:afterAutospacing="1"/>
            </w:pPr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51C23C19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C23C1A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1C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1D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1C23C1E" w14:textId="77777777" w:rsidR="00C57C00" w:rsidRPr="006F2BC3" w:rsidRDefault="00591720">
            <w:pPr>
              <w:spacing w:after="280" w:afterAutospacing="1"/>
            </w:pPr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14:paraId="51C23C1F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C23C20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22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23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51C23C24" w14:textId="77777777" w:rsidR="00C57C00" w:rsidRPr="006F2BC3" w:rsidRDefault="00591720">
            <w:pPr>
              <w:spacing w:after="280" w:afterAutospacing="1"/>
            </w:pPr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14:paraId="51C23C25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C23C26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2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1C23C28" w14:textId="77777777" w:rsidR="00C57C00" w:rsidRPr="006F2BC3" w:rsidRDefault="00591720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29" w14:textId="77777777" w:rsidR="00C57C00" w:rsidRPr="006F2BC3" w:rsidRDefault="00591720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1C23C2A" w14:textId="77777777" w:rsidR="00C57C00" w:rsidRPr="006F2BC3" w:rsidRDefault="00591720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C23C2B" w14:textId="77777777" w:rsidR="00C57C00" w:rsidRPr="006F2BC3" w:rsidRDefault="00591720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1C23C2C" w14:textId="77777777" w:rsidR="00C57C00" w:rsidRPr="006F2BC3" w:rsidRDefault="00591720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682B82" w14:paraId="51C23C3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1C23C2E" w14:textId="77777777" w:rsidR="00C57C00" w:rsidRPr="006F2BC3" w:rsidRDefault="00591720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2F" w14:textId="77777777" w:rsidR="00C57C00" w:rsidRPr="006F2BC3" w:rsidRDefault="00591720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1C23C30" w14:textId="77777777" w:rsidR="00C57C00" w:rsidRPr="006F2BC3" w:rsidRDefault="00591720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C23C31" w14:textId="77777777" w:rsidR="00C57C00" w:rsidRPr="006F2BC3" w:rsidRDefault="00591720">
            <w:pPr>
              <w:pStyle w:val="TalartidSumma"/>
              <w:spacing w:after="280" w:afterAutospacing="1"/>
            </w:pPr>
            <w:r w:rsidRPr="006F2BC3">
              <w:t xml:space="preserve"> 0.55</w:t>
            </w:r>
          </w:p>
        </w:tc>
        <w:tc>
          <w:tcPr>
            <w:tcW w:w="1460" w:type="dxa"/>
            <w:gridSpan w:val="2"/>
            <w:vAlign w:val="bottom"/>
          </w:tcPr>
          <w:p w14:paraId="51C23C32" w14:textId="77777777" w:rsidR="00C57C00" w:rsidRPr="006F2BC3" w:rsidRDefault="00591720">
            <w:pPr>
              <w:pStyle w:val="TalartidSumma"/>
              <w:spacing w:after="280" w:afterAutospacing="1"/>
            </w:pPr>
            <w:r w:rsidRPr="006F2BC3">
              <w:t>1.49</w:t>
            </w:r>
          </w:p>
        </w:tc>
      </w:tr>
      <w:tr w:rsidR="00682B82" w14:paraId="51C23C38" w14:textId="77777777">
        <w:tc>
          <w:tcPr>
            <w:tcW w:w="454" w:type="dxa"/>
          </w:tcPr>
          <w:p w14:paraId="51C23C34" w14:textId="77777777" w:rsidR="00C57C00" w:rsidRPr="006F2BC3" w:rsidRDefault="00591720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51C23C35" w14:textId="77777777" w:rsidR="00C57C00" w:rsidRPr="006F2BC3" w:rsidRDefault="00591720" w:rsidP="006F2BC3">
            <w:pPr>
              <w:pStyle w:val="renderubrik"/>
            </w:pPr>
            <w:r>
              <w:t>Arbetsmarknadsutskottets betänkande AU2</w:t>
            </w:r>
          </w:p>
        </w:tc>
        <w:tc>
          <w:tcPr>
            <w:tcW w:w="1260" w:type="dxa"/>
            <w:gridSpan w:val="2"/>
            <w:vAlign w:val="bottom"/>
          </w:tcPr>
          <w:p w14:paraId="51C23C36" w14:textId="77777777" w:rsidR="00C57C00" w:rsidRPr="006F2BC3" w:rsidRDefault="0059172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1C23C37" w14:textId="77777777" w:rsidR="00C57C00" w:rsidRPr="006F2BC3" w:rsidRDefault="00591720" w:rsidP="006F2BC3">
            <w:pPr>
              <w:pStyle w:val="renderubrik"/>
            </w:pPr>
          </w:p>
        </w:tc>
      </w:tr>
      <w:tr w:rsidR="00682B82" w14:paraId="51C23C3D" w14:textId="77777777">
        <w:tc>
          <w:tcPr>
            <w:tcW w:w="454" w:type="dxa"/>
            <w:vAlign w:val="bottom"/>
          </w:tcPr>
          <w:p w14:paraId="51C23C39" w14:textId="77777777" w:rsidR="00C57C00" w:rsidRPr="006F2BC3" w:rsidRDefault="00591720" w:rsidP="006F2BC3"/>
        </w:tc>
        <w:tc>
          <w:tcPr>
            <w:tcW w:w="5680" w:type="dxa"/>
            <w:gridSpan w:val="3"/>
            <w:vAlign w:val="bottom"/>
          </w:tcPr>
          <w:p w14:paraId="51C23C3A" w14:textId="77777777" w:rsidR="00C57C00" w:rsidRPr="006F2BC3" w:rsidRDefault="00591720" w:rsidP="006F2BC3">
            <w:pPr>
              <w:pStyle w:val="Underrubrik"/>
            </w:pPr>
            <w:r>
              <w:t>Utgiftsområde 14 Arbetsmarknad och arbetsliv</w:t>
            </w:r>
          </w:p>
        </w:tc>
        <w:tc>
          <w:tcPr>
            <w:tcW w:w="1260" w:type="dxa"/>
            <w:gridSpan w:val="2"/>
            <w:vAlign w:val="bottom"/>
          </w:tcPr>
          <w:p w14:paraId="51C23C3B" w14:textId="77777777" w:rsidR="00C57C00" w:rsidRPr="006F2BC3" w:rsidRDefault="0059172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1C23C3C" w14:textId="77777777" w:rsidR="00C57C00" w:rsidRPr="006F2BC3" w:rsidRDefault="00591720" w:rsidP="006F2BC3">
            <w:r w:rsidRPr="006F2BC3">
              <w:t xml:space="preserve"> </w:t>
            </w:r>
          </w:p>
        </w:tc>
      </w:tr>
      <w:tr w:rsidR="00682B82" w14:paraId="51C23C41" w14:textId="77777777">
        <w:tc>
          <w:tcPr>
            <w:tcW w:w="454" w:type="dxa"/>
            <w:vAlign w:val="bottom"/>
          </w:tcPr>
          <w:p w14:paraId="51C23C3E" w14:textId="77777777" w:rsidR="00C57C00" w:rsidRPr="006F2BC3" w:rsidRDefault="00591720" w:rsidP="006F2BC3"/>
        </w:tc>
        <w:tc>
          <w:tcPr>
            <w:tcW w:w="8400" w:type="dxa"/>
            <w:gridSpan w:val="7"/>
            <w:vAlign w:val="bottom"/>
          </w:tcPr>
          <w:p w14:paraId="51C23C40" w14:textId="3529A5AA" w:rsidR="00C57C00" w:rsidRPr="006F2BC3" w:rsidRDefault="00591720" w:rsidP="00591720">
            <w:pPr>
              <w:spacing w:after="280" w:afterAutospacing="1"/>
            </w:pPr>
            <w:r>
              <w:t xml:space="preserve">Talmannen och gruppledarna har kommit överens om debattider och fri replikrätt vid </w:t>
            </w:r>
            <w:r>
              <w:t>budgetdebatterna hösten 2018 enligt följande. Vid debatterna tillämpas fri replikrätt i utskottsrunden, dvs. för den första omgången talare inklusive statsråd som deltar. Ett replikskifte vid fri replikrätt får omfatta två repliker. Den första repliken får</w:t>
            </w:r>
            <w:r>
              <w:t xml:space="preserve"> inte överstiga 2 minuter och den andra repliken får inte överstiga 1 minut. Talartiden begränsas till 8 minuter.</w:t>
            </w:r>
          </w:p>
        </w:tc>
      </w:tr>
      <w:tr w:rsidR="00682B82" w14:paraId="51C23C4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42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43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1C23C44" w14:textId="77777777" w:rsidR="00C57C00" w:rsidRPr="006F2BC3" w:rsidRDefault="00591720">
            <w:pPr>
              <w:spacing w:after="280" w:afterAutospacing="1"/>
            </w:pPr>
            <w:r w:rsidRPr="006F2BC3">
              <w:t>Anna Johansson (S)</w:t>
            </w:r>
          </w:p>
        </w:tc>
        <w:tc>
          <w:tcPr>
            <w:tcW w:w="1260" w:type="dxa"/>
            <w:gridSpan w:val="2"/>
            <w:vAlign w:val="bottom"/>
          </w:tcPr>
          <w:p w14:paraId="51C23C45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C23C46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4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48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49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1C23C4A" w14:textId="77777777" w:rsidR="00C57C00" w:rsidRPr="006F2BC3" w:rsidRDefault="00591720">
            <w:pPr>
              <w:spacing w:after="280" w:afterAutospacing="1"/>
            </w:pPr>
            <w:r w:rsidRPr="006F2BC3">
              <w:t>Magnus Persson (SD)</w:t>
            </w:r>
          </w:p>
        </w:tc>
        <w:tc>
          <w:tcPr>
            <w:tcW w:w="1260" w:type="dxa"/>
            <w:gridSpan w:val="2"/>
            <w:vAlign w:val="bottom"/>
          </w:tcPr>
          <w:p w14:paraId="51C23C4B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C23C4C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5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4E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4F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1C23C50" w14:textId="77777777" w:rsidR="00C57C00" w:rsidRPr="006F2BC3" w:rsidRDefault="00591720">
            <w:pPr>
              <w:spacing w:after="280" w:afterAutospacing="1"/>
            </w:pPr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14:paraId="51C23C51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C23C52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5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54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55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1C23C56" w14:textId="77777777" w:rsidR="00C57C00" w:rsidRPr="006F2BC3" w:rsidRDefault="00591720">
            <w:pPr>
              <w:spacing w:after="280" w:afterAutospacing="1"/>
            </w:pPr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51C23C57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C23C58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5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5A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5B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1C23C5C" w14:textId="77777777" w:rsidR="00C57C00" w:rsidRPr="006F2BC3" w:rsidRDefault="00591720">
            <w:pPr>
              <w:spacing w:after="280" w:afterAutospacing="1"/>
            </w:pPr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14:paraId="51C23C5D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C23C5E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6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60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61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1C23C62" w14:textId="77777777" w:rsidR="00C57C00" w:rsidRPr="006F2BC3" w:rsidRDefault="00591720">
            <w:pPr>
              <w:spacing w:after="280" w:afterAutospacing="1"/>
            </w:pPr>
            <w:r w:rsidRPr="006F2BC3">
              <w:t>Leila</w:t>
            </w:r>
            <w:r w:rsidRPr="006F2BC3">
              <w:t xml:space="preserve"> Ali-Elmi (MP)</w:t>
            </w:r>
          </w:p>
        </w:tc>
        <w:tc>
          <w:tcPr>
            <w:tcW w:w="1260" w:type="dxa"/>
            <w:gridSpan w:val="2"/>
            <w:vAlign w:val="bottom"/>
          </w:tcPr>
          <w:p w14:paraId="51C23C63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C23C64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66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67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1C23C68" w14:textId="77777777" w:rsidR="00C57C00" w:rsidRPr="006F2BC3" w:rsidRDefault="00591720">
            <w:pPr>
              <w:spacing w:after="280" w:afterAutospacing="1"/>
            </w:pPr>
            <w:r w:rsidRPr="006F2BC3">
              <w:t>Jessica Polfjärd (M)</w:t>
            </w:r>
          </w:p>
        </w:tc>
        <w:tc>
          <w:tcPr>
            <w:tcW w:w="1260" w:type="dxa"/>
            <w:gridSpan w:val="2"/>
            <w:vAlign w:val="bottom"/>
          </w:tcPr>
          <w:p w14:paraId="51C23C69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C23C6A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6C" w14:textId="77777777" w:rsidR="00C57C00" w:rsidRPr="006F2BC3" w:rsidRDefault="00591720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51C23C6D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1C23C6E" w14:textId="77777777" w:rsidR="00C57C00" w:rsidRPr="006F2BC3" w:rsidRDefault="00591720">
            <w:pPr>
              <w:spacing w:after="280" w:afterAutospacing="1"/>
            </w:pPr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14:paraId="51C23C6F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C23C70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72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73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51C23C74" w14:textId="77777777" w:rsidR="00C57C00" w:rsidRPr="006F2BC3" w:rsidRDefault="00591720">
            <w:pPr>
              <w:spacing w:after="280" w:afterAutospacing="1"/>
            </w:pPr>
            <w:r w:rsidRPr="006F2BC3">
              <w:t>Johan Andersson (S)</w:t>
            </w:r>
          </w:p>
        </w:tc>
        <w:tc>
          <w:tcPr>
            <w:tcW w:w="1260" w:type="dxa"/>
            <w:gridSpan w:val="2"/>
            <w:vAlign w:val="bottom"/>
          </w:tcPr>
          <w:p w14:paraId="51C23C75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C23C76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78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79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51C23C7A" w14:textId="77777777" w:rsidR="00C57C00" w:rsidRPr="006F2BC3" w:rsidRDefault="00591720">
            <w:pPr>
              <w:spacing w:after="280" w:afterAutospacing="1"/>
            </w:pPr>
            <w:r w:rsidRPr="006F2BC3">
              <w:t>Alexander Christiansson (SD)</w:t>
            </w:r>
          </w:p>
        </w:tc>
        <w:tc>
          <w:tcPr>
            <w:tcW w:w="1260" w:type="dxa"/>
            <w:gridSpan w:val="2"/>
            <w:vAlign w:val="bottom"/>
          </w:tcPr>
          <w:p w14:paraId="51C23C7B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C23C7C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7E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7F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51C23C80" w14:textId="77777777" w:rsidR="00C57C00" w:rsidRPr="006F2BC3" w:rsidRDefault="00591720">
            <w:pPr>
              <w:spacing w:after="280" w:afterAutospacing="1"/>
            </w:pPr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14:paraId="51C23C81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C23C82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84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85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51C23C86" w14:textId="77777777" w:rsidR="00C57C00" w:rsidRPr="006F2BC3" w:rsidRDefault="00591720">
            <w:pPr>
              <w:spacing w:after="280" w:afterAutospacing="1"/>
            </w:pPr>
            <w:r w:rsidRPr="006F2BC3">
              <w:t>Maria Nilsson (L)</w:t>
            </w:r>
          </w:p>
        </w:tc>
        <w:tc>
          <w:tcPr>
            <w:tcW w:w="1260" w:type="dxa"/>
            <w:gridSpan w:val="2"/>
            <w:vAlign w:val="bottom"/>
          </w:tcPr>
          <w:p w14:paraId="51C23C87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C23C88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8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1C23C8A" w14:textId="77777777" w:rsidR="00C57C00" w:rsidRPr="006F2BC3" w:rsidRDefault="00591720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8B" w14:textId="77777777" w:rsidR="00C57C00" w:rsidRPr="006F2BC3" w:rsidRDefault="00591720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1C23C8C" w14:textId="77777777" w:rsidR="00C57C00" w:rsidRPr="006F2BC3" w:rsidRDefault="00591720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C23C8D" w14:textId="77777777" w:rsidR="00C57C00" w:rsidRPr="006F2BC3" w:rsidRDefault="00591720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1C23C8E" w14:textId="77777777" w:rsidR="00C57C00" w:rsidRPr="006F2BC3" w:rsidRDefault="00591720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682B82" w14:paraId="51C23C9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1C23C90" w14:textId="77777777" w:rsidR="00C57C00" w:rsidRPr="006F2BC3" w:rsidRDefault="00591720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91" w14:textId="77777777" w:rsidR="00C57C00" w:rsidRPr="006F2BC3" w:rsidRDefault="00591720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1C23C92" w14:textId="77777777" w:rsidR="00C57C00" w:rsidRPr="006F2BC3" w:rsidRDefault="00591720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C23C93" w14:textId="77777777" w:rsidR="00C57C00" w:rsidRPr="006F2BC3" w:rsidRDefault="00591720">
            <w:pPr>
              <w:pStyle w:val="TalartidSumma"/>
              <w:spacing w:after="280" w:afterAutospacing="1"/>
            </w:pPr>
            <w:r w:rsidRPr="006F2BC3">
              <w:t xml:space="preserve"> 1.24</w:t>
            </w:r>
          </w:p>
        </w:tc>
        <w:tc>
          <w:tcPr>
            <w:tcW w:w="1460" w:type="dxa"/>
            <w:gridSpan w:val="2"/>
            <w:vAlign w:val="bottom"/>
          </w:tcPr>
          <w:p w14:paraId="51C23C94" w14:textId="77777777" w:rsidR="00C57C00" w:rsidRPr="006F2BC3" w:rsidRDefault="00591720">
            <w:pPr>
              <w:pStyle w:val="TalartidSumma"/>
              <w:spacing w:after="280" w:afterAutospacing="1"/>
            </w:pPr>
            <w:r w:rsidRPr="006F2BC3">
              <w:t>3.13</w:t>
            </w:r>
          </w:p>
        </w:tc>
      </w:tr>
      <w:tr w:rsidR="00682B82" w14:paraId="51C23C9A" w14:textId="77777777">
        <w:tc>
          <w:tcPr>
            <w:tcW w:w="454" w:type="dxa"/>
          </w:tcPr>
          <w:p w14:paraId="51C23C96" w14:textId="77777777" w:rsidR="00C57C00" w:rsidRPr="006F2BC3" w:rsidRDefault="00591720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51C23C97" w14:textId="77777777" w:rsidR="00C57C00" w:rsidRPr="006F2BC3" w:rsidRDefault="00591720" w:rsidP="006F2BC3">
            <w:pPr>
              <w:pStyle w:val="renderubrik"/>
            </w:pPr>
            <w:r>
              <w:t xml:space="preserve">Miljö- </w:t>
            </w:r>
            <w:r>
              <w:t>och jordbruksutskottets betänkande MJU2</w:t>
            </w:r>
          </w:p>
        </w:tc>
        <w:tc>
          <w:tcPr>
            <w:tcW w:w="1260" w:type="dxa"/>
            <w:gridSpan w:val="2"/>
            <w:vAlign w:val="bottom"/>
          </w:tcPr>
          <w:p w14:paraId="51C23C98" w14:textId="77777777" w:rsidR="00C57C00" w:rsidRPr="006F2BC3" w:rsidRDefault="0059172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1C23C99" w14:textId="77777777" w:rsidR="00C57C00" w:rsidRPr="006F2BC3" w:rsidRDefault="00591720" w:rsidP="006F2BC3">
            <w:pPr>
              <w:pStyle w:val="renderubrik"/>
            </w:pPr>
          </w:p>
        </w:tc>
      </w:tr>
      <w:tr w:rsidR="00682B82" w14:paraId="51C23C9F" w14:textId="77777777">
        <w:tc>
          <w:tcPr>
            <w:tcW w:w="454" w:type="dxa"/>
            <w:vAlign w:val="bottom"/>
          </w:tcPr>
          <w:p w14:paraId="51C23C9B" w14:textId="77777777" w:rsidR="00C57C00" w:rsidRPr="006F2BC3" w:rsidRDefault="00591720" w:rsidP="006F2BC3"/>
        </w:tc>
        <w:tc>
          <w:tcPr>
            <w:tcW w:w="5680" w:type="dxa"/>
            <w:gridSpan w:val="3"/>
            <w:vAlign w:val="bottom"/>
          </w:tcPr>
          <w:p w14:paraId="51C23C9C" w14:textId="77777777" w:rsidR="00C57C00" w:rsidRPr="006F2BC3" w:rsidRDefault="00591720" w:rsidP="006F2BC3">
            <w:pPr>
              <w:pStyle w:val="Underrubrik"/>
            </w:pPr>
            <w:r>
              <w:t>Utgiftsområde 23 Areella näringar, landsbygd och livsmedel</w:t>
            </w:r>
          </w:p>
        </w:tc>
        <w:tc>
          <w:tcPr>
            <w:tcW w:w="1260" w:type="dxa"/>
            <w:gridSpan w:val="2"/>
            <w:vAlign w:val="bottom"/>
          </w:tcPr>
          <w:p w14:paraId="51C23C9D" w14:textId="77777777" w:rsidR="00C57C00" w:rsidRPr="006F2BC3" w:rsidRDefault="0059172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1C23C9E" w14:textId="77777777" w:rsidR="00C57C00" w:rsidRPr="006F2BC3" w:rsidRDefault="00591720" w:rsidP="006F2BC3">
            <w:r w:rsidRPr="006F2BC3">
              <w:t xml:space="preserve"> </w:t>
            </w:r>
          </w:p>
        </w:tc>
      </w:tr>
      <w:tr w:rsidR="00682B82" w14:paraId="51C23CA3" w14:textId="77777777">
        <w:tc>
          <w:tcPr>
            <w:tcW w:w="454" w:type="dxa"/>
            <w:vAlign w:val="bottom"/>
          </w:tcPr>
          <w:p w14:paraId="51C23CA0" w14:textId="77777777" w:rsidR="00C57C00" w:rsidRPr="006F2BC3" w:rsidRDefault="00591720" w:rsidP="006F2BC3"/>
        </w:tc>
        <w:tc>
          <w:tcPr>
            <w:tcW w:w="8400" w:type="dxa"/>
            <w:gridSpan w:val="7"/>
            <w:vAlign w:val="bottom"/>
          </w:tcPr>
          <w:p w14:paraId="51C23CA2" w14:textId="26C04181" w:rsidR="00C57C00" w:rsidRPr="006F2BC3" w:rsidRDefault="00591720" w:rsidP="00591720">
            <w:pPr>
              <w:spacing w:after="280" w:afterAutospacing="1"/>
            </w:pPr>
            <w:r>
              <w:t xml:space="preserve">Talmannen och gruppledarna har kommit överens om debattider och fri replikrätt vid budgetdebatterna hösten 2018 enligt följande. Vid debatterna </w:t>
            </w:r>
            <w:r>
              <w:t>tillämpas fri replikrätt i utskottsrunden, dvs. för den första omgången talare inklusive statsråd som deltar. Ett replikskifte vid fri replikrätt får omfatta två repliker. Den första repliken får inte överstiga 2 minuter och den andra repliken får inte öve</w:t>
            </w:r>
            <w:r>
              <w:t>rstiga 1 minut. Talartiden begränsas till 8 minuter.</w:t>
            </w:r>
          </w:p>
        </w:tc>
      </w:tr>
      <w:tr w:rsidR="00682B82" w14:paraId="51C23C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A4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A5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1C23CA6" w14:textId="77777777" w:rsidR="00C57C00" w:rsidRPr="006F2BC3" w:rsidRDefault="00591720">
            <w:pPr>
              <w:spacing w:after="280" w:afterAutospacing="1"/>
            </w:pPr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14:paraId="51C23CA7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C23CA8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AA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AB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1C23CAC" w14:textId="77777777" w:rsidR="00C57C00" w:rsidRPr="006F2BC3" w:rsidRDefault="00591720">
            <w:pPr>
              <w:spacing w:after="280" w:afterAutospacing="1"/>
            </w:pPr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14:paraId="51C23CAD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C23CAE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B0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B1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1C23CB2" w14:textId="77777777" w:rsidR="00C57C00" w:rsidRPr="006F2BC3" w:rsidRDefault="00591720">
            <w:pPr>
              <w:spacing w:after="280" w:afterAutospacing="1"/>
            </w:pPr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14:paraId="51C23CB3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C23CB4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B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B6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B7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1C23CB8" w14:textId="77777777" w:rsidR="00C57C00" w:rsidRPr="006F2BC3" w:rsidRDefault="00591720">
            <w:pPr>
              <w:spacing w:after="280" w:afterAutospacing="1"/>
            </w:pPr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14:paraId="51C23CB9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C23CBA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C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BC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BD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1C23CBE" w14:textId="77777777" w:rsidR="00C57C00" w:rsidRPr="006F2BC3" w:rsidRDefault="00591720">
            <w:pPr>
              <w:spacing w:after="280" w:afterAutospacing="1"/>
            </w:pPr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14:paraId="51C23CBF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C23CC0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C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C2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C3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1C23CC4" w14:textId="77777777" w:rsidR="00C57C00" w:rsidRPr="006F2BC3" w:rsidRDefault="00591720">
            <w:pPr>
              <w:spacing w:after="280" w:afterAutospacing="1"/>
            </w:pPr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14:paraId="51C23CC5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C23CC6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C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C8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C9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1C23CCA" w14:textId="77777777" w:rsidR="00C57C00" w:rsidRPr="006F2BC3" w:rsidRDefault="00591720">
            <w:pPr>
              <w:spacing w:after="280" w:afterAutospacing="1"/>
            </w:pPr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14:paraId="51C23CCB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C23CCC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D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CE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CF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1C23CD0" w14:textId="77777777" w:rsidR="00C57C00" w:rsidRPr="006F2BC3" w:rsidRDefault="00591720">
            <w:pPr>
              <w:spacing w:after="280" w:afterAutospacing="1"/>
            </w:pPr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51C23CD1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C23CD2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D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D4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D5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51C23CD6" w14:textId="77777777" w:rsidR="00C57C00" w:rsidRPr="006F2BC3" w:rsidRDefault="00591720">
            <w:pPr>
              <w:spacing w:after="280" w:afterAutospacing="1"/>
            </w:pPr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14:paraId="51C23CD7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1C23CD8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D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DA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DB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51C23CDC" w14:textId="77777777" w:rsidR="00C57C00" w:rsidRPr="006F2BC3" w:rsidRDefault="00591720">
            <w:pPr>
              <w:spacing w:after="280" w:afterAutospacing="1"/>
            </w:pPr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14:paraId="51C23CDD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C23CDE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E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E0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E1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51C23CE2" w14:textId="77777777" w:rsidR="00C57C00" w:rsidRPr="006F2BC3" w:rsidRDefault="00591720">
            <w:pPr>
              <w:spacing w:after="280" w:afterAutospacing="1"/>
            </w:pPr>
            <w:r w:rsidRPr="006F2BC3">
              <w:t>Elisabeth Falkhaven (MP)</w:t>
            </w:r>
          </w:p>
        </w:tc>
        <w:tc>
          <w:tcPr>
            <w:tcW w:w="1260" w:type="dxa"/>
            <w:gridSpan w:val="2"/>
            <w:vAlign w:val="bottom"/>
          </w:tcPr>
          <w:p w14:paraId="51C23CE3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1C23CE4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C23CE6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E7" w14:textId="77777777" w:rsidR="00C57C00" w:rsidRPr="006F2BC3" w:rsidRDefault="00591720">
            <w:pPr>
              <w:pStyle w:val="Numrering"/>
              <w:spacing w:after="280" w:afterAutospacing="1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51C23CE8" w14:textId="77777777" w:rsidR="00C57C00" w:rsidRPr="006F2BC3" w:rsidRDefault="00591720">
            <w:pPr>
              <w:spacing w:after="280" w:afterAutospacing="1"/>
            </w:pPr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14:paraId="51C23CE9" w14:textId="77777777" w:rsidR="00C57C00" w:rsidRPr="006F2BC3" w:rsidRDefault="00591720">
            <w:pPr>
              <w:pStyle w:val="Talartid"/>
              <w:spacing w:after="280" w:afterAutospacing="1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1C23CEA" w14:textId="77777777" w:rsidR="00C57C00" w:rsidRPr="006F2BC3" w:rsidRDefault="00591720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682B82" w14:paraId="51C23CF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1C23CEC" w14:textId="77777777" w:rsidR="00C57C00" w:rsidRPr="006F2BC3" w:rsidRDefault="00591720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C23CED" w14:textId="77777777" w:rsidR="00C57C00" w:rsidRPr="006F2BC3" w:rsidRDefault="00591720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1C23CEE" w14:textId="77777777" w:rsidR="00C57C00" w:rsidRPr="006F2BC3" w:rsidRDefault="00591720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C23CEF" w14:textId="77777777" w:rsidR="00C57C00" w:rsidRPr="006F2BC3" w:rsidRDefault="00591720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1C23CF0" w14:textId="77777777" w:rsidR="00C57C00" w:rsidRPr="006F2BC3" w:rsidRDefault="00591720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682B82" w14:paraId="51C23CF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1C23CF2" w14:textId="77777777" w:rsidR="00C57C00" w:rsidRPr="006F2BC3" w:rsidRDefault="00591720">
            <w:pPr>
              <w:pStyle w:val="Blankrad"/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51C23CF3" w14:textId="77777777" w:rsidR="00C57C00" w:rsidRPr="006F2BC3" w:rsidRDefault="00591720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1C23CF4" w14:textId="77777777" w:rsidR="00C57C00" w:rsidRPr="006F2BC3" w:rsidRDefault="00591720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C23CF5" w14:textId="77777777" w:rsidR="00C57C00" w:rsidRPr="006F2BC3" w:rsidRDefault="00591720">
            <w:pPr>
              <w:pStyle w:val="TalartidSumma"/>
              <w:spacing w:after="280" w:afterAutospacing="1"/>
            </w:pPr>
            <w:r w:rsidRPr="006F2BC3">
              <w:t xml:space="preserve"> 1.12</w:t>
            </w:r>
          </w:p>
        </w:tc>
        <w:tc>
          <w:tcPr>
            <w:tcW w:w="1460" w:type="dxa"/>
            <w:gridSpan w:val="2"/>
            <w:vAlign w:val="bottom"/>
          </w:tcPr>
          <w:p w14:paraId="51C23CF6" w14:textId="77777777" w:rsidR="00C57C00" w:rsidRPr="006F2BC3" w:rsidRDefault="00591720">
            <w:pPr>
              <w:pStyle w:val="TalartidSumma"/>
              <w:spacing w:after="280" w:afterAutospacing="1"/>
            </w:pPr>
            <w:r w:rsidRPr="006F2BC3">
              <w:t>4.25</w:t>
            </w:r>
          </w:p>
        </w:tc>
      </w:tr>
      <w:tr w:rsidR="00682B82" w14:paraId="51C23CFA" w14:textId="77777777">
        <w:tc>
          <w:tcPr>
            <w:tcW w:w="454" w:type="dxa"/>
            <w:vAlign w:val="bottom"/>
          </w:tcPr>
          <w:p w14:paraId="51C23CF8" w14:textId="77777777" w:rsidR="00C57C00" w:rsidRPr="006F2BC3" w:rsidRDefault="00591720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1C23CF9" w14:textId="77777777" w:rsidR="00C57C00" w:rsidRPr="006F2BC3" w:rsidRDefault="00591720" w:rsidP="006F2BC3">
            <w:pPr>
              <w:pStyle w:val="TalartidTotalText"/>
            </w:pPr>
            <w:r w:rsidRPr="006F2BC3">
              <w:t>Totalt anmäld tid 4 tim. 25 min.</w:t>
            </w:r>
          </w:p>
        </w:tc>
      </w:tr>
      <w:tr w:rsidR="00682B82" w14:paraId="51C23CFD" w14:textId="77777777">
        <w:tc>
          <w:tcPr>
            <w:tcW w:w="454" w:type="dxa"/>
            <w:vAlign w:val="bottom"/>
          </w:tcPr>
          <w:p w14:paraId="51C23CFB" w14:textId="77777777" w:rsidR="00C57C00" w:rsidRPr="006F2BC3" w:rsidRDefault="00591720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1C23CFC" w14:textId="77777777" w:rsidR="00C57C00" w:rsidRPr="006F2BC3" w:rsidRDefault="00591720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1C23CFF" w14:textId="77777777" w:rsidR="00786E32" w:rsidRPr="00631228" w:rsidRDefault="00591720" w:rsidP="00591720">
      <w:pPr>
        <w:pStyle w:val="renderubrik"/>
      </w:pPr>
      <w:bookmarkStart w:id="2" w:name="StartTalarLista"/>
      <w:bookmarkStart w:id="3" w:name="_GoBack"/>
      <w:bookmarkEnd w:id="2"/>
      <w:bookmarkEnd w:id="3"/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23D0B" w14:textId="77777777" w:rsidR="00000000" w:rsidRDefault="00591720">
      <w:pPr>
        <w:spacing w:after="0" w:line="240" w:lineRule="auto"/>
      </w:pPr>
      <w:r>
        <w:separator/>
      </w:r>
    </w:p>
  </w:endnote>
  <w:endnote w:type="continuationSeparator" w:id="0">
    <w:p w14:paraId="51C23D0D" w14:textId="77777777" w:rsidR="00000000" w:rsidRDefault="0059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23D03" w14:textId="132502B6" w:rsidR="00BE4728" w:rsidRDefault="0059172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23D06" w14:textId="25B8C594" w:rsidR="00BE4728" w:rsidRDefault="0059172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23D07" w14:textId="77777777" w:rsidR="00000000" w:rsidRDefault="00591720">
      <w:pPr>
        <w:spacing w:after="0" w:line="240" w:lineRule="auto"/>
      </w:pPr>
      <w:r>
        <w:separator/>
      </w:r>
    </w:p>
  </w:footnote>
  <w:footnote w:type="continuationSeparator" w:id="0">
    <w:p w14:paraId="51C23D09" w14:textId="77777777" w:rsidR="00000000" w:rsidRDefault="0059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23D00" w14:textId="5713946F" w:rsidR="00BE4728" w:rsidRDefault="00591720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20 december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1C23D01" w14:textId="77777777" w:rsidR="00BE4728" w:rsidRDefault="0059172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1C23D02" w14:textId="77777777" w:rsidR="00BE4728" w:rsidRDefault="005917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23D04" w14:textId="77777777" w:rsidR="00BE4728" w:rsidRDefault="00591720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1C23D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51C23D05" w14:textId="7722BBB0" w:rsidR="00BE4728" w:rsidRDefault="00591720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D6A2AB40">
      <w:start w:val="1"/>
      <w:numFmt w:val="decimal"/>
      <w:lvlText w:val="%1"/>
      <w:legacy w:legacy="1" w:legacySpace="0" w:legacyIndent="0"/>
      <w:lvlJc w:val="left"/>
    </w:lvl>
    <w:lvl w:ilvl="1" w:tplc="329A83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E8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D62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2A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F220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AC3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A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0ED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61ED18E">
      <w:start w:val="1"/>
      <w:numFmt w:val="decimal"/>
      <w:lvlText w:val="%1"/>
      <w:legacy w:legacy="1" w:legacySpace="0" w:legacyIndent="0"/>
      <w:lvlJc w:val="left"/>
    </w:lvl>
    <w:lvl w:ilvl="1" w:tplc="D9C05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AE35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8A2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03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8C4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1C8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638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E45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82B82"/>
    <w:rsid w:val="00591720"/>
    <w:rsid w:val="0068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23B89"/>
  <w15:docId w15:val="{56B16C56-9ECF-425C-BCC5-4F064538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2018-12-20</SAFIR_Sammantradesdatum_Doc>
    <SAFIR_SammantradeID xmlns="C07A1A6C-0B19-41D9-BDF8-F523BA3921EB">6b20f905-8b09-4977-8ae0-4e8661386dd3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E4B9F3CD-963F-4D84-B493-DC52579F7908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3</Pages>
  <Words>483</Words>
  <Characters>3327</Characters>
  <Application>Microsoft Office Word</Application>
  <DocSecurity>0</DocSecurity>
  <Lines>237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2018-12-19T15:48:00Z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20 december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