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2FA" w:rsidRPr="002312FA" w:rsidRDefault="002312FA">
      <w:pPr>
        <w:pStyle w:val="Frslagsrubrik"/>
      </w:pPr>
      <w:r w:rsidRPr="002312FA">
        <w:t>Förslag till riksdagsbeslut</w:t>
      </w:r>
    </w:p>
    <w:p w:rsidR="002312FA" w:rsidRPr="002312FA" w:rsidRDefault="002312FA">
      <w:pPr>
        <w:pStyle w:val="Hemstlatt"/>
      </w:pPr>
      <w:r w:rsidRPr="002312FA">
        <w:t>Riksdagen tillkännager för regeringen som sin mening vad som anförs i motionen om mobiltelefon i bilen.</w:t>
      </w:r>
    </w:p>
    <w:p w:rsidR="002312FA" w:rsidRPr="002312FA" w:rsidRDefault="002312FA">
      <w:pPr>
        <w:pStyle w:val="Rubrik1"/>
      </w:pPr>
      <w:r w:rsidRPr="002312FA">
        <w:t>Motivering</w:t>
      </w:r>
    </w:p>
    <w:p w:rsidR="002312FA" w:rsidRPr="002312FA" w:rsidRDefault="002312FA">
      <w:r w:rsidRPr="002312FA">
        <w:t>Många bilförare är idag upptagna med många fler saker än att köra bil och se på trafiken.</w:t>
      </w:r>
    </w:p>
    <w:p w:rsidR="002312FA" w:rsidRPr="002312FA" w:rsidRDefault="002312FA">
      <w:pPr>
        <w:pStyle w:val="Normaltindrag"/>
      </w:pPr>
      <w:r w:rsidRPr="002312FA">
        <w:t>Att köra bil i en trafikerad stad kräver idag att man är koncentrerad på de</w:t>
      </w:r>
      <w:r w:rsidRPr="002312FA">
        <w:t>t</w:t>
      </w:r>
      <w:r w:rsidRPr="002312FA">
        <w:t>ta. Trots det gör vi allt möjligt annat, från att tala i telefon och använda bilen som ett arbetsrum till att läsa och sminka sig m.m.</w:t>
      </w:r>
    </w:p>
    <w:p w:rsidR="002312FA" w:rsidRPr="002312FA" w:rsidRDefault="002312FA">
      <w:pPr>
        <w:pStyle w:val="Normaltindrag"/>
      </w:pPr>
      <w:r w:rsidRPr="002312FA">
        <w:t>Olyckor går inte alltid att förutse och förhindra, men precis som vi hittills har arbetat med trafiksäkerhet i våra bilar, det gäller allt från bilbälten till kroc</w:t>
      </w:r>
      <w:r w:rsidRPr="002312FA">
        <w:t>k</w:t>
      </w:r>
      <w:r w:rsidRPr="002312FA">
        <w:t>kuddar, är det dags att se till att nytillverkade bilar har en inbyggd handsfree som standard. Man måste också se över möjligheten att ställa krav på att man när man pratar i mobil under tiden man kör bil ska använda sig av handsfree.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12FA">
        <w:trPr>
          <w:cantSplit/>
        </w:trPr>
        <w:tc>
          <w:tcPr>
            <w:tcW w:w="3046" w:type="dxa"/>
          </w:tcPr>
          <w:p w:rsidR="002312FA" w:rsidRPr="002312FA" w:rsidRDefault="002312FA">
            <w:pPr>
              <w:pStyle w:val="UnderskriftDatum"/>
              <w:spacing w:before="240"/>
            </w:pPr>
            <w:r w:rsidRPr="002312FA">
              <w:t>Stockholm den 1 oktober 2009</w:t>
            </w:r>
          </w:p>
        </w:tc>
        <w:tc>
          <w:tcPr>
            <w:tcW w:w="3047" w:type="dxa"/>
          </w:tcPr>
          <w:p w:rsidR="002312FA" w:rsidRPr="002312FA" w:rsidRDefault="002312FA">
            <w:pPr>
              <w:pStyle w:val="Underskrifter"/>
              <w:spacing w:before="240"/>
            </w:pPr>
          </w:p>
        </w:tc>
      </w:tr>
      <w:tr w:rsidR="00000000" w:rsidRPr="002312FA">
        <w:trPr>
          <w:cantSplit/>
        </w:trPr>
        <w:tc>
          <w:tcPr>
            <w:tcW w:w="3046" w:type="dxa"/>
          </w:tcPr>
          <w:p w:rsidR="002312FA" w:rsidRPr="002312FA" w:rsidRDefault="002312FA">
            <w:pPr>
              <w:pStyle w:val="Underskrifter"/>
            </w:pPr>
            <w:r w:rsidRPr="002312FA">
              <w:t>Ann-Christin Ahlberg (s)</w:t>
            </w:r>
          </w:p>
        </w:tc>
        <w:tc>
          <w:tcPr>
            <w:tcW w:w="3046" w:type="dxa"/>
          </w:tcPr>
          <w:p w:rsidR="002312FA" w:rsidRPr="002312FA" w:rsidRDefault="002312FA">
            <w:pPr>
              <w:pStyle w:val="Underskrifter"/>
            </w:pPr>
          </w:p>
        </w:tc>
      </w:tr>
    </w:tbl>
    <w:p w:rsidR="002312FA" w:rsidRPr="002312FA" w:rsidRDefault="002312FA">
      <w:pPr>
        <w:pStyle w:val="Normaltindrag"/>
      </w:pPr>
    </w:p>
    <w:sectPr w:rsidR="00000000" w:rsidRPr="00231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2FA" w:rsidRPr="002312FA" w:rsidRDefault="002312FA">
      <w:r w:rsidRPr="002312FA">
        <w:separator/>
      </w:r>
    </w:p>
  </w:endnote>
  <w:endnote w:type="continuationSeparator" w:id="0">
    <w:p w:rsidR="002312FA" w:rsidRPr="002312FA" w:rsidRDefault="002312FA">
      <w:r w:rsidRPr="00231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2FA" w:rsidRPr="002312FA" w:rsidRDefault="002312FA">
    <w:pPr>
      <w:pStyle w:val="Sidfot"/>
    </w:pPr>
    <w:r w:rsidRPr="002312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23483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2FA" w:rsidRDefault="002312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12FA" w:rsidRDefault="002312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2FA" w:rsidRPr="002312FA" w:rsidRDefault="002312FA">
    <w:pPr>
      <w:pStyle w:val="Sidfot"/>
    </w:pPr>
    <w:r w:rsidRPr="002312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23128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2FA" w:rsidRDefault="002312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2FA" w:rsidRDefault="002312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2FA" w:rsidRPr="002312FA" w:rsidRDefault="002312FA">
    <w:pPr>
      <w:pStyle w:val="Sidfot"/>
    </w:pPr>
    <w:r w:rsidRPr="002312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08993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2FA" w:rsidRDefault="002312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2FA" w:rsidRDefault="002312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2FA" w:rsidRPr="002312FA" w:rsidRDefault="002312FA">
      <w:r w:rsidRPr="002312FA">
        <w:separator/>
      </w:r>
    </w:p>
  </w:footnote>
  <w:footnote w:type="continuationSeparator" w:id="0">
    <w:p w:rsidR="002312FA" w:rsidRPr="002312FA" w:rsidRDefault="002312FA">
      <w:r w:rsidRPr="002312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2FA" w:rsidRPr="002312FA" w:rsidRDefault="002312FA">
    <w:pPr>
      <w:pStyle w:val="Sidhuvud"/>
    </w:pPr>
    <w:r w:rsidRPr="002312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11858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2FA" w:rsidRDefault="002312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12FA" w:rsidRDefault="002312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2FA" w:rsidRPr="002312FA" w:rsidRDefault="002312FA">
    <w:pPr>
      <w:pStyle w:val="Sidhuvud"/>
    </w:pPr>
    <w:r w:rsidRPr="002312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87461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2FA" w:rsidRDefault="002312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12FA" w:rsidRDefault="002312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2FA" w:rsidRPr="002312FA" w:rsidRDefault="002312FA">
    <w:pPr>
      <w:pStyle w:val="FSHNormal"/>
      <w:tabs>
        <w:tab w:val="right" w:pos="5840"/>
      </w:tabs>
    </w:pPr>
    <w:r w:rsidRPr="002312FA">
      <w:br/>
    </w:r>
    <w:r w:rsidRPr="002312FA">
      <w:fldChar w:fldCharType="begin" w:fldLock="1"/>
    </w:r>
    <w:r w:rsidRPr="002312FA">
      <w:instrText xml:space="preserve"> DOCPROPERTY</w:instrText>
    </w:r>
    <w:r w:rsidRPr="002312FA">
      <w:rPr>
        <w:sz w:val="18"/>
      </w:rPr>
      <w:instrText xml:space="preserve"> "YearUser" *\charformat </w:instrText>
    </w:r>
    <w:r w:rsidRPr="002312FA">
      <w:fldChar w:fldCharType="separate"/>
    </w:r>
    <w:r w:rsidRPr="002312FA">
      <w:t>2009/10</w:t>
    </w:r>
    <w:r w:rsidRPr="002312FA">
      <w:fldChar w:fldCharType="end"/>
    </w:r>
    <w:r w:rsidRPr="002312FA">
      <w:t xml:space="preserve"> </w:t>
    </w:r>
    <w:r w:rsidRPr="002312FA">
      <w:tab/>
      <w:t xml:space="preserve">mnr: </w:t>
    </w:r>
    <w:r w:rsidRPr="002312FA">
      <w:fldChar w:fldCharType="begin" w:fldLock="1"/>
    </w:r>
    <w:r w:rsidRPr="002312FA">
      <w:instrText xml:space="preserve"> DOCPROPERTY</w:instrText>
    </w:r>
    <w:r w:rsidRPr="002312FA">
      <w:rPr>
        <w:sz w:val="18"/>
      </w:rPr>
      <w:instrText xml:space="preserve"> "Motionsnummer" *\charformat </w:instrText>
    </w:r>
    <w:r w:rsidRPr="002312FA">
      <w:fldChar w:fldCharType="separate"/>
    </w:r>
    <w:r w:rsidRPr="002312FA">
      <w:t>T334</w:t>
    </w:r>
    <w:r w:rsidRPr="002312FA">
      <w:fldChar w:fldCharType="end"/>
    </w:r>
    <w:r w:rsidRPr="002312FA">
      <w:br/>
    </w:r>
    <w:r w:rsidRPr="002312FA">
      <w:fldChar w:fldCharType="begin" w:fldLock="1"/>
    </w:r>
    <w:r w:rsidRPr="002312FA">
      <w:instrText xml:space="preserve"> DOCPROPERTY</w:instrText>
    </w:r>
    <w:r w:rsidRPr="002312FA">
      <w:rPr>
        <w:sz w:val="18"/>
      </w:rPr>
      <w:instrText xml:space="preserve"> "Samling" *\charformat </w:instrText>
    </w:r>
    <w:r w:rsidRPr="002312FA">
      <w:fldChar w:fldCharType="end"/>
    </w:r>
    <w:r w:rsidRPr="002312FA">
      <w:tab/>
      <w:t xml:space="preserve">pnr: </w:t>
    </w:r>
    <w:r w:rsidRPr="002312FA">
      <w:fldChar w:fldCharType="begin" w:fldLock="1"/>
    </w:r>
    <w:r w:rsidRPr="002312FA">
      <w:instrText xml:space="preserve"> DOCPROPERTY</w:instrText>
    </w:r>
    <w:r w:rsidRPr="002312FA">
      <w:rPr>
        <w:sz w:val="18"/>
      </w:rPr>
      <w:instrText xml:space="preserve"> "Partinummer" *\charformat </w:instrText>
    </w:r>
    <w:r w:rsidRPr="002312FA">
      <w:fldChar w:fldCharType="separate"/>
    </w:r>
    <w:r w:rsidRPr="002312FA">
      <w:t>s45090</w:t>
    </w:r>
    <w:r w:rsidRPr="002312FA">
      <w:fldChar w:fldCharType="end"/>
    </w:r>
  </w:p>
  <w:p w:rsidR="002312FA" w:rsidRPr="002312FA" w:rsidRDefault="002312FA">
    <w:pPr>
      <w:pStyle w:val="FSHRub1"/>
    </w:pPr>
    <w:r w:rsidRPr="002312FA">
      <w:t>Motion till riksdagen</w:t>
    </w:r>
    <w:r w:rsidRPr="002312FA">
      <w:br/>
    </w:r>
    <w:r w:rsidRPr="002312FA">
      <w:fldChar w:fldCharType="begin" w:fldLock="1"/>
    </w:r>
    <w:r w:rsidRPr="002312FA">
      <w:instrText xml:space="preserve"> DOCPROPERTY "YearUser" *\charformat </w:instrText>
    </w:r>
    <w:r w:rsidRPr="002312FA">
      <w:fldChar w:fldCharType="separate"/>
    </w:r>
    <w:r w:rsidRPr="002312FA">
      <w:t>2009/10</w:t>
    </w:r>
    <w:r w:rsidRPr="002312FA">
      <w:fldChar w:fldCharType="end"/>
    </w:r>
    <w:r w:rsidRPr="002312FA">
      <w:t>:</w:t>
    </w:r>
    <w:r w:rsidRPr="002312FA">
      <w:fldChar w:fldCharType="begin" w:fldLock="1"/>
    </w:r>
    <w:r w:rsidRPr="002312FA">
      <w:instrText xml:space="preserve"> DOCPROPERTY "Motionsnummer" *\charformat </w:instrText>
    </w:r>
    <w:r w:rsidRPr="002312FA">
      <w:fldChar w:fldCharType="separate"/>
    </w:r>
    <w:r w:rsidRPr="002312FA">
      <w:t>T334</w:t>
    </w:r>
    <w:r w:rsidRPr="002312FA">
      <w:fldChar w:fldCharType="end"/>
    </w:r>
  </w:p>
  <w:p w:rsidR="002312FA" w:rsidRPr="002312FA" w:rsidRDefault="002312FA">
    <w:pPr>
      <w:pStyle w:val="FSHNormalS5"/>
    </w:pPr>
    <w:r w:rsidRPr="002312FA">
      <w:fldChar w:fldCharType="begin" w:fldLock="1"/>
    </w:r>
    <w:r w:rsidRPr="002312FA">
      <w:instrText xml:space="preserve"> DOCPROPERTY "MotionarText" *\charformat </w:instrText>
    </w:r>
    <w:r w:rsidRPr="002312FA">
      <w:fldChar w:fldCharType="separate"/>
    </w:r>
    <w:r w:rsidRPr="002312FA">
      <w:t>av Ann-Christin Ahlberg (s)</w:t>
    </w:r>
    <w:r w:rsidRPr="002312FA">
      <w:fldChar w:fldCharType="end"/>
    </w:r>
    <w:r w:rsidRPr="002312FA">
      <w:br/>
    </w:r>
    <w:r w:rsidRPr="002312FA">
      <w:fldChar w:fldCharType="begin" w:fldLock="1"/>
    </w:r>
    <w:r w:rsidRPr="002312FA">
      <w:instrText xml:space="preserve"> DOCPROPERTY "SvarFrasKort" *\charformat </w:instrText>
    </w:r>
    <w:r w:rsidRPr="002312FA">
      <w:fldChar w:fldCharType="end"/>
    </w:r>
  </w:p>
  <w:p w:rsidR="002312FA" w:rsidRPr="002312FA" w:rsidRDefault="002312FA">
    <w:pPr>
      <w:pStyle w:val="FSHTitel"/>
    </w:pPr>
    <w:r w:rsidRPr="002312FA">
      <w:fldChar w:fldCharType="begin" w:fldLock="1"/>
    </w:r>
    <w:r w:rsidRPr="002312FA">
      <w:instrText xml:space="preserve"> DOCPROPERTY</w:instrText>
    </w:r>
    <w:r w:rsidRPr="002312FA">
      <w:rPr>
        <w:sz w:val="18"/>
      </w:rPr>
      <w:instrText xml:space="preserve"> "RubrikSvar" *\charformat </w:instrText>
    </w:r>
    <w:r w:rsidRPr="002312FA">
      <w:fldChar w:fldCharType="separate"/>
    </w:r>
    <w:r w:rsidRPr="002312FA">
      <w:t>Mobiltelefon i bilen</w:t>
    </w:r>
    <w:r w:rsidRPr="002312FA">
      <w:fldChar w:fldCharType="end"/>
    </w:r>
  </w:p>
  <w:p w:rsidR="002312FA" w:rsidRPr="002312FA" w:rsidRDefault="002312FA">
    <w:pPr>
      <w:pStyle w:val="Normal00"/>
    </w:pPr>
  </w:p>
  <w:p w:rsidR="002312FA" w:rsidRPr="002312FA" w:rsidRDefault="002312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3792883">
    <w:abstractNumId w:val="8"/>
  </w:num>
  <w:num w:numId="2" w16cid:durableId="693728237">
    <w:abstractNumId w:val="9"/>
  </w:num>
  <w:num w:numId="3" w16cid:durableId="719014203">
    <w:abstractNumId w:val="8"/>
  </w:num>
  <w:num w:numId="4" w16cid:durableId="425853775">
    <w:abstractNumId w:val="9"/>
  </w:num>
  <w:num w:numId="5" w16cid:durableId="755715488">
    <w:abstractNumId w:val="13"/>
  </w:num>
  <w:num w:numId="6" w16cid:durableId="845827858">
    <w:abstractNumId w:val="10"/>
  </w:num>
  <w:num w:numId="7" w16cid:durableId="670530210">
    <w:abstractNumId w:val="11"/>
  </w:num>
  <w:num w:numId="8" w16cid:durableId="1760178103">
    <w:abstractNumId w:val="12"/>
  </w:num>
  <w:num w:numId="9" w16cid:durableId="1215198363">
    <w:abstractNumId w:val="8"/>
  </w:num>
  <w:num w:numId="10" w16cid:durableId="938565474">
    <w:abstractNumId w:val="3"/>
  </w:num>
  <w:num w:numId="11" w16cid:durableId="2009166492">
    <w:abstractNumId w:val="2"/>
  </w:num>
  <w:num w:numId="12" w16cid:durableId="705063281">
    <w:abstractNumId w:val="1"/>
  </w:num>
  <w:num w:numId="13" w16cid:durableId="1830054032">
    <w:abstractNumId w:val="0"/>
  </w:num>
  <w:num w:numId="14" w16cid:durableId="788551426">
    <w:abstractNumId w:val="9"/>
  </w:num>
  <w:num w:numId="15" w16cid:durableId="637883066">
    <w:abstractNumId w:val="7"/>
  </w:num>
  <w:num w:numId="16" w16cid:durableId="1826848367">
    <w:abstractNumId w:val="6"/>
  </w:num>
  <w:num w:numId="17" w16cid:durableId="1010374770">
    <w:abstractNumId w:val="5"/>
  </w:num>
  <w:num w:numId="18" w16cid:durableId="224684798">
    <w:abstractNumId w:val="4"/>
  </w:num>
  <w:num w:numId="19" w16cid:durableId="1536963566">
    <w:abstractNumId w:val="11"/>
  </w:num>
  <w:num w:numId="20" w16cid:durableId="1808352864">
    <w:abstractNumId w:val="10"/>
  </w:num>
  <w:num w:numId="21" w16cid:durableId="5519609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D1380886-022C-4BE4-B559-191B1A284894}"/>
  </w:docVars>
  <w:rsids>
    <w:rsidRoot w:val="00192F00"/>
    <w:rsid w:val="00192F00"/>
    <w:rsid w:val="0023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4E66E7C-FCFC-4B27-8375-71EA40FE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748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s45090</vt:lpstr>
    </vt:vector>
  </TitlesOfParts>
  <Company>Riksdagen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s45090</dc:title>
  <dc:subject>s45090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2009-12-08T12:44:00Z</cp:lastPrinted>
  <dcterms:created xsi:type="dcterms:W3CDTF">2025-12-17T22:23:00Z</dcterms:created>
  <dcterms:modified xsi:type="dcterms:W3CDTF">2025-12-17T22:23:00Z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Mobiltelefon i bilen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 i bilen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20092010000000000115000450900069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20092010000000000115000450900069</vt:lpwstr>
  </property>
  <property fmtid="{D5CDD505-2E9C-101B-9397-08002B2CF9AE}" pid="50" name="nummer">
    <vt:lpwstr>334</vt:lpwstr>
  </property>
  <property fmtid="{D5CDD505-2E9C-101B-9397-08002B2CF9AE}" pid="51" name="utskottsbeteckning">
    <vt:lpwstr>T</vt:lpwstr>
  </property>
  <property fmtid="{D5CDD505-2E9C-101B-9397-08002B2CF9AE}" pid="52" name="GlobalUID">
    <vt:lpwstr>{0C5306A7-FB28-47A9-A280-8A97089849C4}</vt:lpwstr>
  </property>
  <property fmtid="{D5CDD505-2E9C-101B-9397-08002B2CF9AE}" pid="53" name="Överföringar">
    <vt:i4>0</vt:i4>
  </property>
  <property fmtid="{D5CDD505-2E9C-101B-9397-08002B2CF9AE}" pid="54" name="Checksum">
    <vt:lpwstr>*0012275163717*</vt:lpwstr>
  </property>
  <property fmtid="{D5CDD505-2E9C-101B-9397-08002B2CF9AE}" pid="55" name="skuggnummer">
    <vt:lpwstr>1545</vt:lpwstr>
  </property>
  <property fmtid="{D5CDD505-2E9C-101B-9397-08002B2CF9AE}" pid="56" name="urixVersion">
    <vt:lpwstr>4.0.0.9</vt:lpwstr>
  </property>
  <property fmtid="{D5CDD505-2E9C-101B-9397-08002B2CF9AE}" pid="57" name="urixOrigin">
    <vt:lpwstr>091208 13:45:13.201</vt:lpwstr>
  </property>
  <property fmtid="{D5CDD505-2E9C-101B-9397-08002B2CF9AE}" pid="58" name="urixGuid">
    <vt:lpwstr>{44F6C2A8-638D-4BF2-81E6-6659D95B793C}</vt:lpwstr>
  </property>
</Properties>
</file>