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6FE" w:rsidRDefault="002466FE" w:rsidP="00DA0661">
      <w:pPr>
        <w:pStyle w:val="Rubrik"/>
      </w:pPr>
      <w:bookmarkStart w:id="0" w:name="Start"/>
      <w:bookmarkEnd w:id="0"/>
      <w:r>
        <w:t>Svar på fråga 2017/18:778 av Camilla Waltersson Grönvall (M)</w:t>
      </w:r>
      <w:r>
        <w:br/>
        <w:t>Tydliga nationella riktlinjer</w:t>
      </w:r>
    </w:p>
    <w:p w:rsidR="002466FE" w:rsidRDefault="002466FE" w:rsidP="002749F7">
      <w:pPr>
        <w:pStyle w:val="Brdtext"/>
      </w:pPr>
      <w:r>
        <w:t xml:space="preserve">Camilla Waltersson Grönvall har frågat mig vilka åtgärder socialministern ämnar vidta för att minska antalet patienter som </w:t>
      </w:r>
      <w:r w:rsidR="00344709">
        <w:t xml:space="preserve">riskerar att </w:t>
      </w:r>
      <w:r>
        <w:t>drabbas av hypo</w:t>
      </w:r>
      <w:r w:rsidR="009268D9">
        <w:softHyphen/>
      </w:r>
      <w:r>
        <w:t>termi i samband med operation</w:t>
      </w:r>
      <w:r w:rsidR="00EC3AC1">
        <w:t xml:space="preserve"> till följd av brister i efterlevnad </w:t>
      </w:r>
      <w:r w:rsidR="00B1760C">
        <w:t xml:space="preserve">och implementering av </w:t>
      </w:r>
      <w:r w:rsidR="00B476B4">
        <w:t>kunskapsstöd</w:t>
      </w:r>
      <w:r w:rsidR="00B1760C">
        <w:t>.</w:t>
      </w:r>
      <w:r w:rsidR="0010082F">
        <w:t xml:space="preserve"> </w:t>
      </w:r>
    </w:p>
    <w:p w:rsidR="0036345D" w:rsidRDefault="0036345D" w:rsidP="002749F7">
      <w:pPr>
        <w:pStyle w:val="Brdtext"/>
      </w:pPr>
      <w:r>
        <w:t>Ytterst är de</w:t>
      </w:r>
      <w:r w:rsidR="006A707C">
        <w:t xml:space="preserve">t </w:t>
      </w:r>
      <w:r>
        <w:t>vårdgivarna</w:t>
      </w:r>
      <w:r w:rsidR="006A707C">
        <w:t xml:space="preserve"> som ansvarar för att </w:t>
      </w:r>
      <w:r>
        <w:t>utifrån hälso- och sjukvårds</w:t>
      </w:r>
      <w:r w:rsidR="00D53EDB">
        <w:softHyphen/>
      </w:r>
      <w:r>
        <w:t xml:space="preserve">lagen </w:t>
      </w:r>
      <w:r w:rsidR="006A707C">
        <w:t>ge en god och säker vård</w:t>
      </w:r>
      <w:r>
        <w:t>,</w:t>
      </w:r>
      <w:r w:rsidR="006A707C">
        <w:t xml:space="preserve"> bl. a med stöd av</w:t>
      </w:r>
      <w:r w:rsidR="006A707C" w:rsidRPr="003C6566">
        <w:t xml:space="preserve"> </w:t>
      </w:r>
      <w:r w:rsidR="006A707C">
        <w:t xml:space="preserve">befintliga </w:t>
      </w:r>
      <w:r>
        <w:t>evidens</w:t>
      </w:r>
      <w:r w:rsidR="0072633A">
        <w:softHyphen/>
      </w:r>
      <w:r>
        <w:t xml:space="preserve">baserade </w:t>
      </w:r>
      <w:r w:rsidR="006A707C">
        <w:t xml:space="preserve">riktlinjer och rekommendationer. </w:t>
      </w:r>
    </w:p>
    <w:p w:rsidR="006A707C" w:rsidRDefault="00B476B4" w:rsidP="002749F7">
      <w:pPr>
        <w:pStyle w:val="Brdtext"/>
      </w:pPr>
      <w:r>
        <w:t xml:space="preserve">För att stärka en kunskapsbaserad och jämlik vård genom ökad följsamhet till nationella kunskapsstöd i hälso- och sjukvården tillsatte regeringen 2015 en utredning om hur det kan uppnås. I betänkandet </w:t>
      </w:r>
      <w:r>
        <w:rPr>
          <w:i/>
          <w:iCs/>
        </w:rPr>
        <w:t>Kunskapsbaserad och jäm</w:t>
      </w:r>
      <w:r w:rsidR="00D53EDB">
        <w:rPr>
          <w:i/>
          <w:iCs/>
        </w:rPr>
        <w:softHyphen/>
      </w:r>
      <w:r>
        <w:rPr>
          <w:i/>
          <w:iCs/>
        </w:rPr>
        <w:t>lik vård – Förutsättningar för en lärande hälso- och sjukvård</w:t>
      </w:r>
      <w:r>
        <w:t xml:space="preserve"> (SOU 2017:48) görs bedömningen att staten behöver ta ett övergripande ansvar ge</w:t>
      </w:r>
      <w:r w:rsidR="006A707C">
        <w:t xml:space="preserve">nom en mer strategisk styrning. </w:t>
      </w:r>
      <w:r>
        <w:t>Betänkandet har remitterats och bereds nu inom regerings</w:t>
      </w:r>
      <w:r w:rsidR="009268D9">
        <w:softHyphen/>
      </w:r>
      <w:r>
        <w:t xml:space="preserve">kansliet. </w:t>
      </w:r>
      <w:r w:rsidR="006A707C">
        <w:t xml:space="preserve">Parallellt </w:t>
      </w:r>
      <w:r w:rsidR="000C6326">
        <w:t>utveckla</w:t>
      </w:r>
      <w:r w:rsidR="006A707C">
        <w:t xml:space="preserve">r landstingen </w:t>
      </w:r>
      <w:r w:rsidR="000C6326">
        <w:t>gemensam</w:t>
      </w:r>
      <w:r w:rsidR="006A707C">
        <w:t>t en</w:t>
      </w:r>
      <w:r w:rsidR="000C6326">
        <w:t xml:space="preserve"> nationell struktur för en mer sammanhållen kunskapsstyrning</w:t>
      </w:r>
      <w:r w:rsidR="006A707C">
        <w:t xml:space="preserve">. </w:t>
      </w:r>
      <w:r w:rsidR="0036345D">
        <w:t>Utredningen föreslår också former för hur statens mer strategiska styrning och landstingens kunskapsstyrningsmodell bör mötas.</w:t>
      </w:r>
    </w:p>
    <w:p w:rsidR="00D53EDB" w:rsidRDefault="00AB5737" w:rsidP="002749F7">
      <w:pPr>
        <w:pStyle w:val="Brdtext"/>
      </w:pPr>
      <w:r>
        <w:t>R</w:t>
      </w:r>
      <w:r w:rsidR="003C6566">
        <w:t xml:space="preserve">egeringen </w:t>
      </w:r>
      <w:r w:rsidR="003C6566" w:rsidRPr="003C6566">
        <w:t>följ</w:t>
      </w:r>
      <w:r w:rsidR="003C6566">
        <w:t>er</w:t>
      </w:r>
      <w:r w:rsidR="0036345D">
        <w:t xml:space="preserve"> </w:t>
      </w:r>
      <w:r w:rsidR="003C6566">
        <w:t>löpande</w:t>
      </w:r>
      <w:r w:rsidR="003C6566" w:rsidRPr="003C6566">
        <w:t xml:space="preserve"> </w:t>
      </w:r>
      <w:r w:rsidR="001550DB">
        <w:t xml:space="preserve">tillsammans med ansvariga myndigheter </w:t>
      </w:r>
      <w:r w:rsidR="003C6566" w:rsidRPr="003C6566">
        <w:t>att utveck</w:t>
      </w:r>
      <w:r w:rsidR="009268D9">
        <w:softHyphen/>
      </w:r>
      <w:r w:rsidR="00D53EDB">
        <w:softHyphen/>
      </w:r>
      <w:r w:rsidR="003C6566" w:rsidRPr="003C6566">
        <w:t xml:space="preserve">lingen </w:t>
      </w:r>
      <w:r w:rsidR="006C5BFD">
        <w:t xml:space="preserve">i vården </w:t>
      </w:r>
      <w:r w:rsidR="0036345D">
        <w:t>går åt rätt håll</w:t>
      </w:r>
      <w:r w:rsidR="006C5BFD">
        <w:t>.</w:t>
      </w:r>
      <w:r w:rsidR="0036345D">
        <w:t xml:space="preserve"> </w:t>
      </w:r>
      <w:r w:rsidR="002C045F" w:rsidRPr="002C045F">
        <w:t>Genom bla</w:t>
      </w:r>
      <w:r w:rsidR="009268D9">
        <w:t>nd annat</w:t>
      </w:r>
      <w:r w:rsidR="002C045F" w:rsidRPr="002C045F">
        <w:t>. 2018 års överens</w:t>
      </w:r>
      <w:r w:rsidR="009268D9">
        <w:softHyphen/>
      </w:r>
      <w:r w:rsidR="002C045F" w:rsidRPr="002C045F">
        <w:t xml:space="preserve">kommelse </w:t>
      </w:r>
    </w:p>
    <w:p w:rsidR="00D53EDB" w:rsidRDefault="00D53EDB">
      <w:r>
        <w:br w:type="page"/>
      </w:r>
    </w:p>
    <w:p w:rsidR="002466FE" w:rsidRDefault="002C045F" w:rsidP="002749F7">
      <w:pPr>
        <w:pStyle w:val="Brdtext"/>
      </w:pPr>
      <w:r w:rsidRPr="002C045F">
        <w:t>mellan regeringen och SKL om kvalitetsregister fortsätter arbetet med att utveckla kvaliteten och verka för en mer jämlik och jämställd vård</w:t>
      </w:r>
      <w:r>
        <w:t>.</w:t>
      </w:r>
    </w:p>
    <w:p w:rsidR="002466FE" w:rsidRDefault="002466F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1E2621ED7B34D699F1E9D6CE867334D"/>
          </w:placeholder>
          <w:dataBinding w:prefixMappings="xmlns:ns0='http://lp/documentinfo/RK' " w:xpath="/ns0:DocumentInfo[1]/ns0:BaseInfo[1]/ns0:HeaderDate[1]" w:storeItemID="{74D8FB1D-7B86-47A1-A6A7-F89DC35BFD7D}"/>
          <w:date w:fullDate="2018-02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53EDB">
            <w:t>21 februari 2018</w:t>
          </w:r>
        </w:sdtContent>
      </w:sdt>
    </w:p>
    <w:p w:rsidR="002466FE" w:rsidRDefault="002466FE" w:rsidP="004E7A8F">
      <w:pPr>
        <w:pStyle w:val="Brdtextutanavstnd"/>
      </w:pPr>
    </w:p>
    <w:p w:rsidR="002466FE" w:rsidRDefault="002466FE" w:rsidP="004E7A8F">
      <w:pPr>
        <w:pStyle w:val="Brdtextutanavstnd"/>
      </w:pPr>
    </w:p>
    <w:p w:rsidR="002466FE" w:rsidRDefault="002466FE" w:rsidP="004E7A8F">
      <w:pPr>
        <w:pStyle w:val="Brdtextutanavstnd"/>
      </w:pPr>
    </w:p>
    <w:p w:rsidR="002466FE" w:rsidRDefault="002466FE" w:rsidP="00422A41">
      <w:pPr>
        <w:pStyle w:val="Brdtext"/>
      </w:pPr>
      <w:r>
        <w:t>Annika Strandhäll</w:t>
      </w:r>
    </w:p>
    <w:p w:rsidR="002466FE" w:rsidRPr="00DB48AB" w:rsidRDefault="002466FE" w:rsidP="00DB48AB">
      <w:pPr>
        <w:pStyle w:val="Brdtext"/>
      </w:pPr>
    </w:p>
    <w:sectPr w:rsidR="002466FE" w:rsidRPr="00DB48AB" w:rsidSect="005505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2FE" w:rsidRDefault="009652FE" w:rsidP="00A87A54">
      <w:pPr>
        <w:spacing w:after="0" w:line="240" w:lineRule="auto"/>
      </w:pPr>
      <w:r>
        <w:separator/>
      </w:r>
    </w:p>
  </w:endnote>
  <w:endnote w:type="continuationSeparator" w:id="0">
    <w:p w:rsidR="009652FE" w:rsidRDefault="009652F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EDB" w:rsidRDefault="00D53ED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A7FD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A7FD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2FE" w:rsidRDefault="009652FE" w:rsidP="00A87A54">
      <w:pPr>
        <w:spacing w:after="0" w:line="240" w:lineRule="auto"/>
      </w:pPr>
      <w:r>
        <w:separator/>
      </w:r>
    </w:p>
  </w:footnote>
  <w:footnote w:type="continuationSeparator" w:id="0">
    <w:p w:rsidR="009652FE" w:rsidRDefault="009652F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EDB" w:rsidRDefault="00D53ED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EDB" w:rsidRDefault="00D53ED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466FE" w:rsidTr="00C93EBA">
      <w:trPr>
        <w:trHeight w:val="227"/>
      </w:trPr>
      <w:tc>
        <w:tcPr>
          <w:tcW w:w="5534" w:type="dxa"/>
        </w:tcPr>
        <w:p w:rsidR="002466FE" w:rsidRPr="007D73AB" w:rsidRDefault="002466FE">
          <w:pPr>
            <w:pStyle w:val="Sidhuvud"/>
          </w:pPr>
        </w:p>
      </w:tc>
      <w:tc>
        <w:tcPr>
          <w:tcW w:w="3170" w:type="dxa"/>
          <w:vAlign w:val="bottom"/>
        </w:tcPr>
        <w:p w:rsidR="002466FE" w:rsidRPr="007D73AB" w:rsidRDefault="002466FE" w:rsidP="00340DE0">
          <w:pPr>
            <w:pStyle w:val="Sidhuvud"/>
          </w:pPr>
        </w:p>
      </w:tc>
      <w:tc>
        <w:tcPr>
          <w:tcW w:w="1134" w:type="dxa"/>
        </w:tcPr>
        <w:p w:rsidR="002466FE" w:rsidRDefault="002466FE" w:rsidP="005A703A">
          <w:pPr>
            <w:pStyle w:val="Sidhuvud"/>
          </w:pPr>
        </w:p>
      </w:tc>
    </w:tr>
    <w:tr w:rsidR="002466FE" w:rsidTr="00C93EBA">
      <w:trPr>
        <w:trHeight w:val="1928"/>
      </w:trPr>
      <w:tc>
        <w:tcPr>
          <w:tcW w:w="5534" w:type="dxa"/>
        </w:tcPr>
        <w:p w:rsidR="002466FE" w:rsidRPr="00340DE0" w:rsidRDefault="002466F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466FE" w:rsidRPr="00710A6C" w:rsidRDefault="002466FE" w:rsidP="00EE3C0F">
          <w:pPr>
            <w:pStyle w:val="Sidhuvud"/>
            <w:rPr>
              <w:b/>
            </w:rPr>
          </w:pPr>
        </w:p>
        <w:p w:rsidR="002466FE" w:rsidRDefault="002466FE" w:rsidP="00EE3C0F">
          <w:pPr>
            <w:pStyle w:val="Sidhuvud"/>
          </w:pPr>
        </w:p>
        <w:p w:rsidR="002466FE" w:rsidRDefault="002466FE" w:rsidP="00EE3C0F">
          <w:pPr>
            <w:pStyle w:val="Sidhuvud"/>
          </w:pPr>
        </w:p>
        <w:p w:rsidR="002466FE" w:rsidRDefault="002466F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67B06002F9245CAA00858896033ACD1"/>
            </w:placeholder>
            <w:dataBinding w:prefixMappings="xmlns:ns0='http://lp/documentinfo/RK' " w:xpath="/ns0:DocumentInfo[1]/ns0:BaseInfo[1]/ns0:Dnr[1]" w:storeItemID="{74D8FB1D-7B86-47A1-A6A7-F89DC35BFD7D}"/>
            <w:text/>
          </w:sdtPr>
          <w:sdtEndPr/>
          <w:sdtContent>
            <w:p w:rsidR="002466FE" w:rsidRDefault="002466FE" w:rsidP="00EE3C0F">
              <w:pPr>
                <w:pStyle w:val="Sidhuvud"/>
              </w:pPr>
              <w:r>
                <w:t>S2018/01063/FS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47D167D2F84832837EF8C1E7486A3D"/>
            </w:placeholder>
            <w:showingPlcHdr/>
            <w:dataBinding w:prefixMappings="xmlns:ns0='http://lp/documentinfo/RK' " w:xpath="/ns0:DocumentInfo[1]/ns0:BaseInfo[1]/ns0:DocNumber[1]" w:storeItemID="{74D8FB1D-7B86-47A1-A6A7-F89DC35BFD7D}"/>
            <w:text/>
          </w:sdtPr>
          <w:sdtEndPr/>
          <w:sdtContent>
            <w:p w:rsidR="002466FE" w:rsidRDefault="002466F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466FE" w:rsidRDefault="002466FE" w:rsidP="00EE3C0F">
          <w:pPr>
            <w:pStyle w:val="Sidhuvud"/>
          </w:pPr>
        </w:p>
      </w:tc>
      <w:tc>
        <w:tcPr>
          <w:tcW w:w="1134" w:type="dxa"/>
        </w:tcPr>
        <w:p w:rsidR="002466FE" w:rsidRDefault="002466FE" w:rsidP="0094502D">
          <w:pPr>
            <w:pStyle w:val="Sidhuvud"/>
          </w:pPr>
        </w:p>
        <w:p w:rsidR="002466FE" w:rsidRPr="0094502D" w:rsidRDefault="002466FE" w:rsidP="00EC71A6">
          <w:pPr>
            <w:pStyle w:val="Sidhuvud"/>
          </w:pPr>
        </w:p>
      </w:tc>
    </w:tr>
    <w:tr w:rsidR="002466F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E6405D162744A0A811FBFB39666D4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9268D9" w:rsidRPr="009268D9" w:rsidRDefault="009268D9" w:rsidP="004B6640">
              <w:pPr>
                <w:pStyle w:val="Sidhuvud"/>
                <w:rPr>
                  <w:b/>
                </w:rPr>
              </w:pPr>
              <w:r w:rsidRPr="009268D9">
                <w:rPr>
                  <w:b/>
                </w:rPr>
                <w:t>Socialdepartementet</w:t>
              </w:r>
            </w:p>
            <w:p w:rsidR="002466FE" w:rsidRPr="009268D9" w:rsidRDefault="009268D9" w:rsidP="004B6640">
              <w:pPr>
                <w:pStyle w:val="Sidhuvud"/>
                <w:rPr>
                  <w:b/>
                </w:rPr>
              </w:pPr>
              <w:r w:rsidRPr="009268D9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15F115F9B54813B2B4157D1DBB2502"/>
          </w:placeholder>
          <w:dataBinding w:prefixMappings="xmlns:ns0='http://lp/documentinfo/RK' " w:xpath="/ns0:DocumentInfo[1]/ns0:BaseInfo[1]/ns0:Recipient[1]" w:storeItemID="{74D8FB1D-7B86-47A1-A6A7-F89DC35BFD7D}"/>
          <w:text w:multiLine="1"/>
        </w:sdtPr>
        <w:sdtEndPr/>
        <w:sdtContent>
          <w:tc>
            <w:tcPr>
              <w:tcW w:w="3170" w:type="dxa"/>
            </w:tcPr>
            <w:p w:rsidR="002466FE" w:rsidRDefault="009268D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466FE" w:rsidRDefault="002466F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F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31CB"/>
    <w:rsid w:val="000C61D1"/>
    <w:rsid w:val="000C6326"/>
    <w:rsid w:val="000D0268"/>
    <w:rsid w:val="000D31A9"/>
    <w:rsid w:val="000E12D9"/>
    <w:rsid w:val="000E59A9"/>
    <w:rsid w:val="000E638A"/>
    <w:rsid w:val="000F00B8"/>
    <w:rsid w:val="000F1EA7"/>
    <w:rsid w:val="000F2084"/>
    <w:rsid w:val="000F6462"/>
    <w:rsid w:val="0010082F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969"/>
    <w:rsid w:val="001550DB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66F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045F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4709"/>
    <w:rsid w:val="00347E11"/>
    <w:rsid w:val="003503DD"/>
    <w:rsid w:val="00350696"/>
    <w:rsid w:val="00350C92"/>
    <w:rsid w:val="003542C5"/>
    <w:rsid w:val="0036345D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6566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3FDB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40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058E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7208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A707C"/>
    <w:rsid w:val="006B4A30"/>
    <w:rsid w:val="006B7569"/>
    <w:rsid w:val="006C28EE"/>
    <w:rsid w:val="006C5BFD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633A"/>
    <w:rsid w:val="00732599"/>
    <w:rsid w:val="00743E09"/>
    <w:rsid w:val="00744FCC"/>
    <w:rsid w:val="00750191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2D9A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4BEC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349C"/>
    <w:rsid w:val="00915D4C"/>
    <w:rsid w:val="009268D9"/>
    <w:rsid w:val="009279B2"/>
    <w:rsid w:val="00935814"/>
    <w:rsid w:val="0094502D"/>
    <w:rsid w:val="00947013"/>
    <w:rsid w:val="009652FE"/>
    <w:rsid w:val="009663A2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5A04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5737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760C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6B4"/>
    <w:rsid w:val="00B47956"/>
    <w:rsid w:val="00B517E1"/>
    <w:rsid w:val="00B538C3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0AE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84E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3ED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335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A7FD2"/>
    <w:rsid w:val="00EC1DA0"/>
    <w:rsid w:val="00EC329B"/>
    <w:rsid w:val="00EC3AC1"/>
    <w:rsid w:val="00EC71A6"/>
    <w:rsid w:val="00EC73EB"/>
    <w:rsid w:val="00ED592E"/>
    <w:rsid w:val="00ED6ABD"/>
    <w:rsid w:val="00ED72E1"/>
    <w:rsid w:val="00EE2DC7"/>
    <w:rsid w:val="00EE3C0F"/>
    <w:rsid w:val="00EE6810"/>
    <w:rsid w:val="00EE6877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57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72B0B9-C4C8-4D76-BAE5-1F706B02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7B06002F9245CAA00858896033A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EF803-D6F8-4B71-8007-2ED835DA170F}"/>
      </w:docPartPr>
      <w:docPartBody>
        <w:p w:rsidR="00B34A40" w:rsidRDefault="005C4498" w:rsidP="005C4498">
          <w:pPr>
            <w:pStyle w:val="567B06002F9245CAA00858896033A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47D167D2F84832837EF8C1E7486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35B2B-5293-485E-B481-D53311F0CC27}"/>
      </w:docPartPr>
      <w:docPartBody>
        <w:p w:rsidR="00B34A40" w:rsidRDefault="005C4498" w:rsidP="005C4498">
          <w:pPr>
            <w:pStyle w:val="A047D167D2F84832837EF8C1E7486A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E6405D162744A0A811FBFB39666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8A805B-F7AC-4917-9717-5B489E6F1A8C}"/>
      </w:docPartPr>
      <w:docPartBody>
        <w:p w:rsidR="00B34A40" w:rsidRDefault="005C4498" w:rsidP="005C4498">
          <w:pPr>
            <w:pStyle w:val="21E6405D162744A0A811FBFB39666D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15F115F9B54813B2B4157D1DBB2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4060F-F7C5-4E3D-AA0F-7D0EA52F7D53}"/>
      </w:docPartPr>
      <w:docPartBody>
        <w:p w:rsidR="00B34A40" w:rsidRDefault="005C4498" w:rsidP="005C4498">
          <w:pPr>
            <w:pStyle w:val="2B15F115F9B54813B2B4157D1DBB25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E2621ED7B34D699F1E9D6CE8673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7CCBE-5082-40D1-BDF2-FD91E35734B0}"/>
      </w:docPartPr>
      <w:docPartBody>
        <w:p w:rsidR="00B34A40" w:rsidRDefault="005C4498" w:rsidP="005C4498">
          <w:pPr>
            <w:pStyle w:val="C1E2621ED7B34D699F1E9D6CE86733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98"/>
    <w:rsid w:val="000E640C"/>
    <w:rsid w:val="002009E9"/>
    <w:rsid w:val="005C4498"/>
    <w:rsid w:val="00B3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5756EA5ACB46298DA3B67E7DC2EB12">
    <w:name w:val="CD5756EA5ACB46298DA3B67E7DC2EB12"/>
    <w:rsid w:val="005C4498"/>
  </w:style>
  <w:style w:type="character" w:styleId="Platshllartext">
    <w:name w:val="Placeholder Text"/>
    <w:basedOn w:val="Standardstycketeckensnitt"/>
    <w:uiPriority w:val="99"/>
    <w:semiHidden/>
    <w:rsid w:val="005C4498"/>
    <w:rPr>
      <w:noProof w:val="0"/>
      <w:color w:val="808080"/>
    </w:rPr>
  </w:style>
  <w:style w:type="paragraph" w:customStyle="1" w:styleId="725A39C95ED94F999DA50373BEAD77A0">
    <w:name w:val="725A39C95ED94F999DA50373BEAD77A0"/>
    <w:rsid w:val="005C4498"/>
  </w:style>
  <w:style w:type="paragraph" w:customStyle="1" w:styleId="D4CF0C22FA1F4D88A10A8F9462055B06">
    <w:name w:val="D4CF0C22FA1F4D88A10A8F9462055B06"/>
    <w:rsid w:val="005C4498"/>
  </w:style>
  <w:style w:type="paragraph" w:customStyle="1" w:styleId="1CFD75600E814EA8AC8D41678B3C9AC9">
    <w:name w:val="1CFD75600E814EA8AC8D41678B3C9AC9"/>
    <w:rsid w:val="005C4498"/>
  </w:style>
  <w:style w:type="paragraph" w:customStyle="1" w:styleId="567B06002F9245CAA00858896033ACD1">
    <w:name w:val="567B06002F9245CAA00858896033ACD1"/>
    <w:rsid w:val="005C4498"/>
  </w:style>
  <w:style w:type="paragraph" w:customStyle="1" w:styleId="A047D167D2F84832837EF8C1E7486A3D">
    <w:name w:val="A047D167D2F84832837EF8C1E7486A3D"/>
    <w:rsid w:val="005C4498"/>
  </w:style>
  <w:style w:type="paragraph" w:customStyle="1" w:styleId="439F9655D61B40EA896A500D4286FF66">
    <w:name w:val="439F9655D61B40EA896A500D4286FF66"/>
    <w:rsid w:val="005C4498"/>
  </w:style>
  <w:style w:type="paragraph" w:customStyle="1" w:styleId="A3677E20E9BA46299A7853F0CDE9BE1B">
    <w:name w:val="A3677E20E9BA46299A7853F0CDE9BE1B"/>
    <w:rsid w:val="005C4498"/>
  </w:style>
  <w:style w:type="paragraph" w:customStyle="1" w:styleId="84D3B072CB474AE9A42E9FDF79AE8C96">
    <w:name w:val="84D3B072CB474AE9A42E9FDF79AE8C96"/>
    <w:rsid w:val="005C4498"/>
  </w:style>
  <w:style w:type="paragraph" w:customStyle="1" w:styleId="21E6405D162744A0A811FBFB39666D40">
    <w:name w:val="21E6405D162744A0A811FBFB39666D40"/>
    <w:rsid w:val="005C4498"/>
  </w:style>
  <w:style w:type="paragraph" w:customStyle="1" w:styleId="2B15F115F9B54813B2B4157D1DBB2502">
    <w:name w:val="2B15F115F9B54813B2B4157D1DBB2502"/>
    <w:rsid w:val="005C4498"/>
  </w:style>
  <w:style w:type="paragraph" w:customStyle="1" w:styleId="AC96D025CCF547D88D4EDE3BDB04144D">
    <w:name w:val="AC96D025CCF547D88D4EDE3BDB04144D"/>
    <w:rsid w:val="005C4498"/>
  </w:style>
  <w:style w:type="paragraph" w:customStyle="1" w:styleId="8366368F83C54A05A2DE421AB6AFD708">
    <w:name w:val="8366368F83C54A05A2DE421AB6AFD708"/>
    <w:rsid w:val="005C4498"/>
  </w:style>
  <w:style w:type="paragraph" w:customStyle="1" w:styleId="368DD4BCEED845D98A790BDC604B8789">
    <w:name w:val="368DD4BCEED845D98A790BDC604B8789"/>
    <w:rsid w:val="005C4498"/>
  </w:style>
  <w:style w:type="paragraph" w:customStyle="1" w:styleId="14F4F4FB138D4764936E161D0C078C19">
    <w:name w:val="14F4F4FB138D4764936E161D0C078C19"/>
    <w:rsid w:val="005C4498"/>
  </w:style>
  <w:style w:type="paragraph" w:customStyle="1" w:styleId="90CCE311D41A4BD491AAA469D32FC5D7">
    <w:name w:val="90CCE311D41A4BD491AAA469D32FC5D7"/>
    <w:rsid w:val="005C4498"/>
  </w:style>
  <w:style w:type="paragraph" w:customStyle="1" w:styleId="C1E2621ED7B34D699F1E9D6CE867334D">
    <w:name w:val="C1E2621ED7B34D699F1E9D6CE867334D"/>
    <w:rsid w:val="005C4498"/>
  </w:style>
  <w:style w:type="paragraph" w:customStyle="1" w:styleId="1C31AA688AE54FC98F6580E2FF285124">
    <w:name w:val="1C31AA688AE54FC98F6580E2FF285124"/>
    <w:rsid w:val="005C4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2018-02-21T00:00:00</HeaderDate>
    <Office/>
    <Dnr>S2018/01063/FS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d484e26d-31e9-43d8-a1df-72af2cea1e04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2018-02-21T00:00:00</HeaderDate>
    <Office/>
    <Dnr>S2018/01063/FS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CF2AC-0959-4C6E-8A5F-E8198D0E2733}"/>
</file>

<file path=customXml/itemProps2.xml><?xml version="1.0" encoding="utf-8"?>
<ds:datastoreItem xmlns:ds="http://schemas.openxmlformats.org/officeDocument/2006/customXml" ds:itemID="{74D8FB1D-7B86-47A1-A6A7-F89DC35BFD7D}"/>
</file>

<file path=customXml/itemProps3.xml><?xml version="1.0" encoding="utf-8"?>
<ds:datastoreItem xmlns:ds="http://schemas.openxmlformats.org/officeDocument/2006/customXml" ds:itemID="{8BAF5FEC-921A-4E29-8FCC-96EDEC6FBBE0}"/>
</file>

<file path=customXml/itemProps4.xml><?xml version="1.0" encoding="utf-8"?>
<ds:datastoreItem xmlns:ds="http://schemas.openxmlformats.org/officeDocument/2006/customXml" ds:itemID="{74D8FB1D-7B86-47A1-A6A7-F89DC35BFD7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6DD8577-E5A4-4912-A7B3-AD488456E53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2DEBDCF-F00B-4A1D-8382-B7947FEB5B2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DE3B8D8-2B2E-4067-9502-0FC435BCD3D2}"/>
</file>

<file path=customXml/itemProps8.xml><?xml version="1.0" encoding="utf-8"?>
<ds:datastoreItem xmlns:ds="http://schemas.openxmlformats.org/officeDocument/2006/customXml" ds:itemID="{D25B1261-F987-48FB-B924-B826915758C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252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Åhlin</dc:creator>
  <cp:keywords/>
  <dc:description/>
  <cp:lastModifiedBy>Erik Åhlin</cp:lastModifiedBy>
  <cp:revision>11</cp:revision>
  <cp:lastPrinted>2018-02-20T09:30:00Z</cp:lastPrinted>
  <dcterms:created xsi:type="dcterms:W3CDTF">2018-02-15T12:33:00Z</dcterms:created>
  <dcterms:modified xsi:type="dcterms:W3CDTF">2018-02-20T07:56:00Z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2e4058e4-01bd-4834-9dd5-541da12b8b81</vt:lpwstr>
  </property>
  <property fmtid="{D5CDD505-2E9C-101B-9397-08002B2CF9AE}" pid="4" name="RKDepartementsenhet">
    <vt:lpwstr/>
  </property>
  <property fmtid="{D5CDD505-2E9C-101B-9397-08002B2CF9AE}" pid="5" name="Aktivitetskategori">
    <vt:lpwstr/>
  </property>
</Properties>
</file>