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825A2C4"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99447103E944DAF9C1E80DB5506C209"/>
        </w:placeholder>
        <w15:appearance w15:val="hidden"/>
        <w:text/>
      </w:sdtPr>
      <w:sdtEndPr/>
      <w:sdtContent>
        <w:p w:rsidR="00AF30DD" w:rsidP="00CC4C93" w:rsidRDefault="00AF30DD" w14:paraId="0825A2C5" w14:textId="77777777">
          <w:pPr>
            <w:pStyle w:val="Rubrik1"/>
          </w:pPr>
          <w:r>
            <w:t>Förslag till riksdagsbeslut</w:t>
          </w:r>
        </w:p>
      </w:sdtContent>
    </w:sdt>
    <w:sdt>
      <w:sdtPr>
        <w:alias w:val="Yrkande 1"/>
        <w:tag w:val="f674e1d3-02c9-4570-8b13-5e13d8404c4b"/>
        <w:id w:val="376818770"/>
        <w:lock w:val="sdtLocked"/>
      </w:sdtPr>
      <w:sdtEndPr/>
      <w:sdtContent>
        <w:p w:rsidR="00CC1CF5" w:rsidRDefault="004A77B9" w14:paraId="0825A2C6" w14:textId="77777777">
          <w:pPr>
            <w:pStyle w:val="Frslagstext"/>
          </w:pPr>
          <w:r>
            <w:t>Riksdagen ställer sig bakom det som anförs i motionen om en allmänbildande skola och tillkännager detta för regeringen.</w:t>
          </w:r>
        </w:p>
      </w:sdtContent>
    </w:sdt>
    <w:p w:rsidR="00AF30DD" w:rsidP="00AF30DD" w:rsidRDefault="000156D9" w14:paraId="0825A2C7" w14:textId="77777777">
      <w:pPr>
        <w:pStyle w:val="Rubrik1"/>
      </w:pPr>
      <w:bookmarkStart w:name="MotionsStart" w:id="1"/>
      <w:bookmarkEnd w:id="1"/>
      <w:r>
        <w:t>Motivering</w:t>
      </w:r>
    </w:p>
    <w:p w:rsidR="00AF30DD" w:rsidP="00AF30DD" w:rsidRDefault="00596037" w14:paraId="0825A2C8" w14:textId="77777777">
      <w:pPr>
        <w:pStyle w:val="Normalutanindragellerluft"/>
      </w:pPr>
      <w:r w:rsidRPr="00596037">
        <w:t>Bildning innebär att kunna göra kunskaper och insikter till sina egna. Att förvärva en känsla av sammanhang, att förstå sig själv, andra och samhället runtomkring oss. Det lägger i sin tur grunden för ett självständigt och kritiskt tänkande. Skolan har en avgörande betydelse för barns och ungas allmänbildning. I skolan får vi chansen att lära oss att lära oss, att öva alla sinnen och utveckla vår kognitiva förmåga. Därför är det viktigt att alla får utveckla sina kunskaper och insikter inom samhällskunskap, humaniora, estetisk verksamhet och idrott. Dels för att alla elever ska få växa som människor, dels för att kunna möta en föränderlig framtid. En stärkt allmänbildning innebär breddade färdigheter i att förstå andra och att göra sig själv förstådd, ökad intellektuell rörlighet och möjlighet att ställa om. Det handlar om att rusta människor för att kunna ta sig an världen. Regeringens arbete för detta är mycket viktigt.</w:t>
      </w:r>
    </w:p>
    <w:sdt>
      <w:sdtPr>
        <w:rPr>
          <w:i/>
        </w:rPr>
        <w:alias w:val="CC_Underskrifter"/>
        <w:tag w:val="CC_Underskrifter"/>
        <w:id w:val="583496634"/>
        <w:lock w:val="sdtContentLocked"/>
        <w:placeholder>
          <w:docPart w:val="E7145F8CFA5343C588B296FD2C85A56B"/>
        </w:placeholder>
        <w15:appearance w15:val="hidden"/>
      </w:sdtPr>
      <w:sdtEndPr/>
      <w:sdtContent>
        <w:p w:rsidRPr="00ED19F0" w:rsidR="00865E70" w:rsidP="009A00A2" w:rsidRDefault="00E17801" w14:paraId="0825A2C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Wiechel (S)</w:t>
            </w:r>
          </w:p>
        </w:tc>
        <w:tc>
          <w:tcPr>
            <w:tcW w:w="50" w:type="pct"/>
            <w:vAlign w:val="bottom"/>
          </w:tcPr>
          <w:p>
            <w:pPr>
              <w:pStyle w:val="Underskrifter"/>
            </w:pPr>
            <w:r>
              <w:t> </w:t>
            </w:r>
          </w:p>
        </w:tc>
      </w:tr>
      <w:tr>
        <w:trPr>
          <w:cantSplit/>
        </w:trPr>
        <w:tc>
          <w:tcPr>
            <w:tcW w:w="50" w:type="pct"/>
            <w:vAlign w:val="bottom"/>
          </w:tcPr>
          <w:p>
            <w:pPr>
              <w:pStyle w:val="Underskrifter"/>
            </w:pPr>
            <w:r>
              <w:t>Helén Pettersson i Umeå (S)</w:t>
            </w:r>
          </w:p>
        </w:tc>
        <w:tc>
          <w:tcPr>
            <w:tcW w:w="50" w:type="pct"/>
            <w:vAlign w:val="bottom"/>
          </w:tcPr>
          <w:p>
            <w:pPr>
              <w:pStyle w:val="Underskrifter"/>
            </w:pPr>
            <w:r>
              <w:t>Linus Sköld (S)</w:t>
            </w:r>
          </w:p>
        </w:tc>
      </w:tr>
    </w:tbl>
    <w:p w:rsidR="000E512D" w:rsidRDefault="000E512D" w14:paraId="0825A2D0" w14:textId="77777777"/>
    <w:sectPr w:rsidR="000E512D"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25A2D2" w14:textId="77777777" w:rsidR="00461FF7" w:rsidRDefault="00461FF7" w:rsidP="000C1CAD">
      <w:pPr>
        <w:spacing w:line="240" w:lineRule="auto"/>
      </w:pPr>
      <w:r>
        <w:separator/>
      </w:r>
    </w:p>
  </w:endnote>
  <w:endnote w:type="continuationSeparator" w:id="0">
    <w:p w14:paraId="0825A2D3" w14:textId="77777777" w:rsidR="00461FF7" w:rsidRDefault="00461F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96F80" w14:textId="77777777" w:rsidR="00E17801" w:rsidRDefault="00E1780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5A2D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5BA2">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25A2DE" w14:textId="77777777" w:rsidR="008863B6" w:rsidRDefault="008863B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201509261540</w:instrText>
    </w:r>
    <w:r>
      <w:fldChar w:fldCharType="end"/>
    </w:r>
    <w:r>
      <w:instrText xml:space="preserve"> &gt; </w:instrText>
    </w:r>
    <w:r>
      <w:fldChar w:fldCharType="begin"/>
    </w:r>
    <w:r>
      <w:instrText xml:space="preserve"> PRINTDATE \@ "yyyyMMddHHmm" </w:instrText>
    </w:r>
    <w:r>
      <w:fldChar w:fldCharType="separate"/>
    </w:r>
    <w:r>
      <w:rPr>
        <w:noProof/>
      </w:rPr>
      <w:instrText>201509291441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2015-09-29 14:41</w:instrText>
    </w:r>
    <w:r>
      <w:fldChar w:fldCharType="end"/>
    </w:r>
    <w:r>
      <w:instrText xml:space="preserve"> </w:instrText>
    </w:r>
    <w:r>
      <w:fldChar w:fldCharType="separate"/>
    </w:r>
    <w:r>
      <w:rPr>
        <w:noProof/>
      </w:rPr>
      <w:t>2015-09-29 14:41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25A2D0" w14:textId="77777777" w:rsidR="00461FF7" w:rsidRDefault="00461FF7" w:rsidP="000C1CAD">
      <w:pPr>
        <w:spacing w:line="240" w:lineRule="auto"/>
      </w:pPr>
      <w:r>
        <w:separator/>
      </w:r>
    </w:p>
  </w:footnote>
  <w:footnote w:type="continuationSeparator" w:id="0">
    <w:p w14:paraId="0825A2D1" w14:textId="77777777" w:rsidR="00461FF7" w:rsidRDefault="00461F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801" w:rsidRDefault="00E17801" w14:paraId="3AC4703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7801" w:rsidRDefault="00E17801" w14:paraId="7333AA7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825A2D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E17801" w14:paraId="0825A2D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:1891</w:t>
        </w:r>
      </w:sdtContent>
    </w:sdt>
  </w:p>
  <w:p w:rsidR="00A42228" w:rsidP="00283E0F" w:rsidRDefault="00E17801" w14:paraId="0825A2DB" w14:textId="77777777">
    <w:pPr>
      <w:pStyle w:val="FSHRub2"/>
    </w:pPr>
    <w:sdt>
      <w:sdtPr>
        <w:alias w:val="CC_Noformat_Avtext"/>
        <w:tag w:val="CC_Noformat_Avtext"/>
        <w:id w:val="1389603703"/>
        <w:lock w:val="sdtContentLocked"/>
        <w15:appearance w15:val="hidden"/>
        <w:text/>
      </w:sdtPr>
      <w:sdtEndPr/>
      <w:sdtContent>
        <w:r>
          <w:t>av Björn Wiechel m.fl. (S)</w:t>
        </w:r>
      </w:sdtContent>
    </w:sdt>
  </w:p>
  <w:sdt>
    <w:sdtPr>
      <w:alias w:val="CC_Noformat_Rubtext"/>
      <w:tag w:val="CC_Noformat_Rubtext"/>
      <w:id w:val="1800419874"/>
      <w:lock w:val="sdtLocked"/>
      <w15:appearance w15:val="hidden"/>
      <w:text/>
    </w:sdtPr>
    <w:sdtEndPr/>
    <w:sdtContent>
      <w:p w:rsidR="00A42228" w:rsidP="00283E0F" w:rsidRDefault="00596037" w14:paraId="0825A2DC" w14:textId="77777777">
        <w:pPr>
          <w:pStyle w:val="FSHRub2"/>
        </w:pPr>
        <w:r>
          <w:t>En allmänbildande skola</w:t>
        </w:r>
      </w:p>
    </w:sdtContent>
  </w:sdt>
  <w:sdt>
    <w:sdtPr>
      <w:alias w:val="CC_Boilerplate_3"/>
      <w:tag w:val="CC_Boilerplate_3"/>
      <w:id w:val="-1567486118"/>
      <w:lock w:val="sdtContentLocked"/>
      <w15:appearance w15:val="hidden"/>
      <w:text w:multiLine="1"/>
    </w:sdtPr>
    <w:sdtEndPr/>
    <w:sdtContent>
      <w:p w:rsidR="00A42228" w:rsidP="00283E0F" w:rsidRDefault="00A42228" w14:paraId="0825A2D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603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12D"/>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444A"/>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FF7"/>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77B9"/>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6037"/>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63B6"/>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00A2"/>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1CF5"/>
    <w:rsid w:val="00CC24B9"/>
    <w:rsid w:val="00CC2F7D"/>
    <w:rsid w:val="00CC37C7"/>
    <w:rsid w:val="00CC4C93"/>
    <w:rsid w:val="00CC521F"/>
    <w:rsid w:val="00CC5BA2"/>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7801"/>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25A2C4"/>
  <w15:chartTrackingRefBased/>
  <w15:docId w15:val="{E2E6534D-D97A-4030-A4A6-ADE2A32E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99447103E944DAF9C1E80DB5506C209"/>
        <w:category>
          <w:name w:val="Allmänt"/>
          <w:gallery w:val="placeholder"/>
        </w:category>
        <w:types>
          <w:type w:val="bbPlcHdr"/>
        </w:types>
        <w:behaviors>
          <w:behavior w:val="content"/>
        </w:behaviors>
        <w:guid w:val="{CDB0D0CD-96EA-49D0-988D-C716136AA1CA}"/>
      </w:docPartPr>
      <w:docPartBody>
        <w:p w:rsidR="00D17D3A" w:rsidRDefault="00A8140C">
          <w:pPr>
            <w:pStyle w:val="199447103E944DAF9C1E80DB5506C209"/>
          </w:pPr>
          <w:r w:rsidRPr="009A726D">
            <w:rPr>
              <w:rStyle w:val="Platshllartext"/>
            </w:rPr>
            <w:t>Klicka här för att ange text.</w:t>
          </w:r>
        </w:p>
      </w:docPartBody>
    </w:docPart>
    <w:docPart>
      <w:docPartPr>
        <w:name w:val="E7145F8CFA5343C588B296FD2C85A56B"/>
        <w:category>
          <w:name w:val="Allmänt"/>
          <w:gallery w:val="placeholder"/>
        </w:category>
        <w:types>
          <w:type w:val="bbPlcHdr"/>
        </w:types>
        <w:behaviors>
          <w:behavior w:val="content"/>
        </w:behaviors>
        <w:guid w:val="{2B43CB50-0016-490B-83F9-7BDAB1D8DDAD}"/>
      </w:docPartPr>
      <w:docPartBody>
        <w:p w:rsidR="00D17D3A" w:rsidRDefault="00A8140C">
          <w:pPr>
            <w:pStyle w:val="E7145F8CFA5343C588B296FD2C85A56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40C"/>
    <w:rsid w:val="00A8140C"/>
    <w:rsid w:val="00D17D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9447103E944DAF9C1E80DB5506C209">
    <w:name w:val="199447103E944DAF9C1E80DB5506C209"/>
  </w:style>
  <w:style w:type="paragraph" w:customStyle="1" w:styleId="286730EE0AEF4C8DB4418CB6F0A0BC97">
    <w:name w:val="286730EE0AEF4C8DB4418CB6F0A0BC97"/>
  </w:style>
  <w:style w:type="paragraph" w:customStyle="1" w:styleId="E7145F8CFA5343C588B296FD2C85A56B">
    <w:name w:val="E7145F8CFA5343C588B296FD2C85A5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4988</RubrikLookup>
    <MotionGuid xmlns="00d11361-0b92-4bae-a181-288d6a55b763">c171c69b-afa1-431c-8ab8-b31730db9288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04432-5DDF-4ED9-A1DC-A616F0B5430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5ECF666-86B6-4304-92EA-5B91A4BEEA96}"/>
</file>

<file path=customXml/itemProps4.xml><?xml version="1.0" encoding="utf-8"?>
<ds:datastoreItem xmlns:ds="http://schemas.openxmlformats.org/officeDocument/2006/customXml" ds:itemID="{9B363AB8-7008-4B26-973B-B5DF27E84B91}"/>
</file>

<file path=customXml/itemProps5.xml><?xml version="1.0" encoding="utf-8"?>
<ds:datastoreItem xmlns:ds="http://schemas.openxmlformats.org/officeDocument/2006/customXml" ds:itemID="{503814DE-A55A-4A53-8CD9-6BDA0A2C05B7}"/>
</file>

<file path=docProps/app.xml><?xml version="1.0" encoding="utf-8"?>
<Properties xmlns="http://schemas.openxmlformats.org/officeDocument/2006/extended-properties" xmlns:vt="http://schemas.openxmlformats.org/officeDocument/2006/docPropsVTypes">
  <Template>GranskaMot</Template>
  <TotalTime>5</TotalTime>
  <Pages>1</Pages>
  <Words>184</Words>
  <Characters>986</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201516S8064 En allmänbildande skola</vt:lpstr>
      <vt:lpstr/>
    </vt:vector>
  </TitlesOfParts>
  <Company>Sveriges riksdag</Company>
  <LinksUpToDate>false</LinksUpToDate>
  <CharactersWithSpaces>1162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201516S8064 En allmänbildande skola</dc:title>
  <dc:subject/>
  <dc:creator>Sanna Vent</dc:creator>
  <cp:keywords/>
  <dc:description/>
  <cp:lastModifiedBy>Ida Wahlbom</cp:lastModifiedBy>
  <cp:revision>6</cp:revision>
  <cp:lastPrinted>2015-09-29T12:41:00Z</cp:lastPrinted>
  <dcterms:created xsi:type="dcterms:W3CDTF">2015-09-26T13:40:00Z</dcterms:created>
  <dcterms:modified xsi:type="dcterms:W3CDTF">2015-10-06T08:53:00Z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*TA870609ECA6A*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https://filur.riksdagen.se/drop/DropOffLibrary/TA870609ECA6A.docx</vt:lpwstr>
  </property>
  <property fmtid="{D5CDD505-2E9C-101B-9397-08002B2CF9AE}" pid="11" name="RevisionsOn">
    <vt:lpwstr>1</vt:lpwstr>
  </property>
</Properties>
</file>