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C53" w14:textId="77777777" w:rsidR="00872293" w:rsidRDefault="00872293" w:rsidP="00DA0661">
      <w:pPr>
        <w:pStyle w:val="Rubrik"/>
      </w:pPr>
      <w:bookmarkStart w:id="0" w:name="Start"/>
      <w:bookmarkStart w:id="1" w:name="_GoBack"/>
      <w:bookmarkEnd w:id="0"/>
      <w:bookmarkEnd w:id="1"/>
      <w:r>
        <w:t>S</w:t>
      </w:r>
      <w:r w:rsidR="00B2544B">
        <w:t>var på fråga 2017/18:448</w:t>
      </w:r>
      <w:r>
        <w:t xml:space="preserve"> av </w:t>
      </w:r>
      <w:r w:rsidR="00B2544B">
        <w:t>John Widegren</w:t>
      </w:r>
      <w:r>
        <w:t xml:space="preserve"> (</w:t>
      </w:r>
      <w:r w:rsidR="00B2544B">
        <w:t>M</w:t>
      </w:r>
      <w:r>
        <w:t>)</w:t>
      </w:r>
      <w:r>
        <w:br/>
      </w:r>
      <w:r w:rsidR="00B2544B">
        <w:t>Den ökande sälpopulationen</w:t>
      </w:r>
    </w:p>
    <w:p w14:paraId="5550E366" w14:textId="77777777" w:rsidR="00872293" w:rsidRDefault="00B2544B" w:rsidP="002749F7">
      <w:pPr>
        <w:pStyle w:val="Brdtext"/>
      </w:pPr>
      <w:r>
        <w:t>John Widegren</w:t>
      </w:r>
      <w:r w:rsidR="00872293">
        <w:t xml:space="preserve"> har frågat mig</w:t>
      </w:r>
      <w:r>
        <w:t xml:space="preserve"> vilka åtgärder jag och regeringen avser att vidta för att möjliggöra en ökad jakt på säl och för att handel med sälprodukter ska bli tillåten.</w:t>
      </w:r>
    </w:p>
    <w:p w14:paraId="1B3094A7" w14:textId="77777777" w:rsidR="008C0A60" w:rsidRPr="005F61AE" w:rsidRDefault="008C0A60" w:rsidP="005F61AE">
      <w:pPr>
        <w:pStyle w:val="Brdtext"/>
      </w:pPr>
      <w:r w:rsidRPr="005F61AE">
        <w:t xml:space="preserve">Jag är medveten om att sälarna orsakar skada eftersom de tar fisk direkt ur fiskenäten och förstör fiskeredskap. </w:t>
      </w:r>
      <w:r w:rsidR="00764E33">
        <w:t xml:space="preserve">Regeringen har varit tydlig med att vi vill se ett livskraftigt fiske längs Sveriges kust. </w:t>
      </w:r>
      <w:r w:rsidRPr="005F61AE">
        <w:t xml:space="preserve">Genom de medel regeringen avsatt för redskapsutveckling har också flera sälsäkra redskap utvecklats vidare, t.ex. torskburar. </w:t>
      </w:r>
      <w:bookmarkStart w:id="2" w:name="_Hlk500924816"/>
      <w:r w:rsidR="00942B27">
        <w:t xml:space="preserve">Enligt Havs- och vattenmyndighetens regleringsbrev för 2018 får </w:t>
      </w:r>
      <w:r w:rsidR="007F0E32">
        <w:t>medel</w:t>
      </w:r>
      <w:r w:rsidR="00907E59">
        <w:t xml:space="preserve"> fortsatt</w:t>
      </w:r>
      <w:r w:rsidR="00942B27">
        <w:t xml:space="preserve"> användas för utveckling av selektiva och skonsamma redskap i samverkan med fiskenäringen och Sveriges lantbruksuniversitet. </w:t>
      </w:r>
      <w:bookmarkEnd w:id="2"/>
      <w:r w:rsidRPr="005F61AE">
        <w:t>Yrkesfiskare kan även få viss ersättning för uppkommen skada orsakad av säl.</w:t>
      </w:r>
    </w:p>
    <w:p w14:paraId="43DE3627" w14:textId="324FFD0F" w:rsidR="00BA42F1" w:rsidRDefault="00BA42F1" w:rsidP="00B2544B">
      <w:pPr>
        <w:pStyle w:val="Brdtext"/>
      </w:pPr>
      <w:r w:rsidRPr="00BA42F1">
        <w:t>Naturvårdsverket lämnade 2013 sitt uppdrag om</w:t>
      </w:r>
      <w:r>
        <w:t xml:space="preserve"> förutsättningarna för samt förs</w:t>
      </w:r>
      <w:r w:rsidRPr="00BA42F1">
        <w:t>lag för hur en licensjakt på säl bör utformas samt utreda och föreslå hur skyddsjakten på säl kan effektiviseras i syfte att uppnå beslutad tilldelning. Regeringen har idag inga sådana förslag, men följer frågan noga. Naturvårdsverket har även avrapporterat regeringsuppdrag dels om hur möjligheterna till jakt på allmänt vatten kan förenklas, dels om förutsättningarna för att möjliggöra jakt i Sveriges ekonomiska zon. Ärendena är under beredning i Regeringskansliet. Jag som ansvarigt statsråd har inte för avsikt att föregripa den beredningen</w:t>
      </w:r>
      <w:r w:rsidR="00DD4B5C">
        <w:t>.</w:t>
      </w:r>
    </w:p>
    <w:p w14:paraId="54FA70DE" w14:textId="7A204AB0" w:rsidR="00B73393" w:rsidRDefault="00094BD9" w:rsidP="00B2544B">
      <w:pPr>
        <w:pStyle w:val="Brdtext"/>
      </w:pPr>
      <w:r>
        <w:lastRenderedPageBreak/>
        <w:t xml:space="preserve">År </w:t>
      </w:r>
      <w:r w:rsidR="005E579B">
        <w:t>2009</w:t>
      </w:r>
      <w:r w:rsidR="000F61C5">
        <w:t xml:space="preserve"> infördes </w:t>
      </w:r>
      <w:r w:rsidR="005E579B">
        <w:t>ett import- och försäljningsförbud av sälprodukter inom EU. Sverige beviljades då ett undantag för</w:t>
      </w:r>
      <w:r w:rsidR="00084BE6">
        <w:t xml:space="preserve"> fortsatt</w:t>
      </w:r>
      <w:r w:rsidR="005E579B">
        <w:t xml:space="preserve"> försäljning av </w:t>
      </w:r>
      <w:r w:rsidR="00084BE6">
        <w:t xml:space="preserve">sälprodukter från skyddsjakten inom EU. </w:t>
      </w:r>
    </w:p>
    <w:p w14:paraId="34357E54" w14:textId="5D9F2D7B" w:rsidR="00B2544B" w:rsidRDefault="005E579B" w:rsidP="00B2544B">
      <w:pPr>
        <w:pStyle w:val="Brdtext"/>
      </w:pPr>
      <w:r>
        <w:t xml:space="preserve">Kanada och Norge </w:t>
      </w:r>
      <w:r w:rsidR="00084BE6">
        <w:t>inledde 2011</w:t>
      </w:r>
      <w:r w:rsidR="00B2544B">
        <w:t xml:space="preserve"> en tvist i Världshandelsorganisationen</w:t>
      </w:r>
      <w:r>
        <w:t xml:space="preserve"> (WTO)</w:t>
      </w:r>
      <w:r w:rsidR="00B2544B">
        <w:t xml:space="preserve"> mot EU</w:t>
      </w:r>
      <w:r>
        <w:t xml:space="preserve"> </w:t>
      </w:r>
      <w:r w:rsidR="00E6466A">
        <w:t>eftersom</w:t>
      </w:r>
      <w:r w:rsidR="00094BD9">
        <w:t xml:space="preserve"> de</w:t>
      </w:r>
      <w:r>
        <w:t xml:space="preserve"> ansåg att förbudet var handelshindrande. WTO:s tvistlösningsorgan kom fram till att EU:s förbud var tillåtet enligt gällande handelsregler, men att undantaget för Sverige</w:t>
      </w:r>
      <w:r w:rsidR="00610E69">
        <w:t>s skyddsjakt inte var förenligt med WTO-rätten</w:t>
      </w:r>
      <w:r>
        <w:t>. EU</w:t>
      </w:r>
      <w:r w:rsidR="00610E69">
        <w:t xml:space="preserve"> </w:t>
      </w:r>
      <w:r w:rsidR="00E6466A">
        <w:t>genomförde</w:t>
      </w:r>
      <w:r>
        <w:t xml:space="preserve"> </w:t>
      </w:r>
      <w:r w:rsidR="00610E69">
        <w:t xml:space="preserve">WTO-utslaget </w:t>
      </w:r>
      <w:r w:rsidR="000F61C5">
        <w:t>och det</w:t>
      </w:r>
      <w:r w:rsidR="00610E69">
        <w:t xml:space="preserve"> svenska undantaget </w:t>
      </w:r>
      <w:r w:rsidR="000F61C5">
        <w:t xml:space="preserve">togs </w:t>
      </w:r>
      <w:r w:rsidR="00610E69">
        <w:t>bort från den 18 oktober 2015</w:t>
      </w:r>
      <w:r w:rsidR="00660127">
        <w:t xml:space="preserve"> </w:t>
      </w:r>
      <w:r w:rsidR="00994C1F">
        <w:t>t</w:t>
      </w:r>
      <w:r w:rsidR="00B2544B" w:rsidDel="00610E69">
        <w:t xml:space="preserve">rots en aktiv insats från regeringen och andra aktörer </w:t>
      </w:r>
      <w:r w:rsidR="00994C1F">
        <w:t>för att kunna behålla</w:t>
      </w:r>
      <w:r w:rsidR="00994C1F" w:rsidDel="00610E69">
        <w:t xml:space="preserve"> </w:t>
      </w:r>
      <w:r w:rsidR="00B2544B">
        <w:t>undantaget</w:t>
      </w:r>
      <w:r w:rsidR="00820065">
        <w:t xml:space="preserve">. </w:t>
      </w:r>
      <w:r w:rsidR="00610E69">
        <w:t>Det enda kvarvarande u</w:t>
      </w:r>
      <w:r w:rsidR="00B2544B">
        <w:t>ndantag</w:t>
      </w:r>
      <w:r w:rsidR="000F61C5">
        <w:t xml:space="preserve"> från EU:s förbud</w:t>
      </w:r>
      <w:r w:rsidR="00B2544B">
        <w:t xml:space="preserve"> </w:t>
      </w:r>
      <w:r w:rsidR="000F61C5">
        <w:t>är för</w:t>
      </w:r>
      <w:r w:rsidR="00E6580A">
        <w:t xml:space="preserve"> </w:t>
      </w:r>
      <w:r w:rsidR="00B2544B">
        <w:t>sälprodukter från jakt utfört av urfolk</w:t>
      </w:r>
      <w:r w:rsidR="00610E69">
        <w:t xml:space="preserve"> inom och utanför EU</w:t>
      </w:r>
      <w:r w:rsidR="00B2544B">
        <w:t>. Sverige måste rätta sig efter gällande förordning och är således förhindrat enligt EU-rätten att sälja sälprodukter inom EU.</w:t>
      </w:r>
    </w:p>
    <w:p w14:paraId="381231D3" w14:textId="696A2174" w:rsidR="000207C0" w:rsidRDefault="000207C0" w:rsidP="00B2544B">
      <w:pPr>
        <w:pStyle w:val="Brdtext"/>
      </w:pPr>
      <w:r w:rsidRPr="005F61AE">
        <w:t xml:space="preserve">Den 11 december i år deltog ett flertal myndigheter och organisationer i ett rundabordssamtal om säl efter inbjudan av </w:t>
      </w:r>
      <w:r w:rsidR="001D1945">
        <w:t>Näringsdepartementet</w:t>
      </w:r>
      <w:r w:rsidRPr="005F61AE">
        <w:t xml:space="preserve">. </w:t>
      </w:r>
      <w:r>
        <w:t xml:space="preserve">Det fördes </w:t>
      </w:r>
      <w:r w:rsidRPr="005F61AE">
        <w:t>en gemensam diskussion avseende möjligheter och utmaningar med sälens livskraftiga populationer samt hur sälen kan förvaltas på ett hållbart sätt.</w:t>
      </w:r>
      <w:r w:rsidR="0072003E">
        <w:t xml:space="preserve"> Regeringen kommer att</w:t>
      </w:r>
      <w:r>
        <w:t xml:space="preserve"> </w:t>
      </w:r>
      <w:r w:rsidR="001D1945">
        <w:t>överväga</w:t>
      </w:r>
      <w:r>
        <w:t xml:space="preserve"> hur vi kan hantera de synpunkter som framkom</w:t>
      </w:r>
      <w:r w:rsidR="00E9725D">
        <w:t xml:space="preserve"> under samtalet</w:t>
      </w:r>
      <w:r>
        <w:t xml:space="preserve">. </w:t>
      </w:r>
    </w:p>
    <w:p w14:paraId="1F1CE9A3" w14:textId="77777777" w:rsidR="00DD4B5C" w:rsidRDefault="00DD4B5C" w:rsidP="006A12F1">
      <w:pPr>
        <w:pStyle w:val="Brdtext"/>
      </w:pPr>
    </w:p>
    <w:p w14:paraId="2D0E4E90" w14:textId="0B3D0314" w:rsidR="00872293" w:rsidRDefault="00872293" w:rsidP="006A12F1">
      <w:pPr>
        <w:pStyle w:val="Brdtext"/>
      </w:pPr>
      <w:r>
        <w:t xml:space="preserve">Stockholm den </w:t>
      </w:r>
      <w:sdt>
        <w:sdtPr>
          <w:id w:val="-1225218591"/>
          <w:placeholder>
            <w:docPart w:val="B61E9F6A2DBA4D9E8A8974C280B62C38"/>
          </w:placeholder>
          <w:dataBinding w:prefixMappings="xmlns:ns0='http://lp/documentinfo/RK' " w:xpath="/ns0:DocumentInfo[1]/ns0:BaseInfo[1]/ns0:HeaderDate[1]" w:storeItemID="{F899E1BC-A809-4D6B-A771-B0CC8B8012CE}"/>
          <w:date w:fullDate="2017-12-21T00:00:00Z">
            <w:dateFormat w:val="d MMMM yyyy"/>
            <w:lid w:val="sv-SE"/>
            <w:storeMappedDataAs w:val="dateTime"/>
            <w:calendar w:val="gregorian"/>
          </w:date>
        </w:sdtPr>
        <w:sdtEndPr/>
        <w:sdtContent>
          <w:r w:rsidR="00536C7E">
            <w:t>2</w:t>
          </w:r>
          <w:r w:rsidR="005E18CB">
            <w:t>1</w:t>
          </w:r>
          <w:r w:rsidR="00536C7E">
            <w:t xml:space="preserve"> december 2017</w:t>
          </w:r>
        </w:sdtContent>
      </w:sdt>
    </w:p>
    <w:p w14:paraId="18E8ABCD" w14:textId="77777777" w:rsidR="00872293" w:rsidRDefault="00872293" w:rsidP="004E7A8F">
      <w:pPr>
        <w:pStyle w:val="Brdtextutanavstnd"/>
      </w:pPr>
    </w:p>
    <w:p w14:paraId="3113A7DF" w14:textId="77777777" w:rsidR="00872293" w:rsidRDefault="00872293" w:rsidP="004E7A8F">
      <w:pPr>
        <w:pStyle w:val="Brdtextutanavstnd"/>
      </w:pPr>
    </w:p>
    <w:p w14:paraId="5A1BEC07" w14:textId="77777777" w:rsidR="00872293" w:rsidRDefault="00872293" w:rsidP="004E7A8F">
      <w:pPr>
        <w:pStyle w:val="Brdtextutanavstnd"/>
      </w:pPr>
    </w:p>
    <w:p w14:paraId="7C3AB676" w14:textId="77777777" w:rsidR="00872293" w:rsidRDefault="00872293" w:rsidP="00422A41">
      <w:pPr>
        <w:pStyle w:val="Brdtext"/>
      </w:pPr>
      <w:r>
        <w:t>Sven-Erik Bucht</w:t>
      </w:r>
    </w:p>
    <w:p w14:paraId="7376B89C" w14:textId="77777777" w:rsidR="00872293" w:rsidRPr="00DB48AB" w:rsidRDefault="00872293" w:rsidP="00DB48AB">
      <w:pPr>
        <w:pStyle w:val="Brdtext"/>
      </w:pPr>
    </w:p>
    <w:sectPr w:rsidR="00872293" w:rsidRPr="00DB48AB" w:rsidSect="00DD7DD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E493D" w14:textId="77777777" w:rsidR="00400112" w:rsidRDefault="00400112" w:rsidP="00A87A54">
      <w:pPr>
        <w:spacing w:after="0" w:line="240" w:lineRule="auto"/>
      </w:pPr>
      <w:r>
        <w:separator/>
      </w:r>
    </w:p>
  </w:endnote>
  <w:endnote w:type="continuationSeparator" w:id="0">
    <w:p w14:paraId="0DF2B76B" w14:textId="77777777" w:rsidR="00400112" w:rsidRDefault="0040011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9059A3" w14:textId="77777777" w:rsidTr="006A26EC">
      <w:trPr>
        <w:trHeight w:val="227"/>
        <w:jc w:val="right"/>
      </w:trPr>
      <w:tc>
        <w:tcPr>
          <w:tcW w:w="708" w:type="dxa"/>
          <w:vAlign w:val="bottom"/>
        </w:tcPr>
        <w:p w14:paraId="6778137C" w14:textId="0A99305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34E5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34E5F">
            <w:rPr>
              <w:rStyle w:val="Sidnummer"/>
              <w:noProof/>
            </w:rPr>
            <w:t>2</w:t>
          </w:r>
          <w:r>
            <w:rPr>
              <w:rStyle w:val="Sidnummer"/>
            </w:rPr>
            <w:fldChar w:fldCharType="end"/>
          </w:r>
          <w:r>
            <w:rPr>
              <w:rStyle w:val="Sidnummer"/>
            </w:rPr>
            <w:t>)</w:t>
          </w:r>
        </w:p>
      </w:tc>
    </w:tr>
    <w:tr w:rsidR="005606BC" w:rsidRPr="00347E11" w14:paraId="07AE41A4" w14:textId="77777777" w:rsidTr="006A26EC">
      <w:trPr>
        <w:trHeight w:val="850"/>
        <w:jc w:val="right"/>
      </w:trPr>
      <w:tc>
        <w:tcPr>
          <w:tcW w:w="708" w:type="dxa"/>
          <w:vAlign w:val="bottom"/>
        </w:tcPr>
        <w:p w14:paraId="30CB70AC" w14:textId="77777777" w:rsidR="005606BC" w:rsidRPr="00347E11" w:rsidRDefault="005606BC" w:rsidP="005606BC">
          <w:pPr>
            <w:pStyle w:val="Sidfot"/>
            <w:spacing w:line="276" w:lineRule="auto"/>
            <w:jc w:val="right"/>
          </w:pPr>
        </w:p>
      </w:tc>
    </w:tr>
  </w:tbl>
  <w:p w14:paraId="4318EB2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253381" w14:textId="77777777" w:rsidTr="001F4302">
      <w:trPr>
        <w:trHeight w:val="510"/>
      </w:trPr>
      <w:tc>
        <w:tcPr>
          <w:tcW w:w="8525" w:type="dxa"/>
          <w:gridSpan w:val="2"/>
          <w:vAlign w:val="bottom"/>
        </w:tcPr>
        <w:p w14:paraId="27A557C7" w14:textId="77777777" w:rsidR="00347E11" w:rsidRPr="00347E11" w:rsidRDefault="00347E11" w:rsidP="00347E11">
          <w:pPr>
            <w:pStyle w:val="Sidfot"/>
            <w:rPr>
              <w:sz w:val="8"/>
            </w:rPr>
          </w:pPr>
        </w:p>
      </w:tc>
    </w:tr>
    <w:tr w:rsidR="00093408" w:rsidRPr="00EE3C0F" w14:paraId="10661A25" w14:textId="77777777" w:rsidTr="00C26068">
      <w:trPr>
        <w:trHeight w:val="227"/>
      </w:trPr>
      <w:tc>
        <w:tcPr>
          <w:tcW w:w="4074" w:type="dxa"/>
        </w:tcPr>
        <w:p w14:paraId="673596E8" w14:textId="77777777" w:rsidR="00347E11" w:rsidRPr="00F53AEA" w:rsidRDefault="00347E11" w:rsidP="00C26068">
          <w:pPr>
            <w:pStyle w:val="Sidfot"/>
            <w:spacing w:line="276" w:lineRule="auto"/>
          </w:pPr>
        </w:p>
      </w:tc>
      <w:tc>
        <w:tcPr>
          <w:tcW w:w="4451" w:type="dxa"/>
        </w:tcPr>
        <w:p w14:paraId="0DEB2138" w14:textId="77777777" w:rsidR="00093408" w:rsidRPr="00F53AEA" w:rsidRDefault="00093408" w:rsidP="00F53AEA">
          <w:pPr>
            <w:pStyle w:val="Sidfot"/>
            <w:spacing w:line="276" w:lineRule="auto"/>
          </w:pPr>
        </w:p>
      </w:tc>
    </w:tr>
  </w:tbl>
  <w:p w14:paraId="3805A4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7940" w14:textId="77777777" w:rsidR="00400112" w:rsidRDefault="00400112" w:rsidP="00A87A54">
      <w:pPr>
        <w:spacing w:after="0" w:line="240" w:lineRule="auto"/>
      </w:pPr>
      <w:r>
        <w:separator/>
      </w:r>
    </w:p>
  </w:footnote>
  <w:footnote w:type="continuationSeparator" w:id="0">
    <w:p w14:paraId="50B36BE4" w14:textId="77777777" w:rsidR="00400112" w:rsidRDefault="0040011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7DD4" w14:paraId="3058323B" w14:textId="77777777" w:rsidTr="00C93EBA">
      <w:trPr>
        <w:trHeight w:val="227"/>
      </w:trPr>
      <w:tc>
        <w:tcPr>
          <w:tcW w:w="5534" w:type="dxa"/>
        </w:tcPr>
        <w:p w14:paraId="3D513D7B" w14:textId="77777777" w:rsidR="00DD7DD4" w:rsidRPr="007D73AB" w:rsidRDefault="00DD7DD4">
          <w:pPr>
            <w:pStyle w:val="Sidhuvud"/>
          </w:pPr>
        </w:p>
      </w:tc>
      <w:tc>
        <w:tcPr>
          <w:tcW w:w="3170" w:type="dxa"/>
          <w:vAlign w:val="bottom"/>
        </w:tcPr>
        <w:p w14:paraId="70B06322" w14:textId="77777777" w:rsidR="00DD7DD4" w:rsidRPr="007D73AB" w:rsidRDefault="00DD7DD4" w:rsidP="00340DE0">
          <w:pPr>
            <w:pStyle w:val="Sidhuvud"/>
          </w:pPr>
        </w:p>
      </w:tc>
      <w:tc>
        <w:tcPr>
          <w:tcW w:w="1134" w:type="dxa"/>
        </w:tcPr>
        <w:p w14:paraId="39D80C2F" w14:textId="77777777" w:rsidR="00DD7DD4" w:rsidRDefault="00DD7DD4" w:rsidP="005A703A">
          <w:pPr>
            <w:pStyle w:val="Sidhuvud"/>
          </w:pPr>
        </w:p>
      </w:tc>
    </w:tr>
    <w:tr w:rsidR="00DD7DD4" w14:paraId="4A0FB0FC" w14:textId="77777777" w:rsidTr="00C93EBA">
      <w:trPr>
        <w:trHeight w:val="1928"/>
      </w:trPr>
      <w:tc>
        <w:tcPr>
          <w:tcW w:w="5534" w:type="dxa"/>
        </w:tcPr>
        <w:p w14:paraId="428BBC07" w14:textId="77777777" w:rsidR="00DD7DD4" w:rsidRPr="00340DE0" w:rsidRDefault="00DD7DD4" w:rsidP="00340DE0">
          <w:pPr>
            <w:pStyle w:val="Sidhuvud"/>
          </w:pPr>
          <w:r>
            <w:rPr>
              <w:noProof/>
            </w:rPr>
            <w:drawing>
              <wp:inline distT="0" distB="0" distL="0" distR="0" wp14:anchorId="1FE78758" wp14:editId="104001C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5B93409" w14:textId="77777777" w:rsidR="00DD7DD4" w:rsidRPr="00710A6C" w:rsidRDefault="00DD7DD4" w:rsidP="00EE3C0F">
          <w:pPr>
            <w:pStyle w:val="Sidhuvud"/>
            <w:rPr>
              <w:b/>
            </w:rPr>
          </w:pPr>
        </w:p>
        <w:p w14:paraId="2D0DE86E" w14:textId="77777777" w:rsidR="00DD7DD4" w:rsidRDefault="00DD7DD4" w:rsidP="00EE3C0F">
          <w:pPr>
            <w:pStyle w:val="Sidhuvud"/>
          </w:pPr>
        </w:p>
        <w:p w14:paraId="099A8F6B" w14:textId="77777777" w:rsidR="00DD7DD4" w:rsidRDefault="00DD7DD4" w:rsidP="00EE3C0F">
          <w:pPr>
            <w:pStyle w:val="Sidhuvud"/>
          </w:pPr>
        </w:p>
        <w:p w14:paraId="097CABFB" w14:textId="77777777" w:rsidR="00DD7DD4" w:rsidRDefault="00DD7DD4" w:rsidP="00EE3C0F">
          <w:pPr>
            <w:pStyle w:val="Sidhuvud"/>
          </w:pPr>
        </w:p>
        <w:p w14:paraId="0EDE60D4" w14:textId="77777777" w:rsidR="00DD7DD4" w:rsidRDefault="00D34E5F" w:rsidP="00EE3C0F">
          <w:pPr>
            <w:pStyle w:val="Sidhuvud"/>
          </w:pPr>
          <w:sdt>
            <w:sdtPr>
              <w:alias w:val="Dnr"/>
              <w:tag w:val="ccRKShow_Dnr"/>
              <w:id w:val="-829283628"/>
              <w:placeholder>
                <w:docPart w:val="2CC49B2F07AB42FA9ADB305B97E62120"/>
              </w:placeholder>
              <w:dataBinding w:prefixMappings="xmlns:ns0='http://lp/documentinfo/RK' " w:xpath="/ns0:DocumentInfo[1]/ns0:BaseInfo[1]/ns0:Dnr[1]" w:storeItemID="{F899E1BC-A809-4D6B-A771-B0CC8B8012CE}"/>
              <w:text/>
            </w:sdtPr>
            <w:sdtEndPr/>
            <w:sdtContent>
              <w:r w:rsidR="00DD7DD4">
                <w:t>N2017/</w:t>
              </w:r>
            </w:sdtContent>
          </w:sdt>
          <w:r w:rsidR="0093254E" w:rsidRPr="0093254E">
            <w:t>07527/FJR</w:t>
          </w:r>
        </w:p>
        <w:sdt>
          <w:sdtPr>
            <w:alias w:val="DocNumber"/>
            <w:tag w:val="DocNumber"/>
            <w:id w:val="1726028884"/>
            <w:placeholder>
              <w:docPart w:val="5120F156CDB840E5AABC4703B042D506"/>
            </w:placeholder>
            <w:showingPlcHdr/>
            <w:dataBinding w:prefixMappings="xmlns:ns0='http://lp/documentinfo/RK' " w:xpath="/ns0:DocumentInfo[1]/ns0:BaseInfo[1]/ns0:DocNumber[1]" w:storeItemID="{F899E1BC-A809-4D6B-A771-B0CC8B8012CE}"/>
            <w:text/>
          </w:sdtPr>
          <w:sdtEndPr/>
          <w:sdtContent>
            <w:p w14:paraId="043551AD" w14:textId="77777777" w:rsidR="00DD7DD4" w:rsidRDefault="00DD7DD4" w:rsidP="00EE3C0F">
              <w:pPr>
                <w:pStyle w:val="Sidhuvud"/>
              </w:pPr>
              <w:r>
                <w:rPr>
                  <w:rStyle w:val="Platshllartext"/>
                </w:rPr>
                <w:t xml:space="preserve"> </w:t>
              </w:r>
            </w:p>
          </w:sdtContent>
        </w:sdt>
        <w:p w14:paraId="0C8B1738" w14:textId="77777777" w:rsidR="00DD7DD4" w:rsidRDefault="00DD7DD4" w:rsidP="00EE3C0F">
          <w:pPr>
            <w:pStyle w:val="Sidhuvud"/>
          </w:pPr>
        </w:p>
      </w:tc>
      <w:tc>
        <w:tcPr>
          <w:tcW w:w="1134" w:type="dxa"/>
        </w:tcPr>
        <w:p w14:paraId="4F0669C1" w14:textId="77777777" w:rsidR="00DD7DD4" w:rsidRDefault="00DD7DD4" w:rsidP="0094502D">
          <w:pPr>
            <w:pStyle w:val="Sidhuvud"/>
          </w:pPr>
        </w:p>
        <w:p w14:paraId="4413E39C" w14:textId="77777777" w:rsidR="00DD7DD4" w:rsidRPr="0094502D" w:rsidRDefault="00DD7DD4" w:rsidP="00EC71A6">
          <w:pPr>
            <w:pStyle w:val="Sidhuvud"/>
          </w:pPr>
        </w:p>
      </w:tc>
    </w:tr>
    <w:tr w:rsidR="00DD7DD4" w14:paraId="1F588298" w14:textId="77777777" w:rsidTr="00C93EBA">
      <w:trPr>
        <w:trHeight w:val="2268"/>
      </w:trPr>
      <w:tc>
        <w:tcPr>
          <w:tcW w:w="5534" w:type="dxa"/>
          <w:tcMar>
            <w:right w:w="1134" w:type="dxa"/>
          </w:tcMar>
        </w:tcPr>
        <w:sdt>
          <w:sdtPr>
            <w:rPr>
              <w:b/>
            </w:rPr>
            <w:alias w:val="SenderText"/>
            <w:tag w:val="ccRKShow_SenderText"/>
            <w:id w:val="1374046025"/>
            <w:placeholder>
              <w:docPart w:val="D4C6113CE63E4AE396B3C457F665E212"/>
            </w:placeholder>
          </w:sdtPr>
          <w:sdtEndPr/>
          <w:sdtContent>
            <w:p w14:paraId="5705A12A" w14:textId="77777777" w:rsidR="00C60BD8" w:rsidRPr="00C60BD8" w:rsidRDefault="00C60BD8" w:rsidP="00340DE0">
              <w:pPr>
                <w:pStyle w:val="Sidhuvud"/>
                <w:rPr>
                  <w:b/>
                </w:rPr>
              </w:pPr>
              <w:r w:rsidRPr="00C60BD8">
                <w:rPr>
                  <w:b/>
                </w:rPr>
                <w:t>Näringsdepartementet</w:t>
              </w:r>
            </w:p>
            <w:p w14:paraId="0E04BE7F" w14:textId="77777777" w:rsidR="00DD7DD4" w:rsidRDefault="00C60BD8" w:rsidP="00340DE0">
              <w:pPr>
                <w:pStyle w:val="Sidhuvud"/>
                <w:rPr>
                  <w:b/>
                </w:rPr>
              </w:pPr>
              <w:r w:rsidRPr="00C60BD8">
                <w:t>Landsbygdsministern</w:t>
              </w:r>
            </w:p>
          </w:sdtContent>
        </w:sdt>
        <w:p w14:paraId="67138D08" w14:textId="0EE013A1" w:rsidR="00AE53D7" w:rsidRPr="00DD7DD4" w:rsidRDefault="00AE53D7" w:rsidP="005E18CB"/>
      </w:tc>
      <w:sdt>
        <w:sdtPr>
          <w:alias w:val="Recipient"/>
          <w:tag w:val="ccRKShow_Recipient"/>
          <w:id w:val="-28344517"/>
          <w:placeholder>
            <w:docPart w:val="C12AB3893A7949B68DFC8560E7FBFFCC"/>
          </w:placeholder>
          <w:dataBinding w:prefixMappings="xmlns:ns0='http://lp/documentinfo/RK' " w:xpath="/ns0:DocumentInfo[1]/ns0:BaseInfo[1]/ns0:Recipient[1]" w:storeItemID="{F899E1BC-A809-4D6B-A771-B0CC8B8012CE}"/>
          <w:text w:multiLine="1"/>
        </w:sdtPr>
        <w:sdtEndPr/>
        <w:sdtContent>
          <w:tc>
            <w:tcPr>
              <w:tcW w:w="3170" w:type="dxa"/>
            </w:tcPr>
            <w:p w14:paraId="74164F8F" w14:textId="77777777" w:rsidR="00DD7DD4" w:rsidRDefault="00DD7DD4" w:rsidP="00547B89">
              <w:pPr>
                <w:pStyle w:val="Sidhuvud"/>
              </w:pPr>
              <w:r>
                <w:t>Till riksdagen</w:t>
              </w:r>
            </w:p>
          </w:tc>
        </w:sdtContent>
      </w:sdt>
      <w:tc>
        <w:tcPr>
          <w:tcW w:w="1134" w:type="dxa"/>
        </w:tcPr>
        <w:p w14:paraId="16F7111F" w14:textId="77777777" w:rsidR="00DD7DD4" w:rsidRDefault="00DD7DD4" w:rsidP="003E6020">
          <w:pPr>
            <w:pStyle w:val="Sidhuvud"/>
          </w:pPr>
        </w:p>
      </w:tc>
    </w:tr>
  </w:tbl>
  <w:p w14:paraId="2196BA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768FF"/>
    <w:multiLevelType w:val="hybridMultilevel"/>
    <w:tmpl w:val="8B68B61E"/>
    <w:lvl w:ilvl="0" w:tplc="D4347608">
      <w:numFmt w:val="bullet"/>
      <w:lvlText w:val="•"/>
      <w:lvlJc w:val="left"/>
      <w:pPr>
        <w:ind w:left="2055" w:hanging="1695"/>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713119"/>
    <w:multiLevelType w:val="hybridMultilevel"/>
    <w:tmpl w:val="8E7CA2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D4"/>
    <w:rsid w:val="00000290"/>
    <w:rsid w:val="00004D5C"/>
    <w:rsid w:val="00005F68"/>
    <w:rsid w:val="00006CA7"/>
    <w:rsid w:val="00012B00"/>
    <w:rsid w:val="00014EF6"/>
    <w:rsid w:val="00017197"/>
    <w:rsid w:val="0001725B"/>
    <w:rsid w:val="000203B0"/>
    <w:rsid w:val="000207C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4BE6"/>
    <w:rsid w:val="000862E0"/>
    <w:rsid w:val="000873C3"/>
    <w:rsid w:val="00093408"/>
    <w:rsid w:val="00093BBF"/>
    <w:rsid w:val="0009435C"/>
    <w:rsid w:val="00094BD9"/>
    <w:rsid w:val="000A13CA"/>
    <w:rsid w:val="000A456A"/>
    <w:rsid w:val="000A5E43"/>
    <w:rsid w:val="000C61D1"/>
    <w:rsid w:val="000D31A9"/>
    <w:rsid w:val="000E12D9"/>
    <w:rsid w:val="000E59A9"/>
    <w:rsid w:val="000E638A"/>
    <w:rsid w:val="000F00B8"/>
    <w:rsid w:val="000F1489"/>
    <w:rsid w:val="000F1EA7"/>
    <w:rsid w:val="000F2084"/>
    <w:rsid w:val="000F61C5"/>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945"/>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B00"/>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112"/>
    <w:rsid w:val="00400EE6"/>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298"/>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58CC"/>
    <w:rsid w:val="005302E0"/>
    <w:rsid w:val="00536C7E"/>
    <w:rsid w:val="00544738"/>
    <w:rsid w:val="005456E4"/>
    <w:rsid w:val="00547B89"/>
    <w:rsid w:val="005606BC"/>
    <w:rsid w:val="00563E73"/>
    <w:rsid w:val="00563E92"/>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18CB"/>
    <w:rsid w:val="005E2F29"/>
    <w:rsid w:val="005E400D"/>
    <w:rsid w:val="005E4E79"/>
    <w:rsid w:val="005E579B"/>
    <w:rsid w:val="005E5CE7"/>
    <w:rsid w:val="005F08C5"/>
    <w:rsid w:val="005F61AE"/>
    <w:rsid w:val="00605718"/>
    <w:rsid w:val="00605C66"/>
    <w:rsid w:val="00610E69"/>
    <w:rsid w:val="006175D7"/>
    <w:rsid w:val="006208E5"/>
    <w:rsid w:val="006273E4"/>
    <w:rsid w:val="00631F82"/>
    <w:rsid w:val="006358C8"/>
    <w:rsid w:val="00647FD7"/>
    <w:rsid w:val="00650080"/>
    <w:rsid w:val="00651F17"/>
    <w:rsid w:val="00654B4D"/>
    <w:rsid w:val="0065559D"/>
    <w:rsid w:val="00660127"/>
    <w:rsid w:val="00660D84"/>
    <w:rsid w:val="0066378C"/>
    <w:rsid w:val="006700F0"/>
    <w:rsid w:val="00670A48"/>
    <w:rsid w:val="00672F6F"/>
    <w:rsid w:val="00674C2F"/>
    <w:rsid w:val="00674C8B"/>
    <w:rsid w:val="0069523C"/>
    <w:rsid w:val="006962CA"/>
    <w:rsid w:val="006A09DA"/>
    <w:rsid w:val="006A1835"/>
    <w:rsid w:val="006B3C64"/>
    <w:rsid w:val="006B4A30"/>
    <w:rsid w:val="006B7569"/>
    <w:rsid w:val="006C28EE"/>
    <w:rsid w:val="006D2998"/>
    <w:rsid w:val="006D2ABD"/>
    <w:rsid w:val="006D3188"/>
    <w:rsid w:val="006E08FC"/>
    <w:rsid w:val="006F2588"/>
    <w:rsid w:val="00710A6C"/>
    <w:rsid w:val="00710D98"/>
    <w:rsid w:val="00711CE9"/>
    <w:rsid w:val="00712266"/>
    <w:rsid w:val="00712593"/>
    <w:rsid w:val="00712D82"/>
    <w:rsid w:val="007171AB"/>
    <w:rsid w:val="0072003E"/>
    <w:rsid w:val="007213D0"/>
    <w:rsid w:val="00732599"/>
    <w:rsid w:val="00743E09"/>
    <w:rsid w:val="00744FCC"/>
    <w:rsid w:val="00750C93"/>
    <w:rsid w:val="00754E24"/>
    <w:rsid w:val="00757B3B"/>
    <w:rsid w:val="00764E33"/>
    <w:rsid w:val="00773075"/>
    <w:rsid w:val="00773F36"/>
    <w:rsid w:val="00776254"/>
    <w:rsid w:val="00777CFF"/>
    <w:rsid w:val="00781205"/>
    <w:rsid w:val="007815BC"/>
    <w:rsid w:val="00782B3F"/>
    <w:rsid w:val="00782E3C"/>
    <w:rsid w:val="007900CC"/>
    <w:rsid w:val="0079641B"/>
    <w:rsid w:val="00797A90"/>
    <w:rsid w:val="007A1856"/>
    <w:rsid w:val="007A1887"/>
    <w:rsid w:val="007A3D2E"/>
    <w:rsid w:val="007A629C"/>
    <w:rsid w:val="007A6348"/>
    <w:rsid w:val="007B023C"/>
    <w:rsid w:val="007C44FF"/>
    <w:rsid w:val="007C7BDB"/>
    <w:rsid w:val="007D73AB"/>
    <w:rsid w:val="007E2712"/>
    <w:rsid w:val="007E4A9C"/>
    <w:rsid w:val="007E5516"/>
    <w:rsid w:val="007E6B33"/>
    <w:rsid w:val="007E7EE2"/>
    <w:rsid w:val="007F06CA"/>
    <w:rsid w:val="007F0E32"/>
    <w:rsid w:val="008011FA"/>
    <w:rsid w:val="0080228F"/>
    <w:rsid w:val="00804C1B"/>
    <w:rsid w:val="008178E6"/>
    <w:rsid w:val="00820065"/>
    <w:rsid w:val="0082249C"/>
    <w:rsid w:val="008262AA"/>
    <w:rsid w:val="00830B7B"/>
    <w:rsid w:val="00832661"/>
    <w:rsid w:val="008349AA"/>
    <w:rsid w:val="008375D5"/>
    <w:rsid w:val="00841486"/>
    <w:rsid w:val="00842BC9"/>
    <w:rsid w:val="008431AF"/>
    <w:rsid w:val="0084476E"/>
    <w:rsid w:val="008504F6"/>
    <w:rsid w:val="008573B9"/>
    <w:rsid w:val="00863BB7"/>
    <w:rsid w:val="00872293"/>
    <w:rsid w:val="00873DA1"/>
    <w:rsid w:val="00875DDD"/>
    <w:rsid w:val="00881BC6"/>
    <w:rsid w:val="008860CC"/>
    <w:rsid w:val="00890876"/>
    <w:rsid w:val="00891929"/>
    <w:rsid w:val="00893029"/>
    <w:rsid w:val="0089514A"/>
    <w:rsid w:val="008A0A0D"/>
    <w:rsid w:val="008A4CEA"/>
    <w:rsid w:val="008A7506"/>
    <w:rsid w:val="008B1603"/>
    <w:rsid w:val="008B20ED"/>
    <w:rsid w:val="008C0A60"/>
    <w:rsid w:val="008C4538"/>
    <w:rsid w:val="008C562B"/>
    <w:rsid w:val="008C6717"/>
    <w:rsid w:val="008D2D6B"/>
    <w:rsid w:val="008D3090"/>
    <w:rsid w:val="008D4306"/>
    <w:rsid w:val="008D4508"/>
    <w:rsid w:val="008D4DC4"/>
    <w:rsid w:val="008D7CAF"/>
    <w:rsid w:val="008E02EE"/>
    <w:rsid w:val="008E65A8"/>
    <w:rsid w:val="008E77D6"/>
    <w:rsid w:val="009036E7"/>
    <w:rsid w:val="00907E59"/>
    <w:rsid w:val="0091053B"/>
    <w:rsid w:val="00912945"/>
    <w:rsid w:val="00915D4C"/>
    <w:rsid w:val="009279B2"/>
    <w:rsid w:val="0093254E"/>
    <w:rsid w:val="00935814"/>
    <w:rsid w:val="00942B27"/>
    <w:rsid w:val="0094502D"/>
    <w:rsid w:val="00947013"/>
    <w:rsid w:val="00973084"/>
    <w:rsid w:val="00984EA2"/>
    <w:rsid w:val="00986CC3"/>
    <w:rsid w:val="0099068E"/>
    <w:rsid w:val="009920AA"/>
    <w:rsid w:val="00992943"/>
    <w:rsid w:val="00994C1F"/>
    <w:rsid w:val="009A0866"/>
    <w:rsid w:val="009A4D0A"/>
    <w:rsid w:val="009B2F70"/>
    <w:rsid w:val="009C2459"/>
    <w:rsid w:val="009C255A"/>
    <w:rsid w:val="009C2B46"/>
    <w:rsid w:val="009C4448"/>
    <w:rsid w:val="009C610D"/>
    <w:rsid w:val="009D4141"/>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547E"/>
    <w:rsid w:val="00A56824"/>
    <w:rsid w:val="00A65996"/>
    <w:rsid w:val="00A67276"/>
    <w:rsid w:val="00A67588"/>
    <w:rsid w:val="00A67840"/>
    <w:rsid w:val="00A71A9E"/>
    <w:rsid w:val="00A7382D"/>
    <w:rsid w:val="00A743AC"/>
    <w:rsid w:val="00A80CFA"/>
    <w:rsid w:val="00A8483F"/>
    <w:rsid w:val="00A870B0"/>
    <w:rsid w:val="00A87A54"/>
    <w:rsid w:val="00A91D57"/>
    <w:rsid w:val="00AA1809"/>
    <w:rsid w:val="00AB5033"/>
    <w:rsid w:val="00AB5519"/>
    <w:rsid w:val="00AB6313"/>
    <w:rsid w:val="00AB71DD"/>
    <w:rsid w:val="00AC15C5"/>
    <w:rsid w:val="00AD0E75"/>
    <w:rsid w:val="00AE53D7"/>
    <w:rsid w:val="00AE7BD8"/>
    <w:rsid w:val="00AE7D02"/>
    <w:rsid w:val="00AF0BB7"/>
    <w:rsid w:val="00AF0BDE"/>
    <w:rsid w:val="00AF0EDE"/>
    <w:rsid w:val="00AF472F"/>
    <w:rsid w:val="00AF4853"/>
    <w:rsid w:val="00B0234E"/>
    <w:rsid w:val="00B06751"/>
    <w:rsid w:val="00B149E2"/>
    <w:rsid w:val="00B2169D"/>
    <w:rsid w:val="00B21CBB"/>
    <w:rsid w:val="00B2544B"/>
    <w:rsid w:val="00B263C0"/>
    <w:rsid w:val="00B316CA"/>
    <w:rsid w:val="00B31BFB"/>
    <w:rsid w:val="00B3528F"/>
    <w:rsid w:val="00B357AB"/>
    <w:rsid w:val="00B41F72"/>
    <w:rsid w:val="00B44E90"/>
    <w:rsid w:val="00B45324"/>
    <w:rsid w:val="00B47956"/>
    <w:rsid w:val="00B517E1"/>
    <w:rsid w:val="00B55E70"/>
    <w:rsid w:val="00B5799C"/>
    <w:rsid w:val="00B60238"/>
    <w:rsid w:val="00B64962"/>
    <w:rsid w:val="00B66AC0"/>
    <w:rsid w:val="00B71634"/>
    <w:rsid w:val="00B73091"/>
    <w:rsid w:val="00B73393"/>
    <w:rsid w:val="00B80840"/>
    <w:rsid w:val="00B815FC"/>
    <w:rsid w:val="00B82A05"/>
    <w:rsid w:val="00B84409"/>
    <w:rsid w:val="00B84E2D"/>
    <w:rsid w:val="00B927C9"/>
    <w:rsid w:val="00B96EFA"/>
    <w:rsid w:val="00BA42F1"/>
    <w:rsid w:val="00BB4AC0"/>
    <w:rsid w:val="00BB5683"/>
    <w:rsid w:val="00BC112B"/>
    <w:rsid w:val="00BC17DF"/>
    <w:rsid w:val="00BD0826"/>
    <w:rsid w:val="00BD15AB"/>
    <w:rsid w:val="00BD181D"/>
    <w:rsid w:val="00BD2CF1"/>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65D8"/>
    <w:rsid w:val="00C60BD8"/>
    <w:rsid w:val="00C63EC4"/>
    <w:rsid w:val="00C64CD9"/>
    <w:rsid w:val="00C670F8"/>
    <w:rsid w:val="00C80AD4"/>
    <w:rsid w:val="00C84310"/>
    <w:rsid w:val="00C9061B"/>
    <w:rsid w:val="00C93EBA"/>
    <w:rsid w:val="00CA0BD8"/>
    <w:rsid w:val="00CA1CB9"/>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33D4"/>
    <w:rsid w:val="00D2679C"/>
    <w:rsid w:val="00D279D8"/>
    <w:rsid w:val="00D27C8E"/>
    <w:rsid w:val="00D34E5F"/>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0E49"/>
    <w:rsid w:val="00DB714B"/>
    <w:rsid w:val="00DC10F6"/>
    <w:rsid w:val="00DC3E45"/>
    <w:rsid w:val="00DC4598"/>
    <w:rsid w:val="00DD0722"/>
    <w:rsid w:val="00DD212F"/>
    <w:rsid w:val="00DD4B5C"/>
    <w:rsid w:val="00DD7DD4"/>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466A"/>
    <w:rsid w:val="00E6580A"/>
    <w:rsid w:val="00E74A30"/>
    <w:rsid w:val="00E77B7E"/>
    <w:rsid w:val="00E82DF1"/>
    <w:rsid w:val="00E96532"/>
    <w:rsid w:val="00E9725D"/>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1976"/>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CEFBFA"/>
  <w15:docId w15:val="{9E72EBBE-DD24-43E7-B591-E62C6491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09103">
      <w:bodyDiv w:val="1"/>
      <w:marLeft w:val="0"/>
      <w:marRight w:val="0"/>
      <w:marTop w:val="0"/>
      <w:marBottom w:val="0"/>
      <w:divBdr>
        <w:top w:val="none" w:sz="0" w:space="0" w:color="auto"/>
        <w:left w:val="none" w:sz="0" w:space="0" w:color="auto"/>
        <w:bottom w:val="none" w:sz="0" w:space="0" w:color="auto"/>
        <w:right w:val="none" w:sz="0" w:space="0" w:color="auto"/>
      </w:divBdr>
    </w:div>
    <w:div w:id="316763324">
      <w:bodyDiv w:val="1"/>
      <w:marLeft w:val="0"/>
      <w:marRight w:val="0"/>
      <w:marTop w:val="0"/>
      <w:marBottom w:val="0"/>
      <w:divBdr>
        <w:top w:val="none" w:sz="0" w:space="0" w:color="auto"/>
        <w:left w:val="none" w:sz="0" w:space="0" w:color="auto"/>
        <w:bottom w:val="none" w:sz="0" w:space="0" w:color="auto"/>
        <w:right w:val="none" w:sz="0" w:space="0" w:color="auto"/>
      </w:divBdr>
      <w:divsChild>
        <w:div w:id="88164414">
          <w:marLeft w:val="0"/>
          <w:marRight w:val="0"/>
          <w:marTop w:val="0"/>
          <w:marBottom w:val="0"/>
          <w:divBdr>
            <w:top w:val="none" w:sz="0" w:space="0" w:color="auto"/>
            <w:left w:val="none" w:sz="0" w:space="0" w:color="auto"/>
            <w:bottom w:val="none" w:sz="0" w:space="0" w:color="auto"/>
            <w:right w:val="none" w:sz="0" w:space="0" w:color="auto"/>
          </w:divBdr>
          <w:divsChild>
            <w:div w:id="8258977">
              <w:marLeft w:val="0"/>
              <w:marRight w:val="0"/>
              <w:marTop w:val="0"/>
              <w:marBottom w:val="0"/>
              <w:divBdr>
                <w:top w:val="none" w:sz="0" w:space="0" w:color="auto"/>
                <w:left w:val="none" w:sz="0" w:space="0" w:color="auto"/>
                <w:bottom w:val="none" w:sz="0" w:space="0" w:color="auto"/>
                <w:right w:val="none" w:sz="0" w:space="0" w:color="auto"/>
              </w:divBdr>
              <w:divsChild>
                <w:div w:id="239751684">
                  <w:marLeft w:val="0"/>
                  <w:marRight w:val="0"/>
                  <w:marTop w:val="0"/>
                  <w:marBottom w:val="0"/>
                  <w:divBdr>
                    <w:top w:val="none" w:sz="0" w:space="0" w:color="auto"/>
                    <w:left w:val="none" w:sz="0" w:space="0" w:color="auto"/>
                    <w:bottom w:val="none" w:sz="0" w:space="0" w:color="auto"/>
                    <w:right w:val="none" w:sz="0" w:space="0" w:color="auto"/>
                  </w:divBdr>
                  <w:divsChild>
                    <w:div w:id="2099279560">
                      <w:marLeft w:val="0"/>
                      <w:marRight w:val="0"/>
                      <w:marTop w:val="0"/>
                      <w:marBottom w:val="0"/>
                      <w:divBdr>
                        <w:top w:val="none" w:sz="0" w:space="0" w:color="auto"/>
                        <w:left w:val="none" w:sz="0" w:space="0" w:color="auto"/>
                        <w:bottom w:val="none" w:sz="0" w:space="0" w:color="auto"/>
                        <w:right w:val="none" w:sz="0" w:space="0" w:color="auto"/>
                      </w:divBdr>
                      <w:divsChild>
                        <w:div w:id="940451896">
                          <w:marLeft w:val="0"/>
                          <w:marRight w:val="0"/>
                          <w:marTop w:val="0"/>
                          <w:marBottom w:val="0"/>
                          <w:divBdr>
                            <w:top w:val="none" w:sz="0" w:space="0" w:color="auto"/>
                            <w:left w:val="none" w:sz="0" w:space="0" w:color="auto"/>
                            <w:bottom w:val="none" w:sz="0" w:space="0" w:color="auto"/>
                            <w:right w:val="none" w:sz="0" w:space="0" w:color="auto"/>
                          </w:divBdr>
                          <w:divsChild>
                            <w:div w:id="1608849194">
                              <w:marLeft w:val="0"/>
                              <w:marRight w:val="0"/>
                              <w:marTop w:val="0"/>
                              <w:marBottom w:val="0"/>
                              <w:divBdr>
                                <w:top w:val="none" w:sz="0" w:space="0" w:color="auto"/>
                                <w:left w:val="none" w:sz="0" w:space="0" w:color="auto"/>
                                <w:bottom w:val="none" w:sz="0" w:space="0" w:color="auto"/>
                                <w:right w:val="none" w:sz="0" w:space="0" w:color="auto"/>
                              </w:divBdr>
                              <w:divsChild>
                                <w:div w:id="977344406">
                                  <w:marLeft w:val="0"/>
                                  <w:marRight w:val="0"/>
                                  <w:marTop w:val="0"/>
                                  <w:marBottom w:val="0"/>
                                  <w:divBdr>
                                    <w:top w:val="none" w:sz="0" w:space="0" w:color="auto"/>
                                    <w:left w:val="none" w:sz="0" w:space="0" w:color="auto"/>
                                    <w:bottom w:val="none" w:sz="0" w:space="0" w:color="auto"/>
                                    <w:right w:val="none" w:sz="0" w:space="0" w:color="auto"/>
                                  </w:divBdr>
                                  <w:divsChild>
                                    <w:div w:id="10851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C49B2F07AB42FA9ADB305B97E62120"/>
        <w:category>
          <w:name w:val="Allmänt"/>
          <w:gallery w:val="placeholder"/>
        </w:category>
        <w:types>
          <w:type w:val="bbPlcHdr"/>
        </w:types>
        <w:behaviors>
          <w:behavior w:val="content"/>
        </w:behaviors>
        <w:guid w:val="{9E02556E-9E50-454A-A584-8C190E5ECFEB}"/>
      </w:docPartPr>
      <w:docPartBody>
        <w:p w:rsidR="00031059" w:rsidRDefault="00857E3F" w:rsidP="00857E3F">
          <w:pPr>
            <w:pStyle w:val="2CC49B2F07AB42FA9ADB305B97E62120"/>
          </w:pPr>
          <w:r>
            <w:rPr>
              <w:rStyle w:val="Platshllartext"/>
            </w:rPr>
            <w:t xml:space="preserve"> </w:t>
          </w:r>
        </w:p>
      </w:docPartBody>
    </w:docPart>
    <w:docPart>
      <w:docPartPr>
        <w:name w:val="5120F156CDB840E5AABC4703B042D506"/>
        <w:category>
          <w:name w:val="Allmänt"/>
          <w:gallery w:val="placeholder"/>
        </w:category>
        <w:types>
          <w:type w:val="bbPlcHdr"/>
        </w:types>
        <w:behaviors>
          <w:behavior w:val="content"/>
        </w:behaviors>
        <w:guid w:val="{FF94F617-5F1A-4F76-8749-1BDFD5155F42}"/>
      </w:docPartPr>
      <w:docPartBody>
        <w:p w:rsidR="00031059" w:rsidRDefault="00857E3F" w:rsidP="00857E3F">
          <w:pPr>
            <w:pStyle w:val="5120F156CDB840E5AABC4703B042D506"/>
          </w:pPr>
          <w:r>
            <w:rPr>
              <w:rStyle w:val="Platshllartext"/>
            </w:rPr>
            <w:t xml:space="preserve"> </w:t>
          </w:r>
        </w:p>
      </w:docPartBody>
    </w:docPart>
    <w:docPart>
      <w:docPartPr>
        <w:name w:val="D4C6113CE63E4AE396B3C457F665E212"/>
        <w:category>
          <w:name w:val="Allmänt"/>
          <w:gallery w:val="placeholder"/>
        </w:category>
        <w:types>
          <w:type w:val="bbPlcHdr"/>
        </w:types>
        <w:behaviors>
          <w:behavior w:val="content"/>
        </w:behaviors>
        <w:guid w:val="{F3C2B88A-59EC-4638-8947-E166B4BAAAE0}"/>
      </w:docPartPr>
      <w:docPartBody>
        <w:p w:rsidR="00031059" w:rsidRDefault="00857E3F" w:rsidP="00857E3F">
          <w:pPr>
            <w:pStyle w:val="D4C6113CE63E4AE396B3C457F665E212"/>
          </w:pPr>
          <w:r>
            <w:rPr>
              <w:rStyle w:val="Platshllartext"/>
            </w:rPr>
            <w:t xml:space="preserve"> </w:t>
          </w:r>
        </w:p>
      </w:docPartBody>
    </w:docPart>
    <w:docPart>
      <w:docPartPr>
        <w:name w:val="C12AB3893A7949B68DFC8560E7FBFFCC"/>
        <w:category>
          <w:name w:val="Allmänt"/>
          <w:gallery w:val="placeholder"/>
        </w:category>
        <w:types>
          <w:type w:val="bbPlcHdr"/>
        </w:types>
        <w:behaviors>
          <w:behavior w:val="content"/>
        </w:behaviors>
        <w:guid w:val="{527E6F84-59C3-4079-8CC0-1AFF7405670F}"/>
      </w:docPartPr>
      <w:docPartBody>
        <w:p w:rsidR="00031059" w:rsidRDefault="00857E3F" w:rsidP="00857E3F">
          <w:pPr>
            <w:pStyle w:val="C12AB3893A7949B68DFC8560E7FBFFCC"/>
          </w:pPr>
          <w:r>
            <w:rPr>
              <w:rStyle w:val="Platshllartext"/>
            </w:rPr>
            <w:t xml:space="preserve"> </w:t>
          </w:r>
        </w:p>
      </w:docPartBody>
    </w:docPart>
    <w:docPart>
      <w:docPartPr>
        <w:name w:val="B61E9F6A2DBA4D9E8A8974C280B62C38"/>
        <w:category>
          <w:name w:val="Allmänt"/>
          <w:gallery w:val="placeholder"/>
        </w:category>
        <w:types>
          <w:type w:val="bbPlcHdr"/>
        </w:types>
        <w:behaviors>
          <w:behavior w:val="content"/>
        </w:behaviors>
        <w:guid w:val="{286D3915-8DEF-4E37-AEAC-E6BF91802DDA}"/>
      </w:docPartPr>
      <w:docPartBody>
        <w:p w:rsidR="00031059" w:rsidRDefault="00857E3F" w:rsidP="00857E3F">
          <w:pPr>
            <w:pStyle w:val="B61E9F6A2DBA4D9E8A8974C280B62C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3F"/>
    <w:rsid w:val="00031059"/>
    <w:rsid w:val="00520633"/>
    <w:rsid w:val="007465DA"/>
    <w:rsid w:val="00857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0426DCEEAA4712830449BBC196B839">
    <w:name w:val="CF0426DCEEAA4712830449BBC196B839"/>
    <w:rsid w:val="00857E3F"/>
  </w:style>
  <w:style w:type="character" w:styleId="Platshllartext">
    <w:name w:val="Placeholder Text"/>
    <w:basedOn w:val="Standardstycketeckensnitt"/>
    <w:uiPriority w:val="99"/>
    <w:semiHidden/>
    <w:rsid w:val="00857E3F"/>
    <w:rPr>
      <w:noProof w:val="0"/>
      <w:color w:val="808080"/>
    </w:rPr>
  </w:style>
  <w:style w:type="paragraph" w:customStyle="1" w:styleId="4C6C88A54C724A63B228D82BA16A688E">
    <w:name w:val="4C6C88A54C724A63B228D82BA16A688E"/>
    <w:rsid w:val="00857E3F"/>
  </w:style>
  <w:style w:type="paragraph" w:customStyle="1" w:styleId="B08D006A6654485291DCBA45C7052178">
    <w:name w:val="B08D006A6654485291DCBA45C7052178"/>
    <w:rsid w:val="00857E3F"/>
  </w:style>
  <w:style w:type="paragraph" w:customStyle="1" w:styleId="581AC5DF4A7741BF9A0E3BC83C7C3E51">
    <w:name w:val="581AC5DF4A7741BF9A0E3BC83C7C3E51"/>
    <w:rsid w:val="00857E3F"/>
  </w:style>
  <w:style w:type="paragraph" w:customStyle="1" w:styleId="2CC49B2F07AB42FA9ADB305B97E62120">
    <w:name w:val="2CC49B2F07AB42FA9ADB305B97E62120"/>
    <w:rsid w:val="00857E3F"/>
  </w:style>
  <w:style w:type="paragraph" w:customStyle="1" w:styleId="5120F156CDB840E5AABC4703B042D506">
    <w:name w:val="5120F156CDB840E5AABC4703B042D506"/>
    <w:rsid w:val="00857E3F"/>
  </w:style>
  <w:style w:type="paragraph" w:customStyle="1" w:styleId="A92FFE5A790749B4996E8AB5279BEE47">
    <w:name w:val="A92FFE5A790749B4996E8AB5279BEE47"/>
    <w:rsid w:val="00857E3F"/>
  </w:style>
  <w:style w:type="paragraph" w:customStyle="1" w:styleId="982C873594EC4E309AFF762FEE7CEB1E">
    <w:name w:val="982C873594EC4E309AFF762FEE7CEB1E"/>
    <w:rsid w:val="00857E3F"/>
  </w:style>
  <w:style w:type="paragraph" w:customStyle="1" w:styleId="ADB57B3C5DA04BC3B822E8183F4BB829">
    <w:name w:val="ADB57B3C5DA04BC3B822E8183F4BB829"/>
    <w:rsid w:val="00857E3F"/>
  </w:style>
  <w:style w:type="paragraph" w:customStyle="1" w:styleId="D4C6113CE63E4AE396B3C457F665E212">
    <w:name w:val="D4C6113CE63E4AE396B3C457F665E212"/>
    <w:rsid w:val="00857E3F"/>
  </w:style>
  <w:style w:type="paragraph" w:customStyle="1" w:styleId="C12AB3893A7949B68DFC8560E7FBFFCC">
    <w:name w:val="C12AB3893A7949B68DFC8560E7FBFFCC"/>
    <w:rsid w:val="00857E3F"/>
  </w:style>
  <w:style w:type="paragraph" w:customStyle="1" w:styleId="47787B54658B40D98000665B12AA938B">
    <w:name w:val="47787B54658B40D98000665B12AA938B"/>
    <w:rsid w:val="00857E3F"/>
  </w:style>
  <w:style w:type="paragraph" w:customStyle="1" w:styleId="84ABB88357EC4A62985E4030B8D802D3">
    <w:name w:val="84ABB88357EC4A62985E4030B8D802D3"/>
    <w:rsid w:val="00857E3F"/>
  </w:style>
  <w:style w:type="paragraph" w:customStyle="1" w:styleId="EAA43EE6D44449DF9D3DC6DE5DF5B4EF">
    <w:name w:val="EAA43EE6D44449DF9D3DC6DE5DF5B4EF"/>
    <w:rsid w:val="00857E3F"/>
  </w:style>
  <w:style w:type="paragraph" w:customStyle="1" w:styleId="83377E0EA4E54A0FBFBC01C7535FA581">
    <w:name w:val="83377E0EA4E54A0FBFBC01C7535FA581"/>
    <w:rsid w:val="00857E3F"/>
  </w:style>
  <w:style w:type="paragraph" w:customStyle="1" w:styleId="F99F0223827B4541A6C6229C0FB43469">
    <w:name w:val="F99F0223827B4541A6C6229C0FB43469"/>
    <w:rsid w:val="00857E3F"/>
  </w:style>
  <w:style w:type="paragraph" w:customStyle="1" w:styleId="B61E9F6A2DBA4D9E8A8974C280B62C38">
    <w:name w:val="B61E9F6A2DBA4D9E8A8974C280B62C38"/>
    <w:rsid w:val="00857E3F"/>
  </w:style>
  <w:style w:type="paragraph" w:customStyle="1" w:styleId="2E7DD82CB580462495A2C9E0BEB9158A">
    <w:name w:val="2E7DD82CB580462495A2C9E0BEB9158A"/>
    <w:rsid w:val="00857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ven-Erik Buch</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2017-12-21T00:00:00</HeaderDate>
    <Office/>
    <Dnr>N2017/</Dnr>
    <ParagrafNr/>
    <DocumentTitle/>
    <VisitingAddress/>
    <Extra1/>
    <Extra2/>
    <Extra3>ohn Widegre</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ven-Erik Buch</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2017-12-21T00:00:00</HeaderDate>
    <Office/>
    <Dnr>N2017/</Dnr>
    <ParagrafNr/>
    <DocumentTitle/>
    <VisitingAddress/>
    <Extra1/>
    <Extra2/>
    <Extra3>ohn Widegre</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ven-Erik Buch</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2017-12-21T00:00:00</HeaderDate>
    <Office/>
    <Dnr>N2017/</Dnr>
    <ParagrafNr/>
    <DocumentTitle/>
    <VisitingAddress/>
    <Extra1/>
    <Extra2/>
    <Extra3>ohn Widegre</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d084912b-9f50-4541-9855-6f78418d7340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9F9C5-C99D-4900-BBDA-726D8CC249DD}"/>
</file>

<file path=customXml/itemProps2.xml><?xml version="1.0" encoding="utf-8"?>
<ds:datastoreItem xmlns:ds="http://schemas.openxmlformats.org/officeDocument/2006/customXml" ds:itemID="{F899E1BC-A809-4D6B-A771-B0CC8B8012CE}"/>
</file>

<file path=customXml/itemProps3.xml><?xml version="1.0" encoding="utf-8"?>
<ds:datastoreItem xmlns:ds="http://schemas.openxmlformats.org/officeDocument/2006/customXml" ds:itemID="{B7E78AE6-7F8D-4645-AD34-8936015CCD4D}"/>
</file>

<file path=customXml/itemProps4.xml><?xml version="1.0" encoding="utf-8"?>
<ds:datastoreItem xmlns:ds="http://schemas.openxmlformats.org/officeDocument/2006/customXml" ds:itemID="{F899E1BC-A809-4D6B-A771-B0CC8B8012CE}">
  <ds:schemaRefs>
    <ds:schemaRef ds:uri="http://lp/documentinfo/RK"/>
  </ds:schemaRefs>
</ds:datastoreItem>
</file>

<file path=customXml/itemProps5.xml><?xml version="1.0" encoding="utf-8"?>
<ds:datastoreItem xmlns:ds="http://schemas.openxmlformats.org/officeDocument/2006/customXml" ds:itemID="{0C98FD67-67DF-41B3-884F-C38915370DA4}"/>
</file>

<file path=customXml/itemProps6.xml><?xml version="1.0" encoding="utf-8"?>
<ds:datastoreItem xmlns:ds="http://schemas.openxmlformats.org/officeDocument/2006/customXml" ds:itemID="{F899E1BC-A809-4D6B-A771-B0CC8B8012CE}"/>
</file>

<file path=customXml/itemProps7.xml><?xml version="1.0" encoding="utf-8"?>
<ds:datastoreItem xmlns:ds="http://schemas.openxmlformats.org/officeDocument/2006/customXml" ds:itemID="{746DCCC5-A186-4BCD-9EC3-7C54C3267ADD}"/>
</file>

<file path=customXml/itemProps8.xml><?xml version="1.0" encoding="utf-8"?>
<ds:datastoreItem xmlns:ds="http://schemas.openxmlformats.org/officeDocument/2006/customXml" ds:itemID="{B72EA016-2CC9-4A7B-9C6D-7903E93546FC}"/>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Löb</dc:creator>
  <cp:keywords/>
  <dc:description/>
  <cp:lastModifiedBy>Agneta Kling</cp:lastModifiedBy>
  <cp:revision>2</cp:revision>
  <cp:lastPrinted>2017-12-21T11:50:00Z</cp:lastPrinted>
  <dcterms:created xsi:type="dcterms:W3CDTF">2017-12-21T12:03:00Z</dcterms:created>
  <dcterms:modified xsi:type="dcterms:W3CDTF">2017-12-21T12:03:00Z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c5f70a31-3593-439b-a999-fccf032c8c7d</vt:lpwstr>
  </property>
</Properties>
</file>