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0ED3C15F29341BCB41F76341AA0BD1B"/>
        </w:placeholder>
        <w15:appearance w15:val="hidden"/>
        <w:text/>
      </w:sdtPr>
      <w:sdtEndPr/>
      <w:sdtContent>
        <w:p w:rsidRPr="009B062B" w:rsidR="00AF30DD" w:rsidP="009B062B" w:rsidRDefault="00AF30DD" w14:paraId="31F823E2" w14:textId="77777777">
          <w:pPr>
            <w:pStyle w:val="RubrikFrslagTIllRiksdagsbeslut"/>
          </w:pPr>
          <w:r w:rsidRPr="009B062B">
            <w:t>Förslag till riksdagsbeslut</w:t>
          </w:r>
        </w:p>
      </w:sdtContent>
    </w:sdt>
    <w:sdt>
      <w:sdtPr>
        <w:alias w:val="Yrkande 1"/>
        <w:tag w:val="8f929abb-b282-41a2-98c7-b7967e5a0ee5"/>
        <w:id w:val="-997419629"/>
        <w:lock w:val="sdtLocked"/>
      </w:sdtPr>
      <w:sdtEndPr/>
      <w:sdtContent>
        <w:p w:rsidR="007974D8" w:rsidRDefault="00737327" w14:paraId="31F823E3" w14:textId="48B4F4DA">
          <w:pPr>
            <w:pStyle w:val="Frslagstext"/>
            <w:numPr>
              <w:ilvl w:val="0"/>
              <w:numId w:val="0"/>
            </w:numPr>
          </w:pPr>
          <w:r>
            <w:t>Riksdagen ställer sig bakom det som anförs i motionen om vikten av att starta om arbetet med nollvisionen avseende självmord och tillkännager detta för regeringen.</w:t>
          </w:r>
        </w:p>
      </w:sdtContent>
    </w:sdt>
    <w:p w:rsidRPr="009B062B" w:rsidR="00AF30DD" w:rsidP="009B062B" w:rsidRDefault="000156D9" w14:paraId="31F823E4" w14:textId="77777777">
      <w:pPr>
        <w:pStyle w:val="Rubrik1"/>
      </w:pPr>
      <w:bookmarkStart w:name="MotionsStart" w:id="0"/>
      <w:bookmarkEnd w:id="0"/>
      <w:r w:rsidRPr="009B062B">
        <w:t>Motivering</w:t>
      </w:r>
    </w:p>
    <w:p w:rsidR="006B209C" w:rsidP="006B209C" w:rsidRDefault="006B209C" w14:paraId="31F823E5" w14:textId="77777777">
      <w:pPr>
        <w:pStyle w:val="Normalutanindragellerluft"/>
      </w:pPr>
      <w:r>
        <w:t xml:space="preserve">I Sverige dör ca fyra personer om dagen till följd av självmord. Det är en alldeles för hög siffra och är ovärdigt ett välfärdsland som vårt. Alliansregeringen antog år 2008 en nollvision för antalet självmord men nollvisionen har aldrig utvärderats och många menar att den heller aldrig implementerades på ett korrekt sätt. Det är därför dags att regeringen gör ett omtag i denna viktiga fråga och börjar med att utvärdera vad som har hänt sedan nollvisionen infördes och även ställer frågan varför inte mer har hänt. </w:t>
      </w:r>
    </w:p>
    <w:p w:rsidR="006B209C" w:rsidP="006B209C" w:rsidRDefault="007D7142" w14:paraId="31F823E6" w14:textId="50AC09FC">
      <w:r>
        <w:t>Idag är Nasp ett centrum</w:t>
      </w:r>
      <w:r w:rsidRPr="006B209C" w:rsidR="006B209C">
        <w:t xml:space="preserve"> för forskning i frågan, men vi behöver mer av praktiknära och evidensbaserad forskning som kan göra faktisk skillnad för självmordsbenägna. SBU (Statens beredning för medicinsk och social </w:t>
      </w:r>
      <w:r w:rsidRPr="006B209C" w:rsidR="006B209C">
        <w:lastRenderedPageBreak/>
        <w:t>utvärdering) har undersökt om det finns några skolbaserade program som kan föreb</w:t>
      </w:r>
      <w:r>
        <w:t>ygga suicidförsök bland unga. Ma</w:t>
      </w:r>
      <w:bookmarkStart w:name="_GoBack" w:id="1"/>
      <w:bookmarkEnd w:id="1"/>
      <w:r w:rsidRPr="006B209C" w:rsidR="006B209C">
        <w:t>n finner endast två stycken där inget har testats på ett vetenskapligt sätt i Sverige. Det är illa.</w:t>
      </w:r>
    </w:p>
    <w:p w:rsidR="006B209C" w:rsidP="006B209C" w:rsidRDefault="006B209C" w14:paraId="31F823E7" w14:textId="77777777">
      <w:r>
        <w:t xml:space="preserve">Förmodligen är situationen lika dyster då det gäller äldres situation där statistik visar att en person om dagen, äldre än 65 år, väljer att ta sitt liv. Ingen ansvarsfull politiker kan blunda för den ohyggliga situation som råder. </w:t>
      </w:r>
    </w:p>
    <w:p w:rsidR="006B209C" w:rsidP="006B209C" w:rsidRDefault="006B209C" w14:paraId="31F823E8" w14:textId="77777777">
      <w:r>
        <w:t>Med hänvisning till ovan anser undertecknad att regeringen måste initiera en o</w:t>
      </w:r>
      <w:r w:rsidR="002F06AC">
        <w:t>mstart av nollvisionen avseende</w:t>
      </w:r>
      <w:r>
        <w:t xml:space="preserve"> självmord och att en ny strategi som kan utvärderas systematiskt utarbetas. Detta måtte riksdagen ge regeringen tillkänna.</w:t>
      </w:r>
    </w:p>
    <w:p w:rsidRPr="00093F48" w:rsidR="00093F48" w:rsidP="00093F48" w:rsidRDefault="00093F48" w14:paraId="31F823E9" w14:textId="77777777">
      <w:pPr>
        <w:pStyle w:val="Normalutanindragellerluft"/>
      </w:pPr>
    </w:p>
    <w:sdt>
      <w:sdtPr>
        <w:rPr>
          <w:i/>
          <w:noProof/>
        </w:rPr>
        <w:alias w:val="CC_Underskrifter"/>
        <w:tag w:val="CC_Underskrifter"/>
        <w:id w:val="583496634"/>
        <w:lock w:val="sdtContentLocked"/>
        <w:placeholder>
          <w:docPart w:val="E6E24FCF99554C31BF56515EB22E0041"/>
        </w:placeholder>
        <w15:appearance w15:val="hidden"/>
      </w:sdtPr>
      <w:sdtEndPr>
        <w:rPr>
          <w:i w:val="0"/>
          <w:noProof w:val="0"/>
        </w:rPr>
      </w:sdtEndPr>
      <w:sdtContent>
        <w:p w:rsidR="004801AC" w:rsidP="00C73C32" w:rsidRDefault="007D7142" w14:paraId="31F823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3221FA" w:rsidRDefault="003221FA" w14:paraId="31F823EE" w14:textId="77777777"/>
    <w:sectPr w:rsidR="003221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823F0" w14:textId="77777777" w:rsidR="006B209C" w:rsidRDefault="006B209C" w:rsidP="000C1CAD">
      <w:pPr>
        <w:spacing w:line="240" w:lineRule="auto"/>
      </w:pPr>
      <w:r>
        <w:separator/>
      </w:r>
    </w:p>
  </w:endnote>
  <w:endnote w:type="continuationSeparator" w:id="0">
    <w:p w14:paraId="31F823F1" w14:textId="77777777" w:rsidR="006B209C" w:rsidRDefault="006B20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823F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823F7" w14:textId="48A8395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714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823EE" w14:textId="77777777" w:rsidR="006B209C" w:rsidRDefault="006B209C" w:rsidP="000C1CAD">
      <w:pPr>
        <w:spacing w:line="240" w:lineRule="auto"/>
      </w:pPr>
      <w:r>
        <w:separator/>
      </w:r>
    </w:p>
  </w:footnote>
  <w:footnote w:type="continuationSeparator" w:id="0">
    <w:p w14:paraId="31F823EF" w14:textId="77777777" w:rsidR="006B209C" w:rsidRDefault="006B20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1F823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F82402" wp14:anchorId="31F824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D7142" w14:paraId="31F82403" w14:textId="77777777">
                          <w:pPr>
                            <w:jc w:val="right"/>
                          </w:pPr>
                          <w:sdt>
                            <w:sdtPr>
                              <w:alias w:val="CC_Noformat_Partikod"/>
                              <w:tag w:val="CC_Noformat_Partikod"/>
                              <w:id w:val="-53464382"/>
                              <w:placeholder>
                                <w:docPart w:val="B78B55E8C2F346AAADCBCEDBA74AC290"/>
                              </w:placeholder>
                              <w:text/>
                            </w:sdtPr>
                            <w:sdtEndPr/>
                            <w:sdtContent>
                              <w:r w:rsidR="006B209C">
                                <w:t>M</w:t>
                              </w:r>
                            </w:sdtContent>
                          </w:sdt>
                          <w:sdt>
                            <w:sdtPr>
                              <w:alias w:val="CC_Noformat_Partinummer"/>
                              <w:tag w:val="CC_Noformat_Partinummer"/>
                              <w:id w:val="-1709555926"/>
                              <w:placeholder>
                                <w:docPart w:val="C924406576E8450E97A1F023F98E1744"/>
                              </w:placeholder>
                              <w:text/>
                            </w:sdtPr>
                            <w:sdtEndPr/>
                            <w:sdtContent>
                              <w:r w:rsidR="006B209C">
                                <w:t>1794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F824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D7142" w14:paraId="31F82403" w14:textId="77777777">
                    <w:pPr>
                      <w:jc w:val="right"/>
                    </w:pPr>
                    <w:sdt>
                      <w:sdtPr>
                        <w:alias w:val="CC_Noformat_Partikod"/>
                        <w:tag w:val="CC_Noformat_Partikod"/>
                        <w:id w:val="-53464382"/>
                        <w:placeholder>
                          <w:docPart w:val="B78B55E8C2F346AAADCBCEDBA74AC290"/>
                        </w:placeholder>
                        <w:text/>
                      </w:sdtPr>
                      <w:sdtEndPr/>
                      <w:sdtContent>
                        <w:r w:rsidR="006B209C">
                          <w:t>M</w:t>
                        </w:r>
                      </w:sdtContent>
                    </w:sdt>
                    <w:sdt>
                      <w:sdtPr>
                        <w:alias w:val="CC_Noformat_Partinummer"/>
                        <w:tag w:val="CC_Noformat_Partinummer"/>
                        <w:id w:val="-1709555926"/>
                        <w:placeholder>
                          <w:docPart w:val="C924406576E8450E97A1F023F98E1744"/>
                        </w:placeholder>
                        <w:text/>
                      </w:sdtPr>
                      <w:sdtEndPr/>
                      <w:sdtContent>
                        <w:r w:rsidR="006B209C">
                          <w:t>1794</w:t>
                        </w:r>
                      </w:sdtContent>
                    </w:sdt>
                  </w:p>
                </w:txbxContent>
              </v:textbox>
              <w10:wrap anchorx="page"/>
            </v:shape>
          </w:pict>
        </mc:Fallback>
      </mc:AlternateContent>
    </w:r>
  </w:p>
  <w:p w:rsidRPr="00293C4F" w:rsidR="007A5507" w:rsidP="00776B74" w:rsidRDefault="007A5507" w14:paraId="31F823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D7142" w14:paraId="31F823F4" w14:textId="77777777">
    <w:pPr>
      <w:jc w:val="right"/>
    </w:pPr>
    <w:sdt>
      <w:sdtPr>
        <w:alias w:val="CC_Noformat_Partikod"/>
        <w:tag w:val="CC_Noformat_Partikod"/>
        <w:id w:val="559911109"/>
        <w:text/>
      </w:sdtPr>
      <w:sdtEndPr/>
      <w:sdtContent>
        <w:r w:rsidR="006B209C">
          <w:t>M</w:t>
        </w:r>
      </w:sdtContent>
    </w:sdt>
    <w:sdt>
      <w:sdtPr>
        <w:alias w:val="CC_Noformat_Partinummer"/>
        <w:tag w:val="CC_Noformat_Partinummer"/>
        <w:id w:val="1197820850"/>
        <w:text/>
      </w:sdtPr>
      <w:sdtEndPr/>
      <w:sdtContent>
        <w:r w:rsidR="006B209C">
          <w:t>1794</w:t>
        </w:r>
      </w:sdtContent>
    </w:sdt>
  </w:p>
  <w:p w:rsidR="007A5507" w:rsidP="00776B74" w:rsidRDefault="007A5507" w14:paraId="31F823F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D7142" w14:paraId="31F823F8" w14:textId="77777777">
    <w:pPr>
      <w:jc w:val="right"/>
    </w:pPr>
    <w:sdt>
      <w:sdtPr>
        <w:alias w:val="CC_Noformat_Partikod"/>
        <w:tag w:val="CC_Noformat_Partikod"/>
        <w:id w:val="1471015553"/>
        <w:text/>
      </w:sdtPr>
      <w:sdtEndPr/>
      <w:sdtContent>
        <w:r w:rsidR="006B209C">
          <w:t>M</w:t>
        </w:r>
      </w:sdtContent>
    </w:sdt>
    <w:sdt>
      <w:sdtPr>
        <w:alias w:val="CC_Noformat_Partinummer"/>
        <w:tag w:val="CC_Noformat_Partinummer"/>
        <w:id w:val="-2014525982"/>
        <w:text/>
      </w:sdtPr>
      <w:sdtEndPr/>
      <w:sdtContent>
        <w:r w:rsidR="006B209C">
          <w:t>1794</w:t>
        </w:r>
      </w:sdtContent>
    </w:sdt>
  </w:p>
  <w:p w:rsidR="007A5507" w:rsidP="00A314CF" w:rsidRDefault="007D7142" w14:paraId="314948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D7142" w14:paraId="31F823F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D7142" w14:paraId="31F823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:2133</w:t>
        </w:r>
      </w:sdtContent>
    </w:sdt>
  </w:p>
  <w:p w:rsidR="007A5507" w:rsidP="00E03A3D" w:rsidRDefault="007D7142" w14:paraId="31F823FD"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7A5507" w:rsidP="00283E0F" w:rsidRDefault="00737327" w14:paraId="31F823FE" w14:textId="1972B0AE">
        <w:pPr>
          <w:pStyle w:val="FSHRub2"/>
        </w:pPr>
        <w:r>
          <w:t xml:space="preserve">Nollvisionen i fråga </w:t>
        </w:r>
        <w:r w:rsidR="006F3325">
          <w:t>om självmord</w:t>
        </w:r>
      </w:p>
    </w:sdtContent>
  </w:sdt>
  <w:sdt>
    <w:sdtPr>
      <w:alias w:val="CC_Boilerplate_3"/>
      <w:tag w:val="CC_Boilerplate_3"/>
      <w:id w:val="1606463544"/>
      <w:lock w:val="sdtContentLocked"/>
      <w15:appearance w15:val="hidden"/>
      <w:text w:multiLine="1"/>
    </w:sdtPr>
    <w:sdtEndPr/>
    <w:sdtContent>
      <w:p w:rsidR="007A5507" w:rsidP="00283E0F" w:rsidRDefault="007A5507" w14:paraId="31F823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209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3D34"/>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06AC"/>
    <w:rsid w:val="003010E0"/>
    <w:rsid w:val="00303C09"/>
    <w:rsid w:val="003053E0"/>
    <w:rsid w:val="00310241"/>
    <w:rsid w:val="00313374"/>
    <w:rsid w:val="00314099"/>
    <w:rsid w:val="003140DC"/>
    <w:rsid w:val="0031417D"/>
    <w:rsid w:val="00314D2A"/>
    <w:rsid w:val="00316334"/>
    <w:rsid w:val="00316DC7"/>
    <w:rsid w:val="00317A26"/>
    <w:rsid w:val="0032197E"/>
    <w:rsid w:val="003221FA"/>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09C"/>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3325"/>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31AB"/>
    <w:rsid w:val="00724C96"/>
    <w:rsid w:val="00731450"/>
    <w:rsid w:val="007340C5"/>
    <w:rsid w:val="00735C4E"/>
    <w:rsid w:val="0073635E"/>
    <w:rsid w:val="00737327"/>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4D8"/>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142"/>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26A9"/>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2D89"/>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2"/>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1C0E"/>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517D"/>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F823E1"/>
  <w15:chartTrackingRefBased/>
  <w15:docId w15:val="{AB236D40-BB4E-4F5C-B269-3F29B4E0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ED3C15F29341BCB41F76341AA0BD1B"/>
        <w:category>
          <w:name w:val="Allmänt"/>
          <w:gallery w:val="placeholder"/>
        </w:category>
        <w:types>
          <w:type w:val="bbPlcHdr"/>
        </w:types>
        <w:behaviors>
          <w:behavior w:val="content"/>
        </w:behaviors>
        <w:guid w:val="{F01B0651-1522-4FE2-9945-4BF28A8DBC8D}"/>
      </w:docPartPr>
      <w:docPartBody>
        <w:p w:rsidR="006120A3" w:rsidRDefault="006120A3">
          <w:pPr>
            <w:pStyle w:val="10ED3C15F29341BCB41F76341AA0BD1B"/>
          </w:pPr>
          <w:r w:rsidRPr="009A726D">
            <w:rPr>
              <w:rStyle w:val="Platshllartext"/>
            </w:rPr>
            <w:t>Klicka här för att ange text.</w:t>
          </w:r>
        </w:p>
      </w:docPartBody>
    </w:docPart>
    <w:docPart>
      <w:docPartPr>
        <w:name w:val="E6E24FCF99554C31BF56515EB22E0041"/>
        <w:category>
          <w:name w:val="Allmänt"/>
          <w:gallery w:val="placeholder"/>
        </w:category>
        <w:types>
          <w:type w:val="bbPlcHdr"/>
        </w:types>
        <w:behaviors>
          <w:behavior w:val="content"/>
        </w:behaviors>
        <w:guid w:val="{A928AFD7-8BAD-40D9-972F-64358460268F}"/>
      </w:docPartPr>
      <w:docPartBody>
        <w:p w:rsidR="006120A3" w:rsidRDefault="006120A3">
          <w:pPr>
            <w:pStyle w:val="E6E24FCF99554C31BF56515EB22E0041"/>
          </w:pPr>
          <w:r w:rsidRPr="002551EA">
            <w:rPr>
              <w:rStyle w:val="Platshllartext"/>
              <w:color w:val="808080" w:themeColor="background1" w:themeShade="80"/>
            </w:rPr>
            <w:t>[Motionärernas namn]</w:t>
          </w:r>
        </w:p>
      </w:docPartBody>
    </w:docPart>
    <w:docPart>
      <w:docPartPr>
        <w:name w:val="B78B55E8C2F346AAADCBCEDBA74AC290"/>
        <w:category>
          <w:name w:val="Allmänt"/>
          <w:gallery w:val="placeholder"/>
        </w:category>
        <w:types>
          <w:type w:val="bbPlcHdr"/>
        </w:types>
        <w:behaviors>
          <w:behavior w:val="content"/>
        </w:behaviors>
        <w:guid w:val="{3133FF3E-F741-4721-9574-F7F7E7DA92D2}"/>
      </w:docPartPr>
      <w:docPartBody>
        <w:p w:rsidR="006120A3" w:rsidRDefault="006120A3">
          <w:pPr>
            <w:pStyle w:val="B78B55E8C2F346AAADCBCEDBA74AC290"/>
          </w:pPr>
          <w:r>
            <w:rPr>
              <w:rStyle w:val="Platshllartext"/>
            </w:rPr>
            <w:t xml:space="preserve"> </w:t>
          </w:r>
        </w:p>
      </w:docPartBody>
    </w:docPart>
    <w:docPart>
      <w:docPartPr>
        <w:name w:val="C924406576E8450E97A1F023F98E1744"/>
        <w:category>
          <w:name w:val="Allmänt"/>
          <w:gallery w:val="placeholder"/>
        </w:category>
        <w:types>
          <w:type w:val="bbPlcHdr"/>
        </w:types>
        <w:behaviors>
          <w:behavior w:val="content"/>
        </w:behaviors>
        <w:guid w:val="{A0A720F5-8421-4433-801B-16B501617152}"/>
      </w:docPartPr>
      <w:docPartBody>
        <w:p w:rsidR="006120A3" w:rsidRDefault="006120A3">
          <w:pPr>
            <w:pStyle w:val="C924406576E8450E97A1F023F98E174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0A3"/>
    <w:rsid w:val="006120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ED3C15F29341BCB41F76341AA0BD1B">
    <w:name w:val="10ED3C15F29341BCB41F76341AA0BD1B"/>
  </w:style>
  <w:style w:type="paragraph" w:customStyle="1" w:styleId="77B93A9BE00741AB989A10999B55199B">
    <w:name w:val="77B93A9BE00741AB989A10999B55199B"/>
  </w:style>
  <w:style w:type="paragraph" w:customStyle="1" w:styleId="6A041566F0FD4316B1F3693E2225CF25">
    <w:name w:val="6A041566F0FD4316B1F3693E2225CF25"/>
  </w:style>
  <w:style w:type="paragraph" w:customStyle="1" w:styleId="E6E24FCF99554C31BF56515EB22E0041">
    <w:name w:val="E6E24FCF99554C31BF56515EB22E0041"/>
  </w:style>
  <w:style w:type="paragraph" w:customStyle="1" w:styleId="B78B55E8C2F346AAADCBCEDBA74AC290">
    <w:name w:val="B78B55E8C2F346AAADCBCEDBA74AC290"/>
  </w:style>
  <w:style w:type="paragraph" w:customStyle="1" w:styleId="C924406576E8450E97A1F023F98E1744">
    <w:name w:val="C924406576E8450E97A1F023F98E1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FFD869-2467-4AAD-8A48-A148D379D069}"/>
</file>

<file path=customXml/itemProps2.xml><?xml version="1.0" encoding="utf-8"?>
<ds:datastoreItem xmlns:ds="http://schemas.openxmlformats.org/officeDocument/2006/customXml" ds:itemID="{FCA0BC43-C1D3-4C1F-B178-F73724E4D815}"/>
</file>

<file path=customXml/itemProps3.xml><?xml version="1.0" encoding="utf-8"?>
<ds:datastoreItem xmlns:ds="http://schemas.openxmlformats.org/officeDocument/2006/customXml" ds:itemID="{33E8F0F5-29C9-4C9C-9143-0C55F1817982}"/>
</file>

<file path=docProps/app.xml><?xml version="1.0" encoding="utf-8"?>
<Properties xmlns="http://schemas.openxmlformats.org/officeDocument/2006/extended-properties" xmlns:vt="http://schemas.openxmlformats.org/officeDocument/2006/docPropsVTypes">
  <Template>Normal</Template>
  <TotalTime>18</TotalTime>
  <Pages>1</Pages>
  <Words>255</Words>
  <Characters>1391</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201617M1794 Nollvisionen av självmord behöver en omstart</vt:lpstr>
      <vt:lpstr>
      </vt:lpstr>
    </vt:vector>
  </TitlesOfParts>
  <Company>Sveriges riksdag</Company>
  <LinksUpToDate>false</LinksUpToDate>
  <CharactersWithSpaces>1637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